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E401DC" w:rsidRPr="00CC5B7C" w:rsidTr="0012039B">
        <w:trPr>
          <w:jc w:val="center"/>
        </w:trPr>
        <w:tc>
          <w:tcPr>
            <w:tcW w:w="9639" w:type="dxa"/>
          </w:tcPr>
          <w:p w:rsidR="00426FF1" w:rsidRPr="00CC5B7C" w:rsidRDefault="00C71EE1" w:rsidP="0012039B">
            <w:pPr>
              <w:widowControl/>
              <w:jc w:val="center"/>
              <w:rPr>
                <w:b/>
                <w:sz w:val="28"/>
              </w:rPr>
            </w:pPr>
            <w:r w:rsidRPr="00CC5B7C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06AE5C82" wp14:editId="6A1F9B13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1DC" w:rsidRPr="00CC5B7C" w:rsidTr="0012039B">
        <w:trPr>
          <w:jc w:val="center"/>
        </w:trPr>
        <w:tc>
          <w:tcPr>
            <w:tcW w:w="9639" w:type="dxa"/>
          </w:tcPr>
          <w:p w:rsidR="0012039B" w:rsidRPr="00CC5B7C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E401DC" w:rsidRPr="00CC5B7C" w:rsidTr="0012039B">
        <w:trPr>
          <w:jc w:val="center"/>
        </w:trPr>
        <w:tc>
          <w:tcPr>
            <w:tcW w:w="9639" w:type="dxa"/>
          </w:tcPr>
          <w:p w:rsidR="0012039B" w:rsidRPr="00CC5B7C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E401DC" w:rsidRPr="00CC5B7C" w:rsidTr="0012039B">
        <w:trPr>
          <w:jc w:val="center"/>
        </w:trPr>
        <w:tc>
          <w:tcPr>
            <w:tcW w:w="9639" w:type="dxa"/>
          </w:tcPr>
          <w:p w:rsidR="0012039B" w:rsidRPr="00CC5B7C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E401DC" w:rsidRPr="00CC5B7C" w:rsidTr="0012039B">
        <w:trPr>
          <w:jc w:val="center"/>
        </w:trPr>
        <w:tc>
          <w:tcPr>
            <w:tcW w:w="9639" w:type="dxa"/>
          </w:tcPr>
          <w:p w:rsidR="00426FF1" w:rsidRPr="00CC5B7C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CC5B7C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E401DC" w:rsidRPr="00CC5B7C" w:rsidTr="0012039B">
        <w:trPr>
          <w:jc w:val="center"/>
        </w:trPr>
        <w:tc>
          <w:tcPr>
            <w:tcW w:w="9639" w:type="dxa"/>
          </w:tcPr>
          <w:p w:rsidR="00426FF1" w:rsidRPr="00CC5B7C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E401DC" w:rsidRPr="00CC5B7C" w:rsidTr="0012039B">
        <w:trPr>
          <w:jc w:val="center"/>
        </w:trPr>
        <w:tc>
          <w:tcPr>
            <w:tcW w:w="9639" w:type="dxa"/>
          </w:tcPr>
          <w:p w:rsidR="00426FF1" w:rsidRPr="00CC5B7C" w:rsidRDefault="007F3006" w:rsidP="0012039B">
            <w:pPr>
              <w:pStyle w:val="3"/>
            </w:pPr>
            <w:proofErr w:type="gramStart"/>
            <w:r w:rsidRPr="00CC5B7C">
              <w:rPr>
                <w:sz w:val="28"/>
              </w:rPr>
              <w:t>П</w:t>
            </w:r>
            <w:proofErr w:type="gramEnd"/>
            <w:r w:rsidRPr="00CC5B7C">
              <w:rPr>
                <w:sz w:val="28"/>
              </w:rPr>
              <w:t xml:space="preserve"> О С Т А Н О В Л Е Н И Е</w:t>
            </w:r>
          </w:p>
        </w:tc>
      </w:tr>
      <w:tr w:rsidR="00426FF1" w:rsidRPr="00CC5B7C" w:rsidTr="0012039B">
        <w:trPr>
          <w:jc w:val="center"/>
        </w:trPr>
        <w:tc>
          <w:tcPr>
            <w:tcW w:w="9639" w:type="dxa"/>
            <w:vAlign w:val="center"/>
          </w:tcPr>
          <w:p w:rsidR="00426FF1" w:rsidRPr="00CC5B7C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CC5B7C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401DC" w:rsidRPr="00CC5B7C" w:rsidTr="004D379D">
        <w:trPr>
          <w:jc w:val="center"/>
        </w:trPr>
        <w:tc>
          <w:tcPr>
            <w:tcW w:w="284" w:type="dxa"/>
            <w:vAlign w:val="bottom"/>
          </w:tcPr>
          <w:p w:rsidR="001E692E" w:rsidRPr="00CC5B7C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Pr="00CC5B7C" w:rsidRDefault="00B20169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 января 2021 г.</w:t>
            </w:r>
          </w:p>
        </w:tc>
        <w:tc>
          <w:tcPr>
            <w:tcW w:w="397" w:type="dxa"/>
            <w:vAlign w:val="bottom"/>
          </w:tcPr>
          <w:p w:rsidR="001E692E" w:rsidRPr="00CC5B7C" w:rsidRDefault="001E692E" w:rsidP="004D379D">
            <w:pPr>
              <w:widowControl/>
              <w:jc w:val="center"/>
              <w:rPr>
                <w:sz w:val="24"/>
              </w:rPr>
            </w:pPr>
            <w:r w:rsidRPr="00CC5B7C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Pr="00CC5B7C" w:rsidRDefault="00B20169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11-пП</w:t>
            </w:r>
          </w:p>
        </w:tc>
      </w:tr>
      <w:tr w:rsidR="00E401DC" w:rsidRPr="00CC5B7C" w:rsidTr="004D379D">
        <w:trPr>
          <w:jc w:val="center"/>
        </w:trPr>
        <w:tc>
          <w:tcPr>
            <w:tcW w:w="4650" w:type="dxa"/>
            <w:gridSpan w:val="4"/>
          </w:tcPr>
          <w:p w:rsidR="001E692E" w:rsidRPr="00CC5B7C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Pr="00CC5B7C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 w:rsidRPr="00CC5B7C">
              <w:rPr>
                <w:sz w:val="24"/>
              </w:rPr>
              <w:t>г</w:t>
            </w:r>
            <w:proofErr w:type="gramStart"/>
            <w:r w:rsidRPr="00CC5B7C">
              <w:rPr>
                <w:sz w:val="24"/>
              </w:rPr>
              <w:t>.П</w:t>
            </w:r>
            <w:proofErr w:type="gramEnd"/>
            <w:r w:rsidRPr="00CC5B7C">
              <w:rPr>
                <w:sz w:val="24"/>
              </w:rPr>
              <w:t>енза</w:t>
            </w:r>
            <w:proofErr w:type="spellEnd"/>
          </w:p>
        </w:tc>
      </w:tr>
    </w:tbl>
    <w:p w:rsidR="00BA5A70" w:rsidRPr="00E401DC" w:rsidRDefault="00BA5A70" w:rsidP="00E401DC">
      <w:pPr>
        <w:jc w:val="both"/>
        <w:rPr>
          <w:sz w:val="28"/>
          <w:szCs w:val="28"/>
        </w:rPr>
      </w:pPr>
    </w:p>
    <w:p w:rsidR="007D0505" w:rsidRPr="00E401DC" w:rsidRDefault="007D0505" w:rsidP="00E401DC">
      <w:pPr>
        <w:widowControl/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E401DC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E401DC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E401DC">
        <w:rPr>
          <w:b/>
          <w:bCs/>
          <w:sz w:val="28"/>
          <w:szCs w:val="28"/>
        </w:rPr>
        <w:br/>
        <w:t xml:space="preserve">услугами населения Пензенской области", утвержденную </w:t>
      </w:r>
      <w:r w:rsidR="00E401DC" w:rsidRPr="00E401DC">
        <w:rPr>
          <w:b/>
          <w:bCs/>
          <w:sz w:val="28"/>
          <w:szCs w:val="28"/>
        </w:rPr>
        <w:br/>
      </w:r>
      <w:r w:rsidRPr="00E401DC">
        <w:rPr>
          <w:b/>
          <w:bCs/>
          <w:sz w:val="28"/>
          <w:szCs w:val="28"/>
        </w:rPr>
        <w:t>постановлением Правительства Пензенской области</w:t>
      </w:r>
    </w:p>
    <w:p w:rsidR="007D0505" w:rsidRPr="00E401DC" w:rsidRDefault="007D0505" w:rsidP="00E401DC">
      <w:pPr>
        <w:widowControl/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E401DC">
        <w:rPr>
          <w:b/>
          <w:bCs/>
          <w:sz w:val="28"/>
          <w:szCs w:val="28"/>
        </w:rPr>
        <w:t>от 01.11.2013 № 811-пП (с последующими изменениями)</w:t>
      </w:r>
    </w:p>
    <w:p w:rsidR="007D0505" w:rsidRPr="00E401DC" w:rsidRDefault="007D0505" w:rsidP="00E401DC">
      <w:pPr>
        <w:widowControl/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7D0505" w:rsidRPr="00E401DC" w:rsidRDefault="007D0505" w:rsidP="00E401DC">
      <w:pPr>
        <w:widowControl/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7D0505" w:rsidRPr="00E401DC" w:rsidRDefault="007D0505" w:rsidP="00B6506F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01DC">
        <w:rPr>
          <w:sz w:val="28"/>
          <w:szCs w:val="28"/>
        </w:rPr>
        <w:t xml:space="preserve">Руководствуясь законами Пензенской области от 23.12.2019 № 3435-ЗПО "О бюджете Пензенской области на 2020 год и на плановый период 2021 и </w:t>
      </w:r>
      <w:r w:rsidRPr="00E401DC">
        <w:rPr>
          <w:sz w:val="28"/>
          <w:szCs w:val="28"/>
        </w:rPr>
        <w:br/>
        <w:t xml:space="preserve">2022 годов" (с последующими изменениями), от 22.12.2005 № 906-ЗПО </w:t>
      </w:r>
      <w:r w:rsidRPr="00E401DC">
        <w:rPr>
          <w:sz w:val="28"/>
          <w:szCs w:val="28"/>
        </w:rPr>
        <w:br/>
        <w:t xml:space="preserve">"О Правительстве Пензенской области" (с последующими изменениями), постановлением Правительства Пензенской области от 18.04.2012 № 274-пП "Об утверждении Порядка разработки и реализации государственных программ Пензенской области" (с последующими изменениями), Правительство Пензенской области </w:t>
      </w:r>
      <w:proofErr w:type="gramStart"/>
      <w:r w:rsidRPr="00E401DC">
        <w:rPr>
          <w:b/>
          <w:sz w:val="28"/>
          <w:szCs w:val="28"/>
        </w:rPr>
        <w:t>п</w:t>
      </w:r>
      <w:proofErr w:type="gramEnd"/>
      <w:r w:rsidR="000A107C">
        <w:rPr>
          <w:b/>
          <w:sz w:val="28"/>
          <w:szCs w:val="28"/>
        </w:rPr>
        <w:t xml:space="preserve"> </w:t>
      </w:r>
      <w:r w:rsidRPr="00E401DC">
        <w:rPr>
          <w:b/>
          <w:sz w:val="28"/>
          <w:szCs w:val="28"/>
        </w:rPr>
        <w:t>о</w:t>
      </w:r>
      <w:r w:rsidR="000A107C">
        <w:rPr>
          <w:b/>
          <w:sz w:val="28"/>
          <w:szCs w:val="28"/>
        </w:rPr>
        <w:t xml:space="preserve"> </w:t>
      </w:r>
      <w:r w:rsidRPr="00E401DC">
        <w:rPr>
          <w:b/>
          <w:sz w:val="28"/>
          <w:szCs w:val="28"/>
        </w:rPr>
        <w:t>с</w:t>
      </w:r>
      <w:r w:rsidR="000A107C">
        <w:rPr>
          <w:b/>
          <w:sz w:val="28"/>
          <w:szCs w:val="28"/>
        </w:rPr>
        <w:t xml:space="preserve"> </w:t>
      </w:r>
      <w:r w:rsidRPr="00E401DC">
        <w:rPr>
          <w:b/>
          <w:sz w:val="28"/>
          <w:szCs w:val="28"/>
        </w:rPr>
        <w:t>т</w:t>
      </w:r>
      <w:r w:rsidR="000A107C">
        <w:rPr>
          <w:b/>
          <w:sz w:val="28"/>
          <w:szCs w:val="28"/>
        </w:rPr>
        <w:t xml:space="preserve"> </w:t>
      </w:r>
      <w:r w:rsidRPr="00E401DC">
        <w:rPr>
          <w:b/>
          <w:sz w:val="28"/>
          <w:szCs w:val="28"/>
        </w:rPr>
        <w:t>а</w:t>
      </w:r>
      <w:r w:rsidR="000A107C">
        <w:rPr>
          <w:b/>
          <w:sz w:val="28"/>
          <w:szCs w:val="28"/>
        </w:rPr>
        <w:t xml:space="preserve"> </w:t>
      </w:r>
      <w:r w:rsidRPr="00E401DC">
        <w:rPr>
          <w:b/>
          <w:sz w:val="28"/>
          <w:szCs w:val="28"/>
        </w:rPr>
        <w:t>н</w:t>
      </w:r>
      <w:r w:rsidR="000A107C">
        <w:rPr>
          <w:b/>
          <w:sz w:val="28"/>
          <w:szCs w:val="28"/>
        </w:rPr>
        <w:t xml:space="preserve"> </w:t>
      </w:r>
      <w:proofErr w:type="gramStart"/>
      <w:r w:rsidRPr="00E401DC">
        <w:rPr>
          <w:b/>
          <w:sz w:val="28"/>
          <w:szCs w:val="28"/>
        </w:rPr>
        <w:t>о</w:t>
      </w:r>
      <w:proofErr w:type="gramEnd"/>
      <w:r w:rsidR="000A107C">
        <w:rPr>
          <w:b/>
          <w:sz w:val="28"/>
          <w:szCs w:val="28"/>
        </w:rPr>
        <w:t xml:space="preserve"> </w:t>
      </w:r>
      <w:r w:rsidRPr="00E401DC">
        <w:rPr>
          <w:b/>
          <w:sz w:val="28"/>
          <w:szCs w:val="28"/>
        </w:rPr>
        <w:t>в</w:t>
      </w:r>
      <w:r w:rsidR="000A107C">
        <w:rPr>
          <w:b/>
          <w:sz w:val="28"/>
          <w:szCs w:val="28"/>
        </w:rPr>
        <w:t xml:space="preserve"> </w:t>
      </w:r>
      <w:r w:rsidRPr="00E401DC">
        <w:rPr>
          <w:b/>
          <w:sz w:val="28"/>
          <w:szCs w:val="28"/>
        </w:rPr>
        <w:t>л</w:t>
      </w:r>
      <w:r w:rsidR="000A107C">
        <w:rPr>
          <w:b/>
          <w:sz w:val="28"/>
          <w:szCs w:val="28"/>
        </w:rPr>
        <w:t xml:space="preserve"> </w:t>
      </w:r>
      <w:r w:rsidRPr="00E401DC">
        <w:rPr>
          <w:b/>
          <w:sz w:val="28"/>
          <w:szCs w:val="28"/>
        </w:rPr>
        <w:t>я</w:t>
      </w:r>
      <w:r w:rsidR="000A107C">
        <w:rPr>
          <w:b/>
          <w:sz w:val="28"/>
          <w:szCs w:val="28"/>
        </w:rPr>
        <w:t xml:space="preserve"> </w:t>
      </w:r>
      <w:r w:rsidRPr="00E401DC">
        <w:rPr>
          <w:b/>
          <w:sz w:val="28"/>
          <w:szCs w:val="28"/>
        </w:rPr>
        <w:t>е</w:t>
      </w:r>
      <w:r w:rsidR="000A107C">
        <w:rPr>
          <w:b/>
          <w:sz w:val="28"/>
          <w:szCs w:val="28"/>
        </w:rPr>
        <w:t xml:space="preserve"> </w:t>
      </w:r>
      <w:r w:rsidRPr="00E401DC">
        <w:rPr>
          <w:b/>
          <w:sz w:val="28"/>
          <w:szCs w:val="28"/>
        </w:rPr>
        <w:t>т:</w:t>
      </w:r>
    </w:p>
    <w:p w:rsidR="007D0505" w:rsidRPr="00E401DC" w:rsidRDefault="007D0505" w:rsidP="00B6506F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01DC">
        <w:rPr>
          <w:spacing w:val="-6"/>
          <w:sz w:val="28"/>
          <w:szCs w:val="28"/>
        </w:rPr>
        <w:t xml:space="preserve">1. Внести в государственную программу Пензенской области </w:t>
      </w:r>
      <w:bookmarkStart w:id="0" w:name="_Hlk55480352"/>
      <w:r w:rsidRPr="00E401DC">
        <w:rPr>
          <w:spacing w:val="-6"/>
          <w:sz w:val="28"/>
          <w:szCs w:val="28"/>
        </w:rPr>
        <w:t>"</w:t>
      </w:r>
      <w:bookmarkStart w:id="1" w:name="_Hlk55479765"/>
      <w:r w:rsidRPr="00E401DC">
        <w:rPr>
          <w:spacing w:val="-6"/>
          <w:sz w:val="28"/>
          <w:szCs w:val="28"/>
        </w:rPr>
        <w:t>Обеспечение</w:t>
      </w:r>
      <w:r w:rsidRPr="00E401DC">
        <w:rPr>
          <w:sz w:val="28"/>
          <w:szCs w:val="28"/>
        </w:rPr>
        <w:t xml:space="preserve"> жильем и коммунальными услугами населения Пензенской области</w:t>
      </w:r>
      <w:bookmarkStart w:id="2" w:name="_Hlk55479788"/>
      <w:bookmarkEnd w:id="1"/>
      <w:r w:rsidRPr="00E401DC">
        <w:rPr>
          <w:spacing w:val="-6"/>
          <w:sz w:val="28"/>
          <w:szCs w:val="28"/>
        </w:rPr>
        <w:t>"</w:t>
      </w:r>
      <w:bookmarkEnd w:id="2"/>
      <w:r w:rsidRPr="00E401DC">
        <w:rPr>
          <w:spacing w:val="-6"/>
          <w:sz w:val="28"/>
          <w:szCs w:val="28"/>
        </w:rPr>
        <w:t xml:space="preserve"> </w:t>
      </w:r>
      <w:bookmarkEnd w:id="0"/>
      <w:r w:rsidRPr="00E401DC">
        <w:rPr>
          <w:spacing w:val="-6"/>
          <w:sz w:val="28"/>
          <w:szCs w:val="28"/>
        </w:rPr>
        <w:t>(далее - Программа), утвержденную постановлением</w:t>
      </w:r>
      <w:r w:rsidRPr="00E401DC">
        <w:rPr>
          <w:sz w:val="28"/>
          <w:szCs w:val="28"/>
        </w:rPr>
        <w:t xml:space="preserve"> Правительства Пензенской области </w:t>
      </w:r>
      <w:r w:rsidRPr="000A107C">
        <w:rPr>
          <w:spacing w:val="-4"/>
          <w:sz w:val="28"/>
          <w:szCs w:val="28"/>
        </w:rPr>
        <w:t>от 01.11.2013 № 811-пП (с последующими изменениями), следующие изменения:</w:t>
      </w:r>
    </w:p>
    <w:p w:rsidR="007D0505" w:rsidRPr="00E401DC" w:rsidRDefault="007D0505" w:rsidP="00B6506F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01DC">
        <w:rPr>
          <w:sz w:val="28"/>
          <w:szCs w:val="28"/>
        </w:rPr>
        <w:t xml:space="preserve">1.1. </w:t>
      </w:r>
      <w:bookmarkStart w:id="3" w:name="_Hlk55912142"/>
      <w:r w:rsidRPr="00E401DC">
        <w:rPr>
          <w:sz w:val="28"/>
          <w:szCs w:val="28"/>
        </w:rPr>
        <w:t>В Паспорте Программы позицию "Объемы бюджетных ассигнований государственной программы" изложить в следующей редакции:</w:t>
      </w:r>
      <w:bookmarkEnd w:id="3"/>
    </w:p>
    <w:p w:rsidR="007D0505" w:rsidRPr="006A3913" w:rsidRDefault="007D0505" w:rsidP="00E401DC">
      <w:pPr>
        <w:widowControl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tbl>
      <w:tblPr>
        <w:tblStyle w:val="8"/>
        <w:tblW w:w="10107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042"/>
        <w:gridCol w:w="6781"/>
      </w:tblGrid>
      <w:tr w:rsidR="00495D72" w:rsidRPr="00E401DC" w:rsidTr="00495D72">
        <w:tc>
          <w:tcPr>
            <w:tcW w:w="284" w:type="dxa"/>
          </w:tcPr>
          <w:p w:rsidR="00495D72" w:rsidRPr="00E401DC" w:rsidRDefault="00495D72" w:rsidP="00E401D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042" w:type="dxa"/>
          </w:tcPr>
          <w:p w:rsidR="00495D72" w:rsidRPr="00E401DC" w:rsidRDefault="00495D72" w:rsidP="00E401D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6781" w:type="dxa"/>
          </w:tcPr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общий объем финансирования составит 5 351 877,9 тыс.</w:t>
            </w: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 xml:space="preserve"> руб., из них: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федерального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 xml:space="preserve"> 1 202 287,6 тыс. руб., в том числе по годам: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2014 год - 0,0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2015 год - 0,0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2016 год - 0,0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2017 год - 278224,6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2018 год - 0,0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2019 год - 368310,4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2020 год - 265677,2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год - 60933,7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2022 год - 86335,2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2023 год - 86937,0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2024 год - 55869,5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 xml:space="preserve">бюджет Пензенской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 xml:space="preserve"> 3 361 810,3 тыс. руб., </w:t>
            </w:r>
            <w:r w:rsidRPr="00E401DC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 по годам: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2014 год - 158631,4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2015 год - 103041,0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2016 год - 130861,2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2017 год - 265267,4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2018 год - 272695,6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2019 год - 1029876,7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2020 год - 717 186,6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2021 год - 379 905,3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2022 год - 303624,0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2023 год - 439,0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2024 год - 282,1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 xml:space="preserve"> 778 781,5 тыс. руб., </w:t>
            </w:r>
            <w:r w:rsidRPr="00E401DC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 по годам: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2014 год - 91340,4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2015 год - 47478,4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2016 год - 49996,1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2017 год - 83992,6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2018 год - 49472,8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2019 год - 110225,1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2020 год - 152286,6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2021 год - 118 817,6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2022 год - 74450,8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2023 год - 439,0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2024 год - 282,1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за счет внебюджетных источников - 8998,5 тыс. руб., в том числе по годам: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2014 год - 2282,4 тыс.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2015 год - 452,2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2016 год - 4627,4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2017 год - 1636,5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2018 год - 0,0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2019 год - 0,0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2020 год - 0,0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2021 год - 0,0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2022 год - 0,0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2023 год - 0,0 тыс. руб.;</w:t>
            </w:r>
          </w:p>
          <w:p w:rsidR="00495D72" w:rsidRPr="00E401DC" w:rsidRDefault="00495D72" w:rsidP="00E401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1DC">
              <w:rPr>
                <w:rFonts w:ascii="Times New Roman" w:hAnsi="Times New Roman" w:cs="Times New Roman"/>
                <w:sz w:val="28"/>
                <w:szCs w:val="28"/>
              </w:rPr>
              <w:t>2024 год - 0,0 тыс.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</w:tc>
      </w:tr>
    </w:tbl>
    <w:p w:rsidR="007D0505" w:rsidRDefault="006A3913" w:rsidP="00E40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_Hlk55913853"/>
      <w:r w:rsidRPr="00E401DC">
        <w:rPr>
          <w:sz w:val="28"/>
          <w:szCs w:val="28"/>
        </w:rPr>
        <w:lastRenderedPageBreak/>
        <w:t>1.2. В Паспорте подпрограммы 1 Программы позицию "Объемы бюджетных ассигнований государственной программы" изложить в следующей редакции:</w:t>
      </w:r>
    </w:p>
    <w:p w:rsidR="006A3913" w:rsidRPr="003416AA" w:rsidRDefault="006A3913" w:rsidP="00E401DC">
      <w:pPr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tbl>
      <w:tblPr>
        <w:tblStyle w:val="8"/>
        <w:tblW w:w="10093" w:type="dxa"/>
        <w:tblInd w:w="-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"/>
        <w:gridCol w:w="2977"/>
        <w:gridCol w:w="6836"/>
      </w:tblGrid>
      <w:tr w:rsidR="00DC09C9" w:rsidRPr="00E401DC" w:rsidTr="00DC09C9">
        <w:tc>
          <w:tcPr>
            <w:tcW w:w="280" w:type="dxa"/>
          </w:tcPr>
          <w:bookmarkEnd w:id="4"/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977" w:type="dxa"/>
          </w:tcPr>
          <w:p w:rsidR="00DC09C9" w:rsidRPr="00E401DC" w:rsidRDefault="00DC09C9" w:rsidP="00DC09C9">
            <w:pPr>
              <w:autoSpaceDE w:val="0"/>
              <w:autoSpaceDN w:val="0"/>
              <w:adjustRightInd w:val="0"/>
              <w:ind w:left="-38" w:firstLine="14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 xml:space="preserve">Объемы </w:t>
            </w:r>
          </w:p>
          <w:p w:rsidR="00DC09C9" w:rsidRPr="00E401DC" w:rsidRDefault="00DC09C9" w:rsidP="00DC09C9">
            <w:pPr>
              <w:autoSpaceDE w:val="0"/>
              <w:autoSpaceDN w:val="0"/>
              <w:adjustRightInd w:val="0"/>
              <w:ind w:left="-38" w:firstLine="14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6836" w:type="dxa"/>
          </w:tcPr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pacing w:val="-8"/>
                <w:sz w:val="28"/>
                <w:szCs w:val="28"/>
              </w:rPr>
              <w:t>общий объем финансирования составит 2 537 660,6 тыс.</w:t>
            </w:r>
            <w:r w:rsidRPr="00E401DC">
              <w:rPr>
                <w:sz w:val="28"/>
                <w:szCs w:val="28"/>
              </w:rPr>
              <w:t xml:space="preserve"> руб., из них: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средства федерального бюджета - 588 149,2 тыс. руб., в том числе по годам: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2014 год - 0,0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2015 год - 0,0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2016 год - 0,0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2017 год - 278224,6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2018 год - 0,0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2019 год - 9924,6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2020 год - 9924,6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2021 год - 60 933,7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2022 год - 86335,2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2023 год - 86937,0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2024 год - 55869,5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 xml:space="preserve">бюджет Пензенской области </w:t>
            </w:r>
            <w:r>
              <w:rPr>
                <w:sz w:val="28"/>
                <w:szCs w:val="28"/>
              </w:rPr>
              <w:t>-</w:t>
            </w:r>
            <w:r w:rsidRPr="00E401DC">
              <w:rPr>
                <w:sz w:val="28"/>
                <w:szCs w:val="28"/>
              </w:rPr>
              <w:t xml:space="preserve"> 1 421 130,6 тыс. руб., </w:t>
            </w:r>
            <w:r w:rsidRPr="00E401DC">
              <w:rPr>
                <w:sz w:val="28"/>
                <w:szCs w:val="28"/>
              </w:rPr>
              <w:br/>
              <w:t>в том числе по годам: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2014 год - 69317,7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2015 год - 31752,1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2016 год - 63965,1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2017 год - 142086,2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2018 год - 194178,3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2019 год - 201894,8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2020 год - 251220,5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2021 год - 231 874,6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2022 год - 234120,2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2023 год - 439,0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2024 год - 282,1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</w:t>
            </w:r>
            <w:r>
              <w:rPr>
                <w:sz w:val="28"/>
                <w:szCs w:val="28"/>
              </w:rPr>
              <w:t>-</w:t>
            </w:r>
            <w:r w:rsidRPr="00E401DC">
              <w:rPr>
                <w:sz w:val="28"/>
                <w:szCs w:val="28"/>
              </w:rPr>
              <w:t xml:space="preserve"> 519 382,3 тыс. руб., </w:t>
            </w:r>
            <w:r w:rsidRPr="00E401DC">
              <w:rPr>
                <w:sz w:val="28"/>
                <w:szCs w:val="28"/>
              </w:rPr>
              <w:br/>
              <w:t>в том числе по годам: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2014 год - 47321,8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2015 год - 23795,0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2016 год - 37951,9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2017 год - 83992,6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2018 год - 48492,8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2019 год - 49651,8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2020 год - 77802,3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2021 год - 75 202,2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2022 год - 74450,8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2023 год - 439,0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2024 год - 282,1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 xml:space="preserve">объем средств из внебюджетных источников - </w:t>
            </w:r>
            <w:r w:rsidRPr="00E401DC">
              <w:rPr>
                <w:sz w:val="28"/>
                <w:szCs w:val="28"/>
              </w:rPr>
              <w:br/>
              <w:t>8998,5 тыс. руб., в том числе по годам: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2014 год - 2282,4 тыс. руб.</w:t>
            </w:r>
            <w:r>
              <w:rPr>
                <w:sz w:val="28"/>
                <w:szCs w:val="28"/>
              </w:rPr>
              <w:t>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2015 год - 452,2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2016 год - 4627,4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2017 год - 1636,5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2018 год - 0,0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2019 год - 0,0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2020 год - 0,0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2021 год - 0,0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2022 год - 0,0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2023 год - 0,0 тыс. руб.;</w:t>
            </w:r>
          </w:p>
          <w:p w:rsidR="00DC09C9" w:rsidRPr="00E401DC" w:rsidRDefault="00DC09C9" w:rsidP="00E401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1DC">
              <w:rPr>
                <w:sz w:val="28"/>
                <w:szCs w:val="28"/>
              </w:rPr>
              <w:t>2024 год - 0,0 тыс. руб.</w:t>
            </w:r>
            <w:r>
              <w:rPr>
                <w:sz w:val="28"/>
                <w:szCs w:val="28"/>
              </w:rPr>
              <w:t>".</w:t>
            </w:r>
          </w:p>
        </w:tc>
      </w:tr>
    </w:tbl>
    <w:p w:rsidR="003762FC" w:rsidRPr="00FB77BD" w:rsidRDefault="003762FC">
      <w:pPr>
        <w:rPr>
          <w:sz w:val="10"/>
          <w:szCs w:val="10"/>
        </w:rPr>
      </w:pPr>
    </w:p>
    <w:p w:rsidR="003762FC" w:rsidRPr="003762FC" w:rsidRDefault="00FB77BD" w:rsidP="00FB77BD">
      <w:pPr>
        <w:ind w:firstLine="709"/>
        <w:jc w:val="both"/>
        <w:rPr>
          <w:sz w:val="28"/>
          <w:szCs w:val="28"/>
        </w:rPr>
      </w:pPr>
      <w:r w:rsidRPr="00E401DC">
        <w:rPr>
          <w:spacing w:val="-6"/>
          <w:sz w:val="28"/>
          <w:szCs w:val="28"/>
        </w:rPr>
        <w:t>1.3. В Паспорте подпрограммы 2 Программы позицию "Объемы бюджетных ассигнований подпрограммы" изложить в следующей редакции:</w:t>
      </w:r>
    </w:p>
    <w:p w:rsidR="003762FC" w:rsidRPr="00FB77BD" w:rsidRDefault="003762FC">
      <w:pPr>
        <w:rPr>
          <w:sz w:val="10"/>
          <w:szCs w:val="10"/>
        </w:rPr>
      </w:pPr>
    </w:p>
    <w:tbl>
      <w:tblPr>
        <w:tblStyle w:val="8"/>
        <w:tblW w:w="10051" w:type="dxa"/>
        <w:tblInd w:w="-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"/>
        <w:gridCol w:w="2891"/>
        <w:gridCol w:w="6866"/>
      </w:tblGrid>
      <w:tr w:rsidR="00DC09C9" w:rsidRPr="00E401DC" w:rsidTr="00DC09C9">
        <w:tc>
          <w:tcPr>
            <w:tcW w:w="294" w:type="dxa"/>
          </w:tcPr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"</w:t>
            </w:r>
          </w:p>
        </w:tc>
        <w:tc>
          <w:tcPr>
            <w:tcW w:w="2891" w:type="dxa"/>
          </w:tcPr>
          <w:p w:rsidR="00DC09C9" w:rsidRPr="00E401DC" w:rsidRDefault="00DC09C9" w:rsidP="00DC09C9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-24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 xml:space="preserve">Объемы </w:t>
            </w:r>
          </w:p>
          <w:p w:rsidR="00DC09C9" w:rsidRPr="00E401DC" w:rsidRDefault="00DC09C9" w:rsidP="00DC09C9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ind w:left="-24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6866" w:type="dxa"/>
          </w:tcPr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 xml:space="preserve">общий объем финансирования составит 2 218 086,3 тыс. руб., из них: средства федерального бюджета - </w:t>
            </w:r>
            <w:r w:rsidRPr="00E401DC">
              <w:rPr>
                <w:spacing w:val="-6"/>
                <w:sz w:val="28"/>
                <w:szCs w:val="28"/>
              </w:rPr>
              <w:br/>
              <w:t>614138,4 тыс. руб., в том числе по годам: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2014 год - 0,0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2015 год - 0,0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2016 год - 0,0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2018 год - 0,0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2019 год - 358385,8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2020 год - 255752,6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2021 год - 0,0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2023 год - 0,0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2024 год - 0,0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 xml:space="preserve">бюджет Пензенской области - 1 344 548,7 тыс. руб., </w:t>
            </w:r>
            <w:r w:rsidRPr="00E401DC">
              <w:rPr>
                <w:spacing w:val="-6"/>
                <w:sz w:val="28"/>
                <w:szCs w:val="28"/>
              </w:rPr>
              <w:br/>
              <w:t>в том числе по годам: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2014 год - 44018,7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2015 год - 23683,4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2016 год - 15850,1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2017 год - 71594,0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2018 год - 25909,0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2019 год - 682493,1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2020 год - 400 000,4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2021 год - 81000,0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2023 год - 0,0 тыс. руб.;</w:t>
            </w:r>
          </w:p>
          <w:p w:rsidR="00DC09C9" w:rsidRPr="00E401DC" w:rsidRDefault="00DC09C9" w:rsidP="00E401D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2024 год - 0,0 тыс. руб.;</w:t>
            </w:r>
          </w:p>
          <w:p w:rsidR="00DC09C9" w:rsidRPr="00E401DC" w:rsidRDefault="00DC09C9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 области (при наличии соответствующих муниципальных программ) - 259 399,2 тыс. руб., в том числе по годам:</w:t>
            </w:r>
          </w:p>
          <w:p w:rsidR="00DC09C9" w:rsidRPr="00E401DC" w:rsidRDefault="00DC09C9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2014 год - 44018,6 тыс. руб.;</w:t>
            </w:r>
          </w:p>
          <w:p w:rsidR="00DC09C9" w:rsidRPr="00E401DC" w:rsidRDefault="00DC09C9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2015 год - 23683,4 тыс. руб.;</w:t>
            </w:r>
          </w:p>
          <w:p w:rsidR="00DC09C9" w:rsidRPr="00E401DC" w:rsidRDefault="00DC09C9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2016 год - 12044,2 тыс. руб.;</w:t>
            </w:r>
          </w:p>
          <w:p w:rsidR="00DC09C9" w:rsidRPr="00E401DC" w:rsidRDefault="00DC09C9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DC09C9" w:rsidRPr="00E401DC" w:rsidRDefault="00DC09C9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2018 год - 980,0 тыс. руб.;</w:t>
            </w:r>
          </w:p>
          <w:p w:rsidR="00DC09C9" w:rsidRPr="00E401DC" w:rsidRDefault="00DC09C9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2019 год - 60573,3 тыс. руб.;</w:t>
            </w:r>
          </w:p>
          <w:p w:rsidR="00DC09C9" w:rsidRPr="00E401DC" w:rsidRDefault="00DC09C9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2020 год - 74484,3 тыс. руб.;</w:t>
            </w:r>
          </w:p>
          <w:p w:rsidR="00DC09C9" w:rsidRPr="00E401DC" w:rsidRDefault="00DC09C9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2021 год - 43615,4 тыс. руб.;</w:t>
            </w:r>
          </w:p>
          <w:p w:rsidR="00DC09C9" w:rsidRPr="00E401DC" w:rsidRDefault="00DC09C9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DC09C9" w:rsidRPr="00E401DC" w:rsidRDefault="00DC09C9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2023 год - 0,0 тыс. руб.;</w:t>
            </w:r>
          </w:p>
          <w:p w:rsidR="00DC09C9" w:rsidRPr="00E401DC" w:rsidRDefault="00DC09C9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2024 год - 0,0 тыс. руб.</w:t>
            </w:r>
            <w:r w:rsidR="008053A3">
              <w:rPr>
                <w:spacing w:val="-6"/>
                <w:sz w:val="28"/>
                <w:szCs w:val="28"/>
              </w:rPr>
              <w:t>".</w:t>
            </w:r>
          </w:p>
        </w:tc>
      </w:tr>
    </w:tbl>
    <w:p w:rsidR="00F05BB1" w:rsidRPr="00F05BB1" w:rsidRDefault="00F05BB1" w:rsidP="00225CAF">
      <w:pPr>
        <w:spacing w:line="228" w:lineRule="auto"/>
        <w:rPr>
          <w:sz w:val="10"/>
          <w:szCs w:val="10"/>
        </w:rPr>
      </w:pPr>
    </w:p>
    <w:p w:rsidR="00F05BB1" w:rsidRPr="00F05BB1" w:rsidRDefault="00F05BB1" w:rsidP="00225CAF">
      <w:pPr>
        <w:spacing w:line="228" w:lineRule="auto"/>
        <w:ind w:firstLine="709"/>
        <w:jc w:val="both"/>
        <w:rPr>
          <w:sz w:val="28"/>
          <w:szCs w:val="28"/>
        </w:rPr>
      </w:pPr>
      <w:r w:rsidRPr="00E401DC">
        <w:rPr>
          <w:spacing w:val="-4"/>
          <w:sz w:val="28"/>
          <w:szCs w:val="28"/>
        </w:rPr>
        <w:t>1.4. В Паспорте подпрограммы 3 Программы позицию "Объемы бюджетных а</w:t>
      </w:r>
      <w:r w:rsidRPr="00E401DC">
        <w:rPr>
          <w:sz w:val="28"/>
          <w:szCs w:val="28"/>
        </w:rPr>
        <w:t>ссигнований подпрограммы" изложить в следующей редакции:</w:t>
      </w:r>
    </w:p>
    <w:p w:rsidR="00F05BB1" w:rsidRPr="00F05BB1" w:rsidRDefault="00F05BB1" w:rsidP="00225CAF">
      <w:pPr>
        <w:spacing w:line="228" w:lineRule="auto"/>
        <w:rPr>
          <w:sz w:val="10"/>
          <w:szCs w:val="10"/>
        </w:rPr>
      </w:pPr>
    </w:p>
    <w:tbl>
      <w:tblPr>
        <w:tblStyle w:val="8"/>
        <w:tblW w:w="10065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"/>
        <w:gridCol w:w="2891"/>
        <w:gridCol w:w="6866"/>
      </w:tblGrid>
      <w:tr w:rsidR="00467FEC" w:rsidRPr="00E401DC" w:rsidTr="00467FEC">
        <w:tc>
          <w:tcPr>
            <w:tcW w:w="308" w:type="dxa"/>
          </w:tcPr>
          <w:p w:rsidR="00467FEC" w:rsidRPr="00E401DC" w:rsidRDefault="00467FEC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"</w:t>
            </w:r>
          </w:p>
        </w:tc>
        <w:tc>
          <w:tcPr>
            <w:tcW w:w="2891" w:type="dxa"/>
          </w:tcPr>
          <w:p w:rsidR="00467FEC" w:rsidRPr="00E401DC" w:rsidRDefault="00467FEC" w:rsidP="00467FE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ind w:left="-38" w:firstLine="14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 xml:space="preserve">Объемы </w:t>
            </w:r>
          </w:p>
          <w:p w:rsidR="00467FEC" w:rsidRPr="00E401DC" w:rsidRDefault="00467FEC" w:rsidP="00467FEC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ind w:left="-38" w:firstLine="14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6866" w:type="dxa"/>
          </w:tcPr>
          <w:p w:rsidR="00467FEC" w:rsidRPr="00E401DC" w:rsidRDefault="00467FEC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общий объем финансирования составит 596 131,0 тыс. руб., из них:</w:t>
            </w:r>
          </w:p>
          <w:p w:rsidR="00467FEC" w:rsidRPr="00E401DC" w:rsidRDefault="00467FEC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средства федерального бюджета - 0,0 тыс. руб.;</w:t>
            </w:r>
          </w:p>
          <w:p w:rsidR="00467FEC" w:rsidRPr="00E401DC" w:rsidRDefault="00467FEC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бюджет Пензенской области - 596 131,0 тыс. руб., в том числе по годам:</w:t>
            </w:r>
          </w:p>
          <w:p w:rsidR="00467FEC" w:rsidRPr="00E401DC" w:rsidRDefault="00467FEC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2014 год - 45 295,0 тыс. руб.;</w:t>
            </w:r>
          </w:p>
          <w:p w:rsidR="00467FEC" w:rsidRPr="00E401DC" w:rsidRDefault="00467FEC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2015 год - 47 605,5 тыс. руб.;</w:t>
            </w:r>
          </w:p>
          <w:p w:rsidR="00467FEC" w:rsidRPr="00E401DC" w:rsidRDefault="00467FEC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2016 год - 51 046,0 тыс. руб.;</w:t>
            </w:r>
          </w:p>
          <w:p w:rsidR="00467FEC" w:rsidRPr="00E401DC" w:rsidRDefault="00467FEC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2017 год - 51 587,2 тыс. руб.;</w:t>
            </w:r>
          </w:p>
          <w:p w:rsidR="00467FEC" w:rsidRPr="00E401DC" w:rsidRDefault="00467FEC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2018 год - 52 608,3 тыс. руб.;</w:t>
            </w:r>
          </w:p>
          <w:p w:rsidR="00467FEC" w:rsidRPr="00E401DC" w:rsidRDefault="00467FEC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2019 год - 145 488,8 тыс. руб.;</w:t>
            </w:r>
          </w:p>
          <w:p w:rsidR="00467FEC" w:rsidRPr="00E401DC" w:rsidRDefault="00467FEC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2020 год -  65 965,7 тыс. руб.;</w:t>
            </w:r>
          </w:p>
          <w:p w:rsidR="00467FEC" w:rsidRPr="00E401DC" w:rsidRDefault="00467FEC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2021 год - 67 030,7 тыс. руб.;</w:t>
            </w:r>
          </w:p>
          <w:p w:rsidR="00467FEC" w:rsidRPr="00E401DC" w:rsidRDefault="00467FEC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2022 год - 69 503,8 тыс. руб.;</w:t>
            </w:r>
          </w:p>
          <w:p w:rsidR="00467FEC" w:rsidRPr="00E401DC" w:rsidRDefault="00467FEC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2023 год - 0,0 тыс. руб.;</w:t>
            </w:r>
          </w:p>
          <w:p w:rsidR="00467FEC" w:rsidRPr="00E401DC" w:rsidRDefault="00467FEC" w:rsidP="00225CAF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sz w:val="28"/>
                <w:szCs w:val="28"/>
              </w:rPr>
            </w:pPr>
            <w:r w:rsidRPr="00E401DC">
              <w:rPr>
                <w:spacing w:val="-6"/>
                <w:sz w:val="28"/>
                <w:szCs w:val="28"/>
              </w:rPr>
              <w:t>2024 год - 0,0 тыс. руб.</w:t>
            </w:r>
            <w:r w:rsidR="00C90A72">
              <w:rPr>
                <w:spacing w:val="-6"/>
                <w:sz w:val="28"/>
                <w:szCs w:val="28"/>
              </w:rPr>
              <w:t>".</w:t>
            </w:r>
            <w:r w:rsidRPr="00E401DC">
              <w:rPr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F05BB1" w:rsidRPr="00225CAF" w:rsidRDefault="00F05BB1" w:rsidP="00225CAF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6"/>
          <w:sz w:val="10"/>
          <w:szCs w:val="10"/>
        </w:rPr>
      </w:pPr>
    </w:p>
    <w:p w:rsidR="007D0505" w:rsidRPr="00E401DC" w:rsidRDefault="007D0505" w:rsidP="00225CAF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6"/>
          <w:sz w:val="28"/>
          <w:szCs w:val="28"/>
        </w:rPr>
      </w:pPr>
      <w:r w:rsidRPr="00E401DC">
        <w:rPr>
          <w:spacing w:val="-6"/>
          <w:sz w:val="28"/>
          <w:szCs w:val="28"/>
        </w:rPr>
        <w:t xml:space="preserve">1.5. В разделе Программы "Порядок предоставления субсидий из бюджета Пензенской области бюджетам муниципальных образований Пензенской области </w:t>
      </w:r>
      <w:r w:rsidR="00D01AC8">
        <w:rPr>
          <w:spacing w:val="-6"/>
          <w:sz w:val="28"/>
          <w:szCs w:val="28"/>
        </w:rPr>
        <w:br/>
      </w:r>
      <w:r w:rsidRPr="00E401DC">
        <w:rPr>
          <w:spacing w:val="-6"/>
          <w:sz w:val="28"/>
          <w:szCs w:val="28"/>
        </w:rPr>
        <w:t>в рамках реализации подпрограммы 1" (далее - Порядок):</w:t>
      </w:r>
    </w:p>
    <w:p w:rsidR="007D0505" w:rsidRPr="00E401DC" w:rsidRDefault="007D0505" w:rsidP="00225CAF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6"/>
          <w:sz w:val="28"/>
          <w:szCs w:val="28"/>
        </w:rPr>
      </w:pPr>
      <w:r w:rsidRPr="00E401DC">
        <w:rPr>
          <w:spacing w:val="-6"/>
          <w:sz w:val="28"/>
          <w:szCs w:val="28"/>
        </w:rPr>
        <w:t>1.5.1. приложение № 2 "Субсидии из бюджета Пензенской области бюджетам муниципальных образований Пензенской области в рамках мероприятия "Совершенствование систем наружного освещения населенных пунктов" подпрограммы 1 в 2020 году" к Порядку изложить в новой редакции согласно приложению №</w:t>
      </w:r>
      <w:r w:rsidR="00C90A72">
        <w:rPr>
          <w:spacing w:val="-6"/>
          <w:sz w:val="28"/>
          <w:szCs w:val="28"/>
        </w:rPr>
        <w:t xml:space="preserve"> </w:t>
      </w:r>
      <w:r w:rsidRPr="00E401DC">
        <w:rPr>
          <w:spacing w:val="-6"/>
          <w:sz w:val="28"/>
          <w:szCs w:val="28"/>
        </w:rPr>
        <w:t>1 к настоящему постановлению.</w:t>
      </w:r>
    </w:p>
    <w:p w:rsidR="007D0505" w:rsidRPr="00E401DC" w:rsidRDefault="007D0505" w:rsidP="00225CAF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E401DC">
        <w:rPr>
          <w:spacing w:val="-8"/>
          <w:sz w:val="28"/>
          <w:szCs w:val="28"/>
        </w:rPr>
        <w:t>1.6. Приложение № 5.2 "Ресурсное обеспечение реализации государственной</w:t>
      </w:r>
      <w:r w:rsidRPr="00E401DC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области" за счет всех источников финансирования" к </w:t>
      </w:r>
      <w:r w:rsidR="00C90A72" w:rsidRPr="00E401DC">
        <w:rPr>
          <w:sz w:val="28"/>
          <w:szCs w:val="28"/>
        </w:rPr>
        <w:t xml:space="preserve">Программе </w:t>
      </w:r>
      <w:r w:rsidRPr="00E401DC">
        <w:rPr>
          <w:sz w:val="28"/>
          <w:szCs w:val="28"/>
        </w:rPr>
        <w:t>изложить в новой редакции согласно приложению №</w:t>
      </w:r>
      <w:r w:rsidR="007B65EB">
        <w:rPr>
          <w:sz w:val="28"/>
          <w:szCs w:val="28"/>
        </w:rPr>
        <w:t xml:space="preserve"> </w:t>
      </w:r>
      <w:r w:rsidRPr="00E401DC">
        <w:rPr>
          <w:sz w:val="28"/>
          <w:szCs w:val="28"/>
        </w:rPr>
        <w:t>2 к настоящему постановлению.</w:t>
      </w:r>
    </w:p>
    <w:p w:rsidR="007D0505" w:rsidRPr="00E401DC" w:rsidRDefault="007D0505" w:rsidP="00E401D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E401DC">
        <w:rPr>
          <w:spacing w:val="-8"/>
          <w:sz w:val="28"/>
          <w:szCs w:val="28"/>
        </w:rPr>
        <w:t>1.7. Приложение № 6.2 "Ресурсное обеспечение реализации государственной</w:t>
      </w:r>
      <w:r w:rsidRPr="00E401DC">
        <w:rPr>
          <w:spacing w:val="-6"/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области" за счет средств бюджета Пензенской области" </w:t>
      </w:r>
      <w:r w:rsidR="00225CAF">
        <w:rPr>
          <w:spacing w:val="-6"/>
          <w:sz w:val="28"/>
          <w:szCs w:val="28"/>
        </w:rPr>
        <w:br/>
      </w:r>
      <w:r w:rsidRPr="00225CAF">
        <w:rPr>
          <w:spacing w:val="-8"/>
          <w:sz w:val="28"/>
          <w:szCs w:val="28"/>
        </w:rPr>
        <w:t xml:space="preserve">к </w:t>
      </w:r>
      <w:r w:rsidR="00C90A72" w:rsidRPr="00C90A72">
        <w:rPr>
          <w:spacing w:val="-6"/>
          <w:sz w:val="28"/>
          <w:szCs w:val="28"/>
        </w:rPr>
        <w:t xml:space="preserve">Программе </w:t>
      </w:r>
      <w:r w:rsidRPr="00C90A72">
        <w:rPr>
          <w:spacing w:val="-6"/>
          <w:sz w:val="28"/>
          <w:szCs w:val="28"/>
        </w:rPr>
        <w:t>изложить в новой редакции согласно приложению №</w:t>
      </w:r>
      <w:r w:rsidR="00225CAF" w:rsidRPr="00C90A72">
        <w:rPr>
          <w:spacing w:val="-6"/>
          <w:sz w:val="28"/>
          <w:szCs w:val="28"/>
        </w:rPr>
        <w:t> </w:t>
      </w:r>
      <w:r w:rsidRPr="00C90A72">
        <w:rPr>
          <w:spacing w:val="-6"/>
          <w:sz w:val="28"/>
          <w:szCs w:val="28"/>
        </w:rPr>
        <w:t>3</w:t>
      </w:r>
      <w:r w:rsidRPr="00E401DC">
        <w:rPr>
          <w:spacing w:val="-6"/>
          <w:sz w:val="28"/>
          <w:szCs w:val="28"/>
        </w:rPr>
        <w:t xml:space="preserve"> к настоящему постановлению.</w:t>
      </w:r>
    </w:p>
    <w:p w:rsidR="007D0505" w:rsidRPr="00E401DC" w:rsidRDefault="007D0505" w:rsidP="00E401D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E401DC">
        <w:rPr>
          <w:spacing w:val="-6"/>
          <w:sz w:val="28"/>
          <w:szCs w:val="28"/>
        </w:rPr>
        <w:t>1.8.</w:t>
      </w:r>
      <w:r w:rsidRPr="00E401DC">
        <w:rPr>
          <w:sz w:val="28"/>
          <w:szCs w:val="28"/>
        </w:rPr>
        <w:t xml:space="preserve"> </w:t>
      </w:r>
      <w:r w:rsidRPr="00E401DC">
        <w:rPr>
          <w:spacing w:val="-6"/>
          <w:sz w:val="28"/>
          <w:szCs w:val="28"/>
        </w:rPr>
        <w:t xml:space="preserve">Приложение № 7.2 "Перечень основных мероприятий (региональных проектов), мероприятий государственной программы Пензенской области "Обеспечение жильем и коммунальными услугами населения Пензенской области" к </w:t>
      </w:r>
      <w:r w:rsidR="00C90A72" w:rsidRPr="00E401DC">
        <w:rPr>
          <w:spacing w:val="-6"/>
          <w:sz w:val="28"/>
          <w:szCs w:val="28"/>
        </w:rPr>
        <w:t xml:space="preserve">Программе </w:t>
      </w:r>
      <w:r w:rsidRPr="00E401DC">
        <w:rPr>
          <w:spacing w:val="-6"/>
          <w:sz w:val="28"/>
          <w:szCs w:val="28"/>
        </w:rPr>
        <w:t>изложить в новой редакции согласно приложению №</w:t>
      </w:r>
      <w:r w:rsidR="00364607">
        <w:rPr>
          <w:spacing w:val="-6"/>
          <w:sz w:val="28"/>
          <w:szCs w:val="28"/>
        </w:rPr>
        <w:t xml:space="preserve"> </w:t>
      </w:r>
      <w:r w:rsidRPr="00E401DC">
        <w:rPr>
          <w:spacing w:val="-6"/>
          <w:sz w:val="28"/>
          <w:szCs w:val="28"/>
        </w:rPr>
        <w:t>4 к настоящему постановлению.</w:t>
      </w:r>
    </w:p>
    <w:p w:rsidR="007D0505" w:rsidRPr="00E401DC" w:rsidRDefault="007D0505" w:rsidP="00E401DC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01DC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7D0505" w:rsidRPr="00E401DC" w:rsidRDefault="007D0505" w:rsidP="00E401D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01DC">
        <w:rPr>
          <w:sz w:val="28"/>
          <w:szCs w:val="28"/>
        </w:rPr>
        <w:t xml:space="preserve">3. </w:t>
      </w:r>
      <w:r w:rsidR="002B0A3A" w:rsidRPr="00A9267D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2B0A3A" w:rsidRPr="00295F30">
        <w:rPr>
          <w:color w:val="000000"/>
          <w:sz w:val="28"/>
          <w:szCs w:val="28"/>
        </w:rPr>
        <w:t xml:space="preserve"> ведомости</w:t>
      </w:r>
      <w:r w:rsidR="002B0A3A">
        <w:rPr>
          <w:color w:val="000000"/>
          <w:sz w:val="28"/>
          <w:szCs w:val="28"/>
        </w:rPr>
        <w:t>"</w:t>
      </w:r>
      <w:r w:rsidR="002B0A3A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2B0A3A">
        <w:rPr>
          <w:color w:val="000000"/>
          <w:sz w:val="28"/>
          <w:szCs w:val="28"/>
        </w:rPr>
        <w:t>"</w:t>
      </w:r>
      <w:r w:rsidR="002B0A3A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2B0A3A" w:rsidRPr="00295F30">
        <w:rPr>
          <w:color w:val="000000"/>
          <w:sz w:val="28"/>
          <w:szCs w:val="28"/>
        </w:rPr>
        <w:t>интернет-портале</w:t>
      </w:r>
      <w:proofErr w:type="gramEnd"/>
      <w:r w:rsidR="002B0A3A" w:rsidRPr="00295F30">
        <w:rPr>
          <w:color w:val="000000"/>
          <w:sz w:val="28"/>
          <w:szCs w:val="28"/>
        </w:rPr>
        <w:t xml:space="preserve"> </w:t>
      </w:r>
      <w:r w:rsidR="002B0A3A" w:rsidRPr="00A9267D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2B0A3A" w:rsidRPr="00295F30">
        <w:rPr>
          <w:color w:val="000000"/>
          <w:sz w:val="28"/>
          <w:szCs w:val="28"/>
        </w:rPr>
        <w:t xml:space="preserve"> </w:t>
      </w:r>
      <w:r w:rsidR="002B0A3A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2B0A3A">
        <w:rPr>
          <w:color w:val="000000"/>
          <w:spacing w:val="-6"/>
          <w:sz w:val="28"/>
          <w:szCs w:val="28"/>
        </w:rPr>
        <w:t>"</w:t>
      </w:r>
      <w:r w:rsidR="002B0A3A" w:rsidRPr="00295F30">
        <w:rPr>
          <w:color w:val="000000"/>
          <w:spacing w:val="-6"/>
          <w:sz w:val="28"/>
          <w:szCs w:val="28"/>
        </w:rPr>
        <w:t>Интернет</w:t>
      </w:r>
      <w:r w:rsidR="002B0A3A">
        <w:rPr>
          <w:color w:val="000000"/>
          <w:spacing w:val="-6"/>
          <w:sz w:val="28"/>
          <w:szCs w:val="28"/>
        </w:rPr>
        <w:t>"</w:t>
      </w:r>
      <w:r w:rsidR="002B0A3A" w:rsidRPr="00295F30">
        <w:rPr>
          <w:color w:val="000000"/>
          <w:spacing w:val="-6"/>
          <w:sz w:val="28"/>
          <w:szCs w:val="28"/>
        </w:rPr>
        <w:t>.</w:t>
      </w:r>
    </w:p>
    <w:p w:rsidR="007D0505" w:rsidRPr="00E401DC" w:rsidRDefault="007D0505" w:rsidP="00E401D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01DC">
        <w:rPr>
          <w:sz w:val="28"/>
          <w:szCs w:val="28"/>
        </w:rPr>
        <w:t xml:space="preserve">4. </w:t>
      </w:r>
      <w:proofErr w:type="gramStart"/>
      <w:r w:rsidRPr="00E401DC">
        <w:rPr>
          <w:sz w:val="28"/>
          <w:szCs w:val="28"/>
        </w:rPr>
        <w:t>Контроль за</w:t>
      </w:r>
      <w:proofErr w:type="gramEnd"/>
      <w:r w:rsidRPr="00E401DC">
        <w:rPr>
          <w:sz w:val="28"/>
          <w:szCs w:val="28"/>
        </w:rPr>
        <w:t xml:space="preserve"> исполнением настоящего постановления возложить на </w:t>
      </w:r>
      <w:r w:rsidRPr="00E401DC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E401DC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7D0505" w:rsidRPr="00E401DC" w:rsidRDefault="007D0505" w:rsidP="00E401DC">
      <w:pPr>
        <w:jc w:val="both"/>
        <w:rPr>
          <w:sz w:val="28"/>
          <w:szCs w:val="28"/>
        </w:rPr>
      </w:pPr>
    </w:p>
    <w:p w:rsidR="00BA5A70" w:rsidRPr="00CC5B7C" w:rsidRDefault="00BA5A70">
      <w:pPr>
        <w:jc w:val="both"/>
        <w:rPr>
          <w:sz w:val="28"/>
        </w:rPr>
      </w:pPr>
    </w:p>
    <w:p w:rsidR="00426FF1" w:rsidRPr="00CC5B7C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RPr="00CC5B7C" w:rsidTr="00DD74B0">
        <w:tc>
          <w:tcPr>
            <w:tcW w:w="2660" w:type="dxa"/>
          </w:tcPr>
          <w:p w:rsidR="00426FF1" w:rsidRPr="00CC5B7C" w:rsidRDefault="00426FF1" w:rsidP="006F4247">
            <w:pPr>
              <w:pStyle w:val="4"/>
            </w:pPr>
            <w:r w:rsidRPr="00CC5B7C">
              <w:t>Губернатор</w:t>
            </w:r>
            <w:r w:rsidR="006F4247" w:rsidRPr="00CC5B7C">
              <w:br/>
            </w:r>
            <w:r w:rsidRPr="00CC5B7C">
              <w:t>Пензенской области</w:t>
            </w:r>
          </w:p>
        </w:tc>
        <w:tc>
          <w:tcPr>
            <w:tcW w:w="7194" w:type="dxa"/>
          </w:tcPr>
          <w:p w:rsidR="00426FF1" w:rsidRPr="00CC5B7C" w:rsidRDefault="00426FF1">
            <w:pPr>
              <w:jc w:val="right"/>
              <w:rPr>
                <w:sz w:val="28"/>
              </w:rPr>
            </w:pPr>
          </w:p>
          <w:p w:rsidR="00426FF1" w:rsidRPr="00CC5B7C" w:rsidRDefault="00B20169" w:rsidP="00B20169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3F4EA4" w:rsidRPr="00CC5B7C">
              <w:rPr>
                <w:sz w:val="28"/>
              </w:rPr>
              <w:t>И.А. Белозерцев</w:t>
            </w:r>
          </w:p>
        </w:tc>
      </w:tr>
    </w:tbl>
    <w:p w:rsidR="00426FF1" w:rsidRPr="00CC5B7C" w:rsidRDefault="00426FF1">
      <w:pPr>
        <w:jc w:val="both"/>
        <w:rPr>
          <w:sz w:val="28"/>
        </w:rPr>
      </w:pPr>
    </w:p>
    <w:p w:rsidR="00426FF1" w:rsidRPr="00CC5B7C" w:rsidRDefault="00426FF1">
      <w:pPr>
        <w:jc w:val="both"/>
        <w:rPr>
          <w:sz w:val="28"/>
        </w:rPr>
      </w:pPr>
    </w:p>
    <w:p w:rsidR="00F836C2" w:rsidRPr="00CC5B7C" w:rsidRDefault="00F836C2">
      <w:pPr>
        <w:jc w:val="both"/>
        <w:rPr>
          <w:sz w:val="28"/>
        </w:rPr>
        <w:sectPr w:rsidR="00F836C2" w:rsidRPr="00CC5B7C" w:rsidSect="00B6506F">
          <w:headerReference w:type="default" r:id="rId9"/>
          <w:footerReference w:type="default" r:id="rId10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4854" w:type="dxa"/>
        <w:tblInd w:w="4928" w:type="dxa"/>
        <w:tblLook w:val="01E0" w:firstRow="1" w:lastRow="1" w:firstColumn="1" w:lastColumn="1" w:noHBand="0" w:noVBand="0"/>
      </w:tblPr>
      <w:tblGrid>
        <w:gridCol w:w="4854"/>
      </w:tblGrid>
      <w:tr w:rsidR="00CC5B7C" w:rsidRPr="00CC5B7C" w:rsidTr="005B314F">
        <w:trPr>
          <w:trHeight w:val="993"/>
        </w:trPr>
        <w:tc>
          <w:tcPr>
            <w:tcW w:w="4854" w:type="dxa"/>
          </w:tcPr>
          <w:p w:rsidR="00F836C2" w:rsidRPr="00CC5B7C" w:rsidRDefault="00F836C2" w:rsidP="005B314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Приложение № 1</w:t>
            </w:r>
          </w:p>
          <w:p w:rsidR="00F836C2" w:rsidRPr="00CC5B7C" w:rsidRDefault="00F836C2" w:rsidP="005B314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к постановлению Правительства</w:t>
            </w:r>
          </w:p>
          <w:p w:rsidR="00F836C2" w:rsidRPr="00CC5B7C" w:rsidRDefault="00F836C2" w:rsidP="005B314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Пензенской области</w:t>
            </w:r>
          </w:p>
          <w:p w:rsidR="00F836C2" w:rsidRPr="00CC5B7C" w:rsidRDefault="005B314F" w:rsidP="00B20169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20169">
              <w:rPr>
                <w:sz w:val="28"/>
                <w:szCs w:val="28"/>
              </w:rPr>
              <w:t>20.01.2021</w:t>
            </w:r>
            <w:r>
              <w:rPr>
                <w:sz w:val="28"/>
                <w:szCs w:val="28"/>
              </w:rPr>
              <w:t xml:space="preserve"> </w:t>
            </w:r>
            <w:r w:rsidR="00F836C2" w:rsidRPr="00CC5B7C">
              <w:rPr>
                <w:sz w:val="28"/>
                <w:szCs w:val="28"/>
              </w:rPr>
              <w:t xml:space="preserve">№ </w:t>
            </w:r>
            <w:r w:rsidR="00B20169">
              <w:rPr>
                <w:sz w:val="28"/>
                <w:szCs w:val="28"/>
              </w:rPr>
              <w:t>11-пП</w:t>
            </w:r>
          </w:p>
        </w:tc>
      </w:tr>
      <w:tr w:rsidR="00CC5B7C" w:rsidRPr="00CC5B7C" w:rsidTr="005B314F">
        <w:trPr>
          <w:trHeight w:val="80"/>
        </w:trPr>
        <w:tc>
          <w:tcPr>
            <w:tcW w:w="4854" w:type="dxa"/>
          </w:tcPr>
          <w:p w:rsidR="00F836C2" w:rsidRPr="00CC5B7C" w:rsidRDefault="00F836C2" w:rsidP="005B314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CC5B7C" w:rsidRPr="00CC5B7C" w:rsidTr="005B314F">
        <w:tc>
          <w:tcPr>
            <w:tcW w:w="4854" w:type="dxa"/>
          </w:tcPr>
          <w:p w:rsidR="00F836C2" w:rsidRPr="00CC5B7C" w:rsidRDefault="00F836C2" w:rsidP="005B314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5B7C">
              <w:rPr>
                <w:bCs/>
                <w:sz w:val="28"/>
                <w:szCs w:val="28"/>
              </w:rPr>
              <w:t>Приложение № 2</w:t>
            </w:r>
          </w:p>
          <w:p w:rsidR="00F836C2" w:rsidRPr="00CC5B7C" w:rsidRDefault="00F836C2" w:rsidP="005B314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5B7C">
              <w:rPr>
                <w:bCs/>
                <w:sz w:val="28"/>
                <w:szCs w:val="28"/>
              </w:rPr>
              <w:t>к Порядку</w:t>
            </w:r>
          </w:p>
          <w:p w:rsidR="00F836C2" w:rsidRPr="00CC5B7C" w:rsidRDefault="00F836C2" w:rsidP="005B314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5B7C">
              <w:rPr>
                <w:bCs/>
                <w:sz w:val="28"/>
                <w:szCs w:val="28"/>
              </w:rPr>
              <w:t>предоставления субсидий</w:t>
            </w:r>
          </w:p>
          <w:p w:rsidR="00F836C2" w:rsidRPr="00CC5B7C" w:rsidRDefault="00F836C2" w:rsidP="005B314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5B7C">
              <w:rPr>
                <w:bCs/>
                <w:sz w:val="28"/>
                <w:szCs w:val="28"/>
              </w:rPr>
              <w:t>из бюджета Пензенской области</w:t>
            </w:r>
          </w:p>
          <w:p w:rsidR="00F836C2" w:rsidRPr="00CC5B7C" w:rsidRDefault="00F836C2" w:rsidP="005B314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5B7C">
              <w:rPr>
                <w:bCs/>
                <w:sz w:val="28"/>
                <w:szCs w:val="28"/>
              </w:rPr>
              <w:t xml:space="preserve">бюджетам </w:t>
            </w:r>
            <w:proofErr w:type="gramStart"/>
            <w:r w:rsidRPr="00CC5B7C">
              <w:rPr>
                <w:bCs/>
                <w:sz w:val="28"/>
                <w:szCs w:val="28"/>
              </w:rPr>
              <w:t>муниципальных</w:t>
            </w:r>
            <w:proofErr w:type="gramEnd"/>
          </w:p>
          <w:p w:rsidR="00F836C2" w:rsidRPr="00CC5B7C" w:rsidRDefault="00F836C2" w:rsidP="005B314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5B7C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F836C2" w:rsidRPr="00CC5B7C" w:rsidRDefault="00F836C2" w:rsidP="005B314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5B7C">
              <w:rPr>
                <w:bCs/>
                <w:sz w:val="28"/>
                <w:szCs w:val="28"/>
              </w:rPr>
              <w:t>в рамках реализации</w:t>
            </w:r>
          </w:p>
          <w:p w:rsidR="00F836C2" w:rsidRPr="00CC5B7C" w:rsidRDefault="00F836C2" w:rsidP="005B314F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5B7C">
              <w:rPr>
                <w:bCs/>
                <w:sz w:val="28"/>
                <w:szCs w:val="28"/>
              </w:rPr>
              <w:t>подпрограммы 1</w:t>
            </w:r>
          </w:p>
        </w:tc>
      </w:tr>
    </w:tbl>
    <w:p w:rsidR="00F836C2" w:rsidRPr="00CC5B7C" w:rsidRDefault="00F836C2" w:rsidP="00F836C2">
      <w:pPr>
        <w:widowControl/>
        <w:jc w:val="right"/>
        <w:rPr>
          <w:bCs/>
          <w:sz w:val="28"/>
          <w:szCs w:val="28"/>
        </w:rPr>
      </w:pPr>
    </w:p>
    <w:p w:rsidR="00F836C2" w:rsidRPr="00CC5B7C" w:rsidRDefault="00F836C2" w:rsidP="00F836C2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836C2" w:rsidRPr="007B65EB" w:rsidRDefault="00F836C2" w:rsidP="00F836C2">
      <w:pPr>
        <w:widowControl/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  <w:r w:rsidRPr="007B65EB">
        <w:rPr>
          <w:b/>
          <w:sz w:val="28"/>
          <w:szCs w:val="28"/>
        </w:rPr>
        <w:t xml:space="preserve">С У Б С И Д И </w:t>
      </w:r>
      <w:proofErr w:type="spellStart"/>
      <w:proofErr w:type="gramStart"/>
      <w:r w:rsidRPr="007B65EB">
        <w:rPr>
          <w:b/>
          <w:sz w:val="28"/>
          <w:szCs w:val="28"/>
        </w:rPr>
        <w:t>И</w:t>
      </w:r>
      <w:proofErr w:type="spellEnd"/>
      <w:proofErr w:type="gramEnd"/>
      <w:r w:rsidRPr="007B65EB">
        <w:rPr>
          <w:b/>
          <w:sz w:val="28"/>
          <w:szCs w:val="28"/>
        </w:rPr>
        <w:t xml:space="preserve"> </w:t>
      </w:r>
      <w:r w:rsidRPr="007B65EB">
        <w:rPr>
          <w:b/>
          <w:sz w:val="28"/>
          <w:szCs w:val="28"/>
        </w:rPr>
        <w:br/>
        <w:t>из бюджета Пензенской области бюджетам</w:t>
      </w:r>
    </w:p>
    <w:p w:rsidR="00F836C2" w:rsidRPr="007B65EB" w:rsidRDefault="00F836C2" w:rsidP="00F836C2">
      <w:pPr>
        <w:widowControl/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  <w:r w:rsidRPr="007B65EB">
        <w:rPr>
          <w:b/>
          <w:sz w:val="28"/>
          <w:szCs w:val="28"/>
        </w:rPr>
        <w:t>муниципальных образований Пензенской области в рамках</w:t>
      </w:r>
    </w:p>
    <w:p w:rsidR="00F836C2" w:rsidRDefault="00F836C2" w:rsidP="00F836C2">
      <w:pPr>
        <w:widowControl/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  <w:r w:rsidRPr="007B65EB">
        <w:rPr>
          <w:b/>
          <w:sz w:val="28"/>
          <w:szCs w:val="28"/>
        </w:rPr>
        <w:t>мероприятия "Совершенствование систем наружного освещения населенных пунктов" подпрограммы 1 в 2020 году</w:t>
      </w:r>
    </w:p>
    <w:p w:rsidR="00381EB3" w:rsidRPr="007B65EB" w:rsidRDefault="00381EB3" w:rsidP="00F836C2">
      <w:pPr>
        <w:widowControl/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</w:p>
    <w:p w:rsidR="00F836C2" w:rsidRPr="00CC5B7C" w:rsidRDefault="00F836C2" w:rsidP="00F836C2">
      <w:pPr>
        <w:widowControl/>
        <w:spacing w:line="252" w:lineRule="auto"/>
        <w:jc w:val="right"/>
        <w:rPr>
          <w:sz w:val="28"/>
          <w:szCs w:val="28"/>
        </w:rPr>
      </w:pPr>
      <w:r w:rsidRPr="00CC5B7C">
        <w:rPr>
          <w:sz w:val="28"/>
          <w:szCs w:val="28"/>
        </w:rPr>
        <w:t>(тыс. рублей)</w:t>
      </w:r>
    </w:p>
    <w:p w:rsidR="00F836C2" w:rsidRPr="00381EB3" w:rsidRDefault="00F836C2" w:rsidP="00F836C2">
      <w:pPr>
        <w:widowControl/>
        <w:spacing w:line="252" w:lineRule="auto"/>
        <w:jc w:val="right"/>
        <w:rPr>
          <w:sz w:val="10"/>
          <w:szCs w:val="10"/>
        </w:rPr>
      </w:pPr>
    </w:p>
    <w:tbl>
      <w:tblPr>
        <w:tblW w:w="9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725"/>
        <w:gridCol w:w="2884"/>
      </w:tblGrid>
      <w:tr w:rsidR="00E401DC" w:rsidRPr="00CC5B7C" w:rsidTr="009F5296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 xml:space="preserve">№ </w:t>
            </w:r>
            <w:r w:rsidRPr="00CC5B7C">
              <w:rPr>
                <w:sz w:val="28"/>
                <w:szCs w:val="28"/>
              </w:rPr>
              <w:br/>
            </w:r>
            <w:proofErr w:type="gramStart"/>
            <w:r w:rsidRPr="00CC5B7C">
              <w:rPr>
                <w:sz w:val="28"/>
                <w:szCs w:val="28"/>
              </w:rPr>
              <w:t>п</w:t>
            </w:r>
            <w:proofErr w:type="gramEnd"/>
            <w:r w:rsidRPr="00CC5B7C">
              <w:rPr>
                <w:sz w:val="28"/>
                <w:szCs w:val="28"/>
              </w:rPr>
              <w:t>/п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Наименование</w:t>
            </w:r>
          </w:p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CC5B7C">
              <w:rPr>
                <w:sz w:val="28"/>
                <w:szCs w:val="28"/>
              </w:rPr>
              <w:t>2020 год</w:t>
            </w:r>
          </w:p>
        </w:tc>
      </w:tr>
    </w:tbl>
    <w:p w:rsidR="00F836C2" w:rsidRPr="00381EB3" w:rsidRDefault="00F836C2" w:rsidP="00F836C2">
      <w:pPr>
        <w:widowControl/>
        <w:spacing w:line="252" w:lineRule="auto"/>
        <w:rPr>
          <w:sz w:val="4"/>
          <w:szCs w:val="4"/>
        </w:rPr>
      </w:pPr>
    </w:p>
    <w:tbl>
      <w:tblPr>
        <w:tblW w:w="9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711"/>
        <w:gridCol w:w="2898"/>
      </w:tblGrid>
      <w:tr w:rsidR="00E401DC" w:rsidRPr="00CC5B7C" w:rsidTr="00343B8E">
        <w:trPr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3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г. Кузнецк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820,1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г. Пенза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2 245,0</w:t>
            </w:r>
          </w:p>
        </w:tc>
      </w:tr>
      <w:tr w:rsidR="00E401DC" w:rsidRPr="00CC5B7C" w:rsidTr="00343B8E"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Башмаковский район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р.п.</w:t>
            </w:r>
            <w:r w:rsidR="007D2432">
              <w:rPr>
                <w:sz w:val="28"/>
                <w:szCs w:val="28"/>
              </w:rPr>
              <w:t xml:space="preserve"> </w:t>
            </w:r>
            <w:r w:rsidRPr="00CC5B7C">
              <w:rPr>
                <w:sz w:val="28"/>
                <w:szCs w:val="28"/>
              </w:rPr>
              <w:t>Башмаково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150,0</w:t>
            </w:r>
          </w:p>
        </w:tc>
      </w:tr>
      <w:tr w:rsidR="00E401DC" w:rsidRPr="00CC5B7C" w:rsidTr="00343B8E"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Белинский район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Волчковский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32,5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 xml:space="preserve">Козловский </w:t>
            </w:r>
            <w:proofErr w:type="gramStart"/>
            <w:r w:rsidRPr="00CC5B7C">
              <w:rPr>
                <w:sz w:val="28"/>
                <w:szCs w:val="28"/>
              </w:rPr>
              <w:t>с</w:t>
            </w:r>
            <w:proofErr w:type="gramEnd"/>
            <w:r w:rsidRPr="00CC5B7C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44,9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Поимский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18,2</w:t>
            </w:r>
          </w:p>
        </w:tc>
      </w:tr>
      <w:tr w:rsidR="00E401DC" w:rsidRPr="00CC5B7C" w:rsidTr="00343B8E"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Бессоновский район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Бессоновский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30,0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spacing w:line="252" w:lineRule="auto"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Кижеватовский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35,0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Полеологовский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6,8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 xml:space="preserve">Сосновский </w:t>
            </w:r>
            <w:proofErr w:type="gramStart"/>
            <w:r w:rsidRPr="00CC5B7C">
              <w:rPr>
                <w:sz w:val="28"/>
                <w:szCs w:val="28"/>
              </w:rPr>
              <w:t>с</w:t>
            </w:r>
            <w:proofErr w:type="gramEnd"/>
            <w:r w:rsidRPr="00CC5B7C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25,0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Чемодановский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99,5</w:t>
            </w:r>
          </w:p>
        </w:tc>
      </w:tr>
      <w:tr w:rsidR="00E401DC" w:rsidRPr="00CC5B7C" w:rsidTr="00343B8E"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Вадинский район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Вадинский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75,0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Рахмановский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49,9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Серго-</w:t>
            </w:r>
            <w:proofErr w:type="spellStart"/>
            <w:r w:rsidRPr="00CC5B7C">
              <w:rPr>
                <w:sz w:val="28"/>
                <w:szCs w:val="28"/>
              </w:rPr>
              <w:t>Поливановский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22,5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Ягановский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22,5</w:t>
            </w:r>
          </w:p>
        </w:tc>
      </w:tr>
      <w:tr w:rsidR="00E401DC" w:rsidRPr="00CC5B7C" w:rsidTr="00343B8E"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Городищенский район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г. Сурск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120,9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р.п. Чаадаевка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140,0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 xml:space="preserve">Архангельский </w:t>
            </w:r>
            <w:proofErr w:type="gramStart"/>
            <w:r w:rsidRPr="00CC5B7C">
              <w:rPr>
                <w:sz w:val="28"/>
                <w:szCs w:val="28"/>
              </w:rPr>
              <w:t>с</w:t>
            </w:r>
            <w:proofErr w:type="gramEnd"/>
            <w:r w:rsidRPr="00CC5B7C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39,7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Верхнеелюзанский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  <w:lang w:val="en-US"/>
              </w:rPr>
              <w:t>24</w:t>
            </w:r>
            <w:r w:rsidRPr="00CC5B7C">
              <w:rPr>
                <w:sz w:val="28"/>
                <w:szCs w:val="28"/>
              </w:rPr>
              <w:t>,4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Дигилевский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34,9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6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Канаевский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52,5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7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Нижнеелюзанский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58,1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8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Павло-Куракинский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135,1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9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Русско-</w:t>
            </w:r>
            <w:proofErr w:type="spellStart"/>
            <w:r w:rsidRPr="00CC5B7C">
              <w:rPr>
                <w:sz w:val="28"/>
                <w:szCs w:val="28"/>
              </w:rPr>
              <w:t>Ишимский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99,9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10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Среднеелюзанский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132,6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Турдакский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91,2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Юловский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89,0</w:t>
            </w:r>
          </w:p>
        </w:tc>
      </w:tr>
      <w:tr w:rsidR="00E401DC" w:rsidRPr="00CC5B7C" w:rsidTr="00343B8E"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Земетчинский район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Матчерский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100,0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Салтыковский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100,0</w:t>
            </w:r>
          </w:p>
        </w:tc>
      </w:tr>
      <w:tr w:rsidR="00E401DC" w:rsidRPr="00CC5B7C" w:rsidTr="00343B8E"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Каменский район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Анучинский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53,3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 xml:space="preserve">Каменский </w:t>
            </w:r>
            <w:proofErr w:type="gramStart"/>
            <w:r w:rsidRPr="00CC5B7C">
              <w:rPr>
                <w:sz w:val="28"/>
                <w:szCs w:val="28"/>
              </w:rPr>
              <w:t>с</w:t>
            </w:r>
            <w:proofErr w:type="gramEnd"/>
            <w:r w:rsidRPr="00CC5B7C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38,4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Кевдо-Мельситовский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26,5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Кикинский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48,0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Кобылкинский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60,0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6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Первомайский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45,0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7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Покрово-Арчадинский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50,0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8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 xml:space="preserve">Федоровский </w:t>
            </w:r>
            <w:proofErr w:type="gramStart"/>
            <w:r w:rsidRPr="00CC5B7C">
              <w:rPr>
                <w:sz w:val="28"/>
                <w:szCs w:val="28"/>
              </w:rPr>
              <w:t>с</w:t>
            </w:r>
            <w:proofErr w:type="gramEnd"/>
            <w:r w:rsidRPr="00CC5B7C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48,0</w:t>
            </w:r>
          </w:p>
        </w:tc>
      </w:tr>
      <w:tr w:rsidR="00E401DC" w:rsidRPr="00CC5B7C" w:rsidTr="00343B8E"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Камешкирский район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Пестровский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30,0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Русско-Камешкирский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20,0</w:t>
            </w:r>
          </w:p>
        </w:tc>
      </w:tr>
      <w:tr w:rsidR="00E401DC" w:rsidRPr="00CC5B7C" w:rsidTr="00343B8E"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Колышлейский район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р.п. Колышлей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45,0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Названовский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18,9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Потловский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82,9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Плещеевский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26,4</w:t>
            </w:r>
          </w:p>
        </w:tc>
      </w:tr>
      <w:tr w:rsidR="00E401DC" w:rsidRPr="00CC5B7C" w:rsidTr="00343B8E"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Кузнецкий район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р.п. Евлашево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14</w:t>
            </w:r>
            <w:r w:rsidRPr="00CC5B7C">
              <w:rPr>
                <w:sz w:val="28"/>
                <w:szCs w:val="28"/>
                <w:lang w:val="en-US"/>
              </w:rPr>
              <w:t>7</w:t>
            </w:r>
            <w:r w:rsidRPr="00CC5B7C">
              <w:rPr>
                <w:sz w:val="28"/>
                <w:szCs w:val="28"/>
              </w:rPr>
              <w:t>,0</w:t>
            </w:r>
          </w:p>
        </w:tc>
      </w:tr>
      <w:tr w:rsidR="00E401DC" w:rsidRPr="00CC5B7C" w:rsidTr="00343B8E"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Лопатинский район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 xml:space="preserve">Лопатинский </w:t>
            </w:r>
            <w:proofErr w:type="gramStart"/>
            <w:r w:rsidRPr="00CC5B7C">
              <w:rPr>
                <w:sz w:val="28"/>
                <w:szCs w:val="28"/>
              </w:rPr>
              <w:t>с</w:t>
            </w:r>
            <w:proofErr w:type="gramEnd"/>
            <w:r w:rsidRPr="00CC5B7C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140,0</w:t>
            </w:r>
          </w:p>
        </w:tc>
      </w:tr>
      <w:tr w:rsidR="00E401DC" w:rsidRPr="00CC5B7C" w:rsidTr="00343B8E"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Мокшанский район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р.п. Мокшан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  <w:lang w:val="en-US"/>
              </w:rPr>
            </w:pPr>
            <w:r w:rsidRPr="00CC5B7C">
              <w:rPr>
                <w:sz w:val="28"/>
                <w:szCs w:val="28"/>
                <w:lang w:val="en-US"/>
              </w:rPr>
              <w:t>431</w:t>
            </w:r>
            <w:r w:rsidRPr="00CC5B7C">
              <w:rPr>
                <w:sz w:val="28"/>
                <w:szCs w:val="28"/>
              </w:rPr>
              <w:t>,</w:t>
            </w:r>
            <w:r w:rsidRPr="00CC5B7C">
              <w:rPr>
                <w:sz w:val="28"/>
                <w:szCs w:val="28"/>
                <w:lang w:val="en-US"/>
              </w:rPr>
              <w:t>4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 xml:space="preserve">Юровский </w:t>
            </w:r>
            <w:proofErr w:type="gramStart"/>
            <w:r w:rsidRPr="00CC5B7C">
              <w:rPr>
                <w:sz w:val="28"/>
                <w:szCs w:val="28"/>
              </w:rPr>
              <w:t>с</w:t>
            </w:r>
            <w:proofErr w:type="gramEnd"/>
            <w:r w:rsidRPr="00CC5B7C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100,0</w:t>
            </w:r>
          </w:p>
        </w:tc>
      </w:tr>
      <w:tr w:rsidR="00E401DC" w:rsidRPr="00CC5B7C" w:rsidTr="00343B8E">
        <w:tc>
          <w:tcPr>
            <w:tcW w:w="9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Наровчатский район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Наровчатский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148,6</w:t>
            </w:r>
          </w:p>
        </w:tc>
      </w:tr>
      <w:tr w:rsidR="00E401DC" w:rsidRPr="00CC5B7C" w:rsidTr="00343B8E"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Неверкинский район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Алеевский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50,0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Деминский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49,5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Неверкинский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217,0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Октябрьский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50,0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proofErr w:type="spellStart"/>
            <w:r w:rsidRPr="00CC5B7C">
              <w:rPr>
                <w:sz w:val="28"/>
                <w:szCs w:val="28"/>
              </w:rPr>
              <w:t>Бикмосеевский</w:t>
            </w:r>
            <w:proofErr w:type="spellEnd"/>
            <w:r w:rsidRPr="00CC5B7C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47,5</w:t>
            </w:r>
          </w:p>
        </w:tc>
      </w:tr>
      <w:tr w:rsidR="00E401DC" w:rsidRPr="00CC5B7C" w:rsidTr="00343B8E"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Никольский район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г. Никольск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150,0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E61CAE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р.п. Сура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23,1</w:t>
            </w:r>
          </w:p>
        </w:tc>
      </w:tr>
      <w:tr w:rsidR="00E401DC" w:rsidRPr="00CC5B7C" w:rsidTr="00343B8E"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Сосновоборский район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р.п. Сосновоборск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C2" w:rsidRPr="00CC5B7C" w:rsidRDefault="00F836C2" w:rsidP="009F5296">
            <w:pPr>
              <w:widowControl/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62,5</w:t>
            </w:r>
          </w:p>
        </w:tc>
      </w:tr>
      <w:tr w:rsidR="00E401DC" w:rsidRPr="00CC5B7C" w:rsidTr="00343B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Итого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6C2" w:rsidRPr="00CC5B7C" w:rsidRDefault="00F836C2" w:rsidP="009F5296">
            <w:pPr>
              <w:jc w:val="center"/>
              <w:rPr>
                <w:sz w:val="28"/>
                <w:szCs w:val="28"/>
              </w:rPr>
            </w:pPr>
            <w:r w:rsidRPr="00CC5B7C">
              <w:rPr>
                <w:sz w:val="28"/>
                <w:szCs w:val="28"/>
              </w:rPr>
              <w:t>7 104,2</w:t>
            </w:r>
          </w:p>
        </w:tc>
      </w:tr>
    </w:tbl>
    <w:p w:rsidR="00F836C2" w:rsidRPr="00CC5B7C" w:rsidRDefault="00F836C2" w:rsidP="00F836C2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F836C2" w:rsidRPr="00CC5B7C" w:rsidRDefault="00F836C2" w:rsidP="00F836C2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426FF1" w:rsidRPr="00CC5B7C" w:rsidRDefault="00F836C2" w:rsidP="00F748A8">
      <w:pPr>
        <w:jc w:val="center"/>
        <w:rPr>
          <w:sz w:val="28"/>
          <w:szCs w:val="28"/>
        </w:rPr>
      </w:pPr>
      <w:r w:rsidRPr="00CC5B7C">
        <w:rPr>
          <w:sz w:val="28"/>
          <w:szCs w:val="28"/>
        </w:rPr>
        <w:t>___________</w:t>
      </w:r>
    </w:p>
    <w:p w:rsidR="00F836C2" w:rsidRPr="00CC5B7C" w:rsidRDefault="00F836C2" w:rsidP="00F836C2">
      <w:pPr>
        <w:jc w:val="both"/>
        <w:rPr>
          <w:sz w:val="28"/>
        </w:rPr>
      </w:pPr>
    </w:p>
    <w:p w:rsidR="00F836C2" w:rsidRPr="00CC5B7C" w:rsidRDefault="00F836C2" w:rsidP="00F836C2">
      <w:pPr>
        <w:jc w:val="both"/>
        <w:rPr>
          <w:sz w:val="28"/>
        </w:rPr>
        <w:sectPr w:rsidR="00F836C2" w:rsidRPr="00CC5B7C" w:rsidSect="00343B8E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CC5B7C" w:rsidRPr="00296AEA" w:rsidTr="009F5296">
        <w:trPr>
          <w:trHeight w:val="814"/>
          <w:jc w:val="right"/>
        </w:trPr>
        <w:tc>
          <w:tcPr>
            <w:tcW w:w="5529" w:type="dxa"/>
          </w:tcPr>
          <w:p w:rsidR="00F836C2" w:rsidRPr="00296AEA" w:rsidRDefault="00F836C2" w:rsidP="00CF679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>Приложение № 2</w:t>
            </w:r>
          </w:p>
          <w:p w:rsidR="00F836C2" w:rsidRPr="00296AEA" w:rsidRDefault="00F836C2" w:rsidP="00CF679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>к постановлению Правительства</w:t>
            </w:r>
          </w:p>
          <w:p w:rsidR="00F836C2" w:rsidRPr="00296AEA" w:rsidRDefault="00F836C2" w:rsidP="00CF679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>Пензенской области</w:t>
            </w:r>
          </w:p>
          <w:p w:rsidR="00F836C2" w:rsidRPr="00296AEA" w:rsidRDefault="00AC2AE9" w:rsidP="00B20169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20169">
              <w:rPr>
                <w:sz w:val="24"/>
                <w:szCs w:val="24"/>
              </w:rPr>
              <w:t>20.01.2021</w:t>
            </w:r>
            <w:r>
              <w:rPr>
                <w:sz w:val="24"/>
                <w:szCs w:val="24"/>
              </w:rPr>
              <w:t xml:space="preserve">  </w:t>
            </w:r>
            <w:r w:rsidR="00F836C2" w:rsidRPr="00296AEA">
              <w:rPr>
                <w:sz w:val="24"/>
                <w:szCs w:val="24"/>
              </w:rPr>
              <w:t xml:space="preserve">№ </w:t>
            </w:r>
            <w:r w:rsidR="00B20169">
              <w:rPr>
                <w:sz w:val="24"/>
                <w:szCs w:val="24"/>
              </w:rPr>
              <w:t>11-пП</w:t>
            </w:r>
          </w:p>
        </w:tc>
      </w:tr>
      <w:tr w:rsidR="00CC5B7C" w:rsidRPr="00296AEA" w:rsidTr="009F5296">
        <w:trPr>
          <w:trHeight w:val="80"/>
          <w:jc w:val="right"/>
        </w:trPr>
        <w:tc>
          <w:tcPr>
            <w:tcW w:w="5529" w:type="dxa"/>
          </w:tcPr>
          <w:p w:rsidR="00F836C2" w:rsidRPr="00296AEA" w:rsidRDefault="00F836C2" w:rsidP="00CF6795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C5B7C" w:rsidRPr="00296AEA" w:rsidTr="009F5296">
        <w:trPr>
          <w:jc w:val="right"/>
        </w:trPr>
        <w:tc>
          <w:tcPr>
            <w:tcW w:w="5529" w:type="dxa"/>
          </w:tcPr>
          <w:p w:rsidR="00F836C2" w:rsidRPr="00296AEA" w:rsidRDefault="00F836C2" w:rsidP="00CF6795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296AEA">
              <w:rPr>
                <w:bCs/>
                <w:sz w:val="24"/>
                <w:szCs w:val="24"/>
              </w:rPr>
              <w:t>Приложение № 5.2</w:t>
            </w:r>
          </w:p>
          <w:p w:rsidR="00F836C2" w:rsidRPr="00296AEA" w:rsidRDefault="00F836C2" w:rsidP="00CF6795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296AEA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296AEA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F836C2" w:rsidRPr="00296AEA" w:rsidRDefault="00F836C2" w:rsidP="00CF6795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296AEA">
              <w:rPr>
                <w:bCs/>
                <w:sz w:val="24"/>
                <w:szCs w:val="24"/>
              </w:rPr>
              <w:t>услугами населения Пензенской области"</w:t>
            </w:r>
          </w:p>
        </w:tc>
      </w:tr>
    </w:tbl>
    <w:p w:rsidR="00F836C2" w:rsidRPr="00296AEA" w:rsidRDefault="00F836C2" w:rsidP="00CF6795">
      <w:pPr>
        <w:spacing w:line="233" w:lineRule="auto"/>
        <w:rPr>
          <w:sz w:val="24"/>
          <w:szCs w:val="24"/>
        </w:rPr>
      </w:pPr>
    </w:p>
    <w:p w:rsidR="00F836C2" w:rsidRPr="00296AEA" w:rsidRDefault="00F836C2" w:rsidP="00CF6795">
      <w:pPr>
        <w:spacing w:line="233" w:lineRule="auto"/>
        <w:jc w:val="center"/>
        <w:rPr>
          <w:b/>
          <w:sz w:val="24"/>
          <w:szCs w:val="24"/>
        </w:rPr>
      </w:pPr>
      <w:r w:rsidRPr="00296AEA">
        <w:rPr>
          <w:b/>
          <w:sz w:val="24"/>
          <w:szCs w:val="24"/>
        </w:rPr>
        <w:t>РЕСУРСНОЕ ОБЕСПЕЧЕНИЕ</w:t>
      </w:r>
    </w:p>
    <w:p w:rsidR="00F836C2" w:rsidRPr="00296AEA" w:rsidRDefault="00F836C2" w:rsidP="00CF6795">
      <w:pPr>
        <w:spacing w:line="233" w:lineRule="auto"/>
        <w:jc w:val="center"/>
        <w:rPr>
          <w:b/>
          <w:sz w:val="24"/>
          <w:szCs w:val="24"/>
        </w:rPr>
      </w:pPr>
      <w:r w:rsidRPr="00296AEA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F836C2" w:rsidRPr="00296AEA" w:rsidRDefault="00F836C2" w:rsidP="00CF6795">
      <w:pPr>
        <w:spacing w:line="233" w:lineRule="auto"/>
        <w:jc w:val="center"/>
        <w:rPr>
          <w:b/>
          <w:sz w:val="24"/>
          <w:szCs w:val="24"/>
        </w:rPr>
      </w:pPr>
      <w:r w:rsidRPr="00296AEA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</w:t>
      </w:r>
    </w:p>
    <w:p w:rsidR="00F836C2" w:rsidRPr="00296AEA" w:rsidRDefault="00F836C2" w:rsidP="00CF6795">
      <w:pPr>
        <w:spacing w:line="233" w:lineRule="auto"/>
        <w:jc w:val="center"/>
        <w:rPr>
          <w:b/>
          <w:sz w:val="24"/>
          <w:szCs w:val="24"/>
        </w:rPr>
      </w:pPr>
      <w:r w:rsidRPr="00296AEA">
        <w:rPr>
          <w:b/>
          <w:sz w:val="24"/>
          <w:szCs w:val="24"/>
        </w:rPr>
        <w:t xml:space="preserve">за счет всех источников финансирования </w:t>
      </w:r>
    </w:p>
    <w:p w:rsidR="00F836C2" w:rsidRPr="00296AEA" w:rsidRDefault="00F836C2" w:rsidP="00CF6795">
      <w:pPr>
        <w:spacing w:line="233" w:lineRule="auto"/>
        <w:jc w:val="center"/>
        <w:rPr>
          <w:sz w:val="24"/>
          <w:szCs w:val="24"/>
        </w:rPr>
      </w:pPr>
    </w:p>
    <w:tbl>
      <w:tblPr>
        <w:tblW w:w="15846" w:type="dxa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8"/>
        <w:gridCol w:w="1560"/>
        <w:gridCol w:w="2409"/>
        <w:gridCol w:w="2820"/>
        <w:gridCol w:w="1400"/>
        <w:gridCol w:w="1330"/>
        <w:gridCol w:w="1372"/>
        <w:gridCol w:w="1343"/>
        <w:gridCol w:w="1316"/>
        <w:gridCol w:w="1358"/>
      </w:tblGrid>
      <w:tr w:rsidR="00E401DC" w:rsidRPr="00296AEA" w:rsidTr="00D4274D">
        <w:trPr>
          <w:trHeight w:val="525"/>
        </w:trPr>
        <w:tc>
          <w:tcPr>
            <w:tcW w:w="4907" w:type="dxa"/>
            <w:gridSpan w:val="3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 xml:space="preserve">Ответственный исполнитель </w:t>
            </w:r>
            <w:r w:rsidRPr="00296AEA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0939" w:type="dxa"/>
            <w:gridSpan w:val="7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E401DC" w:rsidRPr="00296AEA" w:rsidTr="00D4274D">
        <w:trPr>
          <w:trHeight w:val="315"/>
        </w:trPr>
        <w:tc>
          <w:tcPr>
            <w:tcW w:w="938" w:type="dxa"/>
            <w:vMerge w:val="restart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 xml:space="preserve">№ </w:t>
            </w:r>
            <w:r w:rsidR="00CF6795">
              <w:rPr>
                <w:sz w:val="24"/>
                <w:szCs w:val="24"/>
              </w:rPr>
              <w:br/>
            </w:r>
            <w:proofErr w:type="gramStart"/>
            <w:r w:rsidRPr="00296AEA">
              <w:rPr>
                <w:sz w:val="24"/>
                <w:szCs w:val="24"/>
              </w:rPr>
              <w:t>п</w:t>
            </w:r>
            <w:proofErr w:type="gramEnd"/>
            <w:r w:rsidRPr="00296AEA">
              <w:rPr>
                <w:sz w:val="24"/>
                <w:szCs w:val="24"/>
              </w:rPr>
              <w:t>/п</w:t>
            </w:r>
          </w:p>
        </w:tc>
        <w:tc>
          <w:tcPr>
            <w:tcW w:w="1560" w:type="dxa"/>
            <w:vMerge w:val="restart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820" w:type="dxa"/>
            <w:vMerge w:val="restart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8119" w:type="dxa"/>
            <w:gridSpan w:val="6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E401DC" w:rsidRPr="00296AEA" w:rsidTr="00D4274D">
        <w:trPr>
          <w:trHeight w:val="780"/>
        </w:trPr>
        <w:tc>
          <w:tcPr>
            <w:tcW w:w="938" w:type="dxa"/>
            <w:vMerge/>
          </w:tcPr>
          <w:p w:rsidR="00F836C2" w:rsidRPr="00296AEA" w:rsidRDefault="00F836C2" w:rsidP="00CF6795">
            <w:pPr>
              <w:widowControl/>
              <w:spacing w:line="233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836C2" w:rsidRPr="00296AEA" w:rsidRDefault="00F836C2" w:rsidP="00CF6795">
            <w:pPr>
              <w:widowControl/>
              <w:spacing w:line="233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296AEA">
                <w:rPr>
                  <w:sz w:val="24"/>
                  <w:szCs w:val="24"/>
                </w:rPr>
                <w:t>2019 г</w:t>
              </w:r>
            </w:smartTag>
            <w:r w:rsidRPr="00296AEA">
              <w:rPr>
                <w:sz w:val="24"/>
                <w:szCs w:val="24"/>
              </w:rPr>
              <w:t>.</w:t>
            </w:r>
          </w:p>
        </w:tc>
        <w:tc>
          <w:tcPr>
            <w:tcW w:w="1330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296AEA">
                <w:rPr>
                  <w:sz w:val="24"/>
                  <w:szCs w:val="24"/>
                </w:rPr>
                <w:t>2020 г</w:t>
              </w:r>
            </w:smartTag>
            <w:r w:rsidRPr="00296AEA">
              <w:rPr>
                <w:sz w:val="24"/>
                <w:szCs w:val="24"/>
              </w:rPr>
              <w:t>.</w:t>
            </w:r>
          </w:p>
        </w:tc>
        <w:tc>
          <w:tcPr>
            <w:tcW w:w="1372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296AEA">
                <w:rPr>
                  <w:sz w:val="24"/>
                  <w:szCs w:val="24"/>
                </w:rPr>
                <w:t>2021 г</w:t>
              </w:r>
            </w:smartTag>
            <w:r w:rsidRPr="00296AEA">
              <w:rPr>
                <w:sz w:val="24"/>
                <w:szCs w:val="24"/>
              </w:rPr>
              <w:t>.</w:t>
            </w:r>
          </w:p>
        </w:tc>
        <w:tc>
          <w:tcPr>
            <w:tcW w:w="1343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296AEA">
                <w:rPr>
                  <w:sz w:val="24"/>
                  <w:szCs w:val="24"/>
                </w:rPr>
                <w:t>2022 г</w:t>
              </w:r>
            </w:smartTag>
            <w:r w:rsidRPr="00296AEA">
              <w:rPr>
                <w:sz w:val="24"/>
                <w:szCs w:val="24"/>
              </w:rPr>
              <w:t>.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296AEA">
                <w:rPr>
                  <w:sz w:val="24"/>
                  <w:szCs w:val="24"/>
                </w:rPr>
                <w:t>2023 г</w:t>
              </w:r>
            </w:smartTag>
            <w:r w:rsidRPr="00296AEA">
              <w:rPr>
                <w:sz w:val="24"/>
                <w:szCs w:val="24"/>
              </w:rPr>
              <w:t>.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296AEA">
                <w:rPr>
                  <w:sz w:val="24"/>
                  <w:szCs w:val="24"/>
                </w:rPr>
                <w:t>2024 г</w:t>
              </w:r>
            </w:smartTag>
            <w:r w:rsidRPr="00296AEA">
              <w:rPr>
                <w:sz w:val="24"/>
                <w:szCs w:val="24"/>
              </w:rPr>
              <w:t>.</w:t>
            </w:r>
          </w:p>
        </w:tc>
      </w:tr>
    </w:tbl>
    <w:p w:rsidR="00F836C2" w:rsidRPr="00AC2AE9" w:rsidRDefault="00F836C2" w:rsidP="00CF6795">
      <w:pPr>
        <w:spacing w:line="233" w:lineRule="auto"/>
        <w:rPr>
          <w:sz w:val="4"/>
          <w:szCs w:val="4"/>
        </w:rPr>
      </w:pPr>
    </w:p>
    <w:tbl>
      <w:tblPr>
        <w:tblW w:w="15839" w:type="dxa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0"/>
        <w:gridCol w:w="1559"/>
        <w:gridCol w:w="2409"/>
        <w:gridCol w:w="2837"/>
        <w:gridCol w:w="1385"/>
        <w:gridCol w:w="1344"/>
        <w:gridCol w:w="1358"/>
        <w:gridCol w:w="1357"/>
        <w:gridCol w:w="1316"/>
        <w:gridCol w:w="1344"/>
      </w:tblGrid>
      <w:tr w:rsidR="00E401DC" w:rsidRPr="00296AEA" w:rsidTr="00AC2AE9">
        <w:trPr>
          <w:tblHeader/>
        </w:trPr>
        <w:tc>
          <w:tcPr>
            <w:tcW w:w="930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E401DC" w:rsidRPr="00296AEA" w:rsidTr="00AC2AE9">
        <w:tc>
          <w:tcPr>
            <w:tcW w:w="930" w:type="dxa"/>
            <w:vMerge w:val="restart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96AEA">
              <w:rPr>
                <w:sz w:val="24"/>
                <w:szCs w:val="24"/>
                <w:lang w:eastAsia="en-US"/>
              </w:rPr>
              <w:t>Государ-ственная</w:t>
            </w:r>
            <w:proofErr w:type="spellEnd"/>
            <w:proofErr w:type="gramEnd"/>
            <w:r w:rsidRPr="00296AEA">
              <w:rPr>
                <w:sz w:val="24"/>
                <w:szCs w:val="24"/>
                <w:lang w:eastAsia="en-US"/>
              </w:rPr>
              <w:t xml:space="preserve"> программа</w:t>
            </w: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1508412,2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1135150,4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559 656,6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464 410,0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E401DC" w:rsidRPr="00296AEA" w:rsidTr="00AC2AE9">
        <w:trPr>
          <w:trHeight w:val="70"/>
        </w:trPr>
        <w:tc>
          <w:tcPr>
            <w:tcW w:w="930" w:type="dxa"/>
            <w:vMerge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265 677,2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E401DC" w:rsidRPr="00296AEA" w:rsidTr="00AC2AE9">
        <w:trPr>
          <w:trHeight w:val="70"/>
        </w:trPr>
        <w:tc>
          <w:tcPr>
            <w:tcW w:w="930" w:type="dxa"/>
            <w:vMerge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</w:rPr>
              <w:t>717 186,6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379 905,3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303 624,0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обязательного медицинского страхования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бюджеты муниципальных образований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110 225,1</w:t>
            </w:r>
          </w:p>
        </w:tc>
        <w:tc>
          <w:tcPr>
            <w:tcW w:w="1344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152 286,6</w:t>
            </w:r>
          </w:p>
        </w:tc>
        <w:tc>
          <w:tcPr>
            <w:tcW w:w="1358" w:type="dxa"/>
          </w:tcPr>
          <w:p w:rsidR="00F836C2" w:rsidRPr="00296AEA" w:rsidRDefault="00F836C2" w:rsidP="00AC2AE9">
            <w:pPr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118 817,6</w:t>
            </w:r>
          </w:p>
        </w:tc>
        <w:tc>
          <w:tcPr>
            <w:tcW w:w="1357" w:type="dxa"/>
          </w:tcPr>
          <w:p w:rsidR="00F836C2" w:rsidRPr="00296AEA" w:rsidRDefault="00F836C2" w:rsidP="00AC2AE9">
            <w:pPr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74 450,8</w:t>
            </w:r>
          </w:p>
        </w:tc>
        <w:tc>
          <w:tcPr>
            <w:tcW w:w="1316" w:type="dxa"/>
          </w:tcPr>
          <w:p w:rsidR="00F836C2" w:rsidRPr="00296AEA" w:rsidRDefault="00F836C2" w:rsidP="00AC2AE9">
            <w:pPr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344" w:type="dxa"/>
          </w:tcPr>
          <w:p w:rsidR="00F836C2" w:rsidRPr="00296AEA" w:rsidRDefault="00F836C2" w:rsidP="00AC2AE9">
            <w:pPr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E401DC" w:rsidRPr="00296AEA" w:rsidTr="00AC2AE9">
        <w:trPr>
          <w:trHeight w:val="205"/>
        </w:trPr>
        <w:tc>
          <w:tcPr>
            <w:tcW w:w="930" w:type="dxa"/>
            <w:vMerge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385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 w:val="restart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1.</w:t>
            </w:r>
          </w:p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96AEA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296AEA">
              <w:rPr>
                <w:sz w:val="24"/>
                <w:szCs w:val="24"/>
                <w:lang w:eastAsia="en-US"/>
              </w:rPr>
              <w:t xml:space="preserve"> 1</w:t>
            </w:r>
          </w:p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261 471,2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338 947,4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widowControl/>
              <w:spacing w:line="228" w:lineRule="auto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368 010,5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394 906,2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231 874,6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обязательного медицинского страхования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бюджеты муниципальных образований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49 651,8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77 802,3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75 202,2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74 450,8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 w:val="restart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59" w:type="dxa"/>
            <w:vMerge w:val="restart"/>
          </w:tcPr>
          <w:p w:rsidR="00F836C2" w:rsidRPr="00296AEA" w:rsidRDefault="00F836C2" w:rsidP="00CF6795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F836C2" w:rsidRPr="00296AEA" w:rsidRDefault="00F836C2" w:rsidP="00CF6795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Водоотведение</w:t>
            </w:r>
          </w:p>
          <w:p w:rsidR="00F836C2" w:rsidRPr="00296AEA" w:rsidRDefault="00F836C2" w:rsidP="00CF6795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17 987,0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2 142,9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2 142,9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</w:rPr>
              <w:t>12 590,9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обязательного медицинского страхования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бюджеты муниципальных образований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13932,5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5 396,1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642,9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642,9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385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CF6795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CF679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CF6795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94078B">
        <w:trPr>
          <w:trHeight w:val="424"/>
        </w:trPr>
        <w:tc>
          <w:tcPr>
            <w:tcW w:w="930" w:type="dxa"/>
            <w:vMerge w:val="restart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59" w:type="dxa"/>
            <w:vMerge w:val="restart"/>
          </w:tcPr>
          <w:p w:rsidR="00F836C2" w:rsidRPr="00296AEA" w:rsidRDefault="00F836C2" w:rsidP="0094078B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F836C2" w:rsidRPr="00296AEA" w:rsidRDefault="00F836C2" w:rsidP="0094078B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F836C2" w:rsidRPr="00296AEA" w:rsidRDefault="00F836C2" w:rsidP="0094078B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Pr="00296AEA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866,7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28 346,3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  <w:lang w:eastAsia="en-US"/>
              </w:rPr>
              <w:t>37 333,3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  <w:lang w:eastAsia="en-US"/>
              </w:rPr>
              <w:t>37 333,3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</w:rPr>
              <w:t>8 503,9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обязательного медицинского страхования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бюджеты муниципальных образований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606,7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</w:rPr>
              <w:t>19 842,4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26 133,3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26 133,3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94078B">
        <w:trPr>
          <w:trHeight w:val="427"/>
        </w:trPr>
        <w:tc>
          <w:tcPr>
            <w:tcW w:w="930" w:type="dxa"/>
            <w:vMerge w:val="restart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59" w:type="dxa"/>
            <w:vMerge w:val="restart"/>
          </w:tcPr>
          <w:p w:rsidR="00F836C2" w:rsidRPr="00296AEA" w:rsidRDefault="00F836C2" w:rsidP="0094078B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F836C2" w:rsidRPr="00296AEA" w:rsidRDefault="00F836C2" w:rsidP="0094078B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100 556,4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151 365,1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  <w:lang w:eastAsia="en-US"/>
              </w:rPr>
              <w:t>123 779,0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  <w:lang w:eastAsia="en-US"/>
              </w:rPr>
              <w:t>126428,6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</w:rPr>
              <w:t>105 955,6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  <w:lang w:eastAsia="en-US"/>
              </w:rPr>
              <w:t>86 645,3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обязательного медицинского страхования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94078B">
        <w:trPr>
          <w:trHeight w:val="1317"/>
        </w:trPr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бюджеты муниципальных образований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30 166,9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</w:rPr>
              <w:t>45 409,5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  <w:lang w:eastAsia="en-US"/>
              </w:rPr>
              <w:t>37 133,7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  <w:lang w:eastAsia="en-US"/>
              </w:rPr>
              <w:t>37 928,6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иные источники</w:t>
            </w:r>
          </w:p>
          <w:p w:rsidR="0094078B" w:rsidRPr="00296AEA" w:rsidRDefault="0094078B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94078B">
        <w:trPr>
          <w:trHeight w:val="424"/>
        </w:trPr>
        <w:tc>
          <w:tcPr>
            <w:tcW w:w="930" w:type="dxa"/>
            <w:vMerge w:val="restart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1.4.</w:t>
            </w:r>
          </w:p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F836C2" w:rsidRPr="00296AEA" w:rsidRDefault="00F836C2" w:rsidP="0094078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Основное мероприятие</w:t>
            </w:r>
          </w:p>
          <w:p w:rsidR="00F836C2" w:rsidRPr="00296AEA" w:rsidRDefault="00F836C2" w:rsidP="0094078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F836C2" w:rsidRPr="00296AEA" w:rsidRDefault="00F836C2" w:rsidP="0094078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51 765,0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34 208,4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27 104,2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обязательного медицинского страхования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бюджеты муниципальных образований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</w:rPr>
              <w:t>4 895,6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7 104,2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94078B">
        <w:trPr>
          <w:trHeight w:val="500"/>
        </w:trPr>
        <w:tc>
          <w:tcPr>
            <w:tcW w:w="930" w:type="dxa"/>
            <w:vMerge w:val="restart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59" w:type="dxa"/>
            <w:vMerge w:val="restart"/>
          </w:tcPr>
          <w:p w:rsidR="00F836C2" w:rsidRPr="00296AEA" w:rsidRDefault="00F836C2" w:rsidP="0094078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F836C2" w:rsidRPr="00296AEA" w:rsidRDefault="00F836C2" w:rsidP="0094078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F836C2" w:rsidRPr="00296AEA" w:rsidRDefault="00F836C2" w:rsidP="0094078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</w:rPr>
              <w:t>97 015,8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</w:rPr>
              <w:t>97 015,8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обязательного медицинского страхования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94078B">
        <w:trPr>
          <w:trHeight w:val="1264"/>
        </w:trPr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бюджеты муниципальных образований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94078B">
        <w:trPr>
          <w:trHeight w:val="424"/>
        </w:trPr>
        <w:tc>
          <w:tcPr>
            <w:tcW w:w="930" w:type="dxa"/>
            <w:vMerge w:val="restart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1.6.</w:t>
            </w:r>
            <w:r w:rsidRPr="00296AEA">
              <w:rPr>
                <w:sz w:val="24"/>
                <w:szCs w:val="24"/>
              </w:rPr>
              <w:t xml:space="preserve"> </w:t>
            </w:r>
            <w:r w:rsidRPr="00296AEA">
              <w:rPr>
                <w:spacing w:val="-12"/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559" w:type="dxa"/>
            <w:vMerge w:val="restart"/>
          </w:tcPr>
          <w:p w:rsidR="00F836C2" w:rsidRPr="00296AEA" w:rsidRDefault="00F836C2" w:rsidP="0094078B">
            <w:pPr>
              <w:tabs>
                <w:tab w:val="left" w:pos="14580"/>
              </w:tabs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96AEA">
              <w:rPr>
                <w:sz w:val="24"/>
                <w:szCs w:val="24"/>
                <w:lang w:eastAsia="en-US"/>
              </w:rPr>
              <w:t>Региональ</w:t>
            </w:r>
            <w:r w:rsidR="0094078B">
              <w:rPr>
                <w:sz w:val="24"/>
                <w:szCs w:val="24"/>
                <w:lang w:eastAsia="en-US"/>
              </w:rPr>
              <w:t>-</w:t>
            </w:r>
            <w:r w:rsidRPr="00296AEA">
              <w:rPr>
                <w:sz w:val="24"/>
                <w:szCs w:val="24"/>
                <w:lang w:eastAsia="en-US"/>
              </w:rPr>
              <w:t>ный</w:t>
            </w:r>
            <w:proofErr w:type="spellEnd"/>
            <w:proofErr w:type="gramEnd"/>
            <w:r w:rsidRPr="00296AEA">
              <w:rPr>
                <w:sz w:val="24"/>
                <w:szCs w:val="24"/>
                <w:lang w:eastAsia="en-US"/>
              </w:rPr>
              <w:t xml:space="preserve"> проект</w:t>
            </w:r>
          </w:p>
        </w:tc>
        <w:tc>
          <w:tcPr>
            <w:tcW w:w="2409" w:type="dxa"/>
            <w:vMerge w:val="restart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>64 904,3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>87 207,2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60 933,7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 </w:t>
            </w:r>
            <w:r w:rsidR="00AC2AE9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1 985,3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обязательного медицинского страхования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бюджеты муниципальных образований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1 985,3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 w:val="restart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59" w:type="dxa"/>
            <w:vMerge w:val="restart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96AEA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296AEA">
              <w:rPr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409" w:type="dxa"/>
            <w:vMerge w:val="restart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1101452,2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730 237,3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124 615,4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682 493,1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400 000,4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обязательного медицинского страхования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бюджеты муниципальных образований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60 573,3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74 484,3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43 615,4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94078B">
        <w:trPr>
          <w:trHeight w:val="424"/>
        </w:trPr>
        <w:tc>
          <w:tcPr>
            <w:tcW w:w="930" w:type="dxa"/>
            <w:vMerge w:val="restart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2.1.</w:t>
            </w: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F836C2" w:rsidRPr="00296AEA" w:rsidRDefault="00F836C2" w:rsidP="0094078B">
            <w:pPr>
              <w:tabs>
                <w:tab w:val="left" w:pos="14580"/>
              </w:tabs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Строительство объектов инфраструктуры </w:t>
            </w:r>
            <w:r w:rsidRPr="00296AEA">
              <w:rPr>
                <w:sz w:val="24"/>
                <w:szCs w:val="24"/>
                <w:lang w:eastAsia="en-US"/>
              </w:rPr>
              <w:br/>
              <w:t xml:space="preserve">для обеспечения развития районов массовой жилищной застройки и комплексного освоения территорий в населенных пунктах </w:t>
            </w:r>
            <w:r w:rsidRPr="00296AEA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19 472,5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103 204,0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124 615,4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12 657,1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67 082,6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обязательного медицинского страхования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бюджеты муниципальных образований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6 815,4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36 121,4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43 615,4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 w:val="restart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59" w:type="dxa"/>
            <w:vMerge w:val="restart"/>
          </w:tcPr>
          <w:p w:rsidR="00F836C2" w:rsidRPr="00296AEA" w:rsidRDefault="00F836C2" w:rsidP="0094078B">
            <w:pPr>
              <w:tabs>
                <w:tab w:val="left" w:pos="14580"/>
              </w:tabs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обязательного медицинского страхования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бюджеты муниципальных образований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94078B">
        <w:trPr>
          <w:trHeight w:val="424"/>
        </w:trPr>
        <w:tc>
          <w:tcPr>
            <w:tcW w:w="930" w:type="dxa"/>
            <w:vMerge w:val="restart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59" w:type="dxa"/>
            <w:vMerge w:val="restart"/>
          </w:tcPr>
          <w:p w:rsidR="00F836C2" w:rsidRPr="00296AEA" w:rsidRDefault="00F836C2" w:rsidP="0094078B">
            <w:pPr>
              <w:tabs>
                <w:tab w:val="left" w:pos="14580"/>
              </w:tabs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Создание и пополнение </w:t>
            </w:r>
            <w:r w:rsidRPr="00296AEA">
              <w:rPr>
                <w:spacing w:val="-6"/>
                <w:sz w:val="24"/>
                <w:szCs w:val="24"/>
                <w:lang w:eastAsia="en-US"/>
              </w:rPr>
              <w:t>специализированного</w:t>
            </w:r>
            <w:r w:rsidRPr="00296AEA">
              <w:rPr>
                <w:sz w:val="24"/>
                <w:szCs w:val="24"/>
                <w:lang w:eastAsia="en-US"/>
              </w:rPr>
              <w:t xml:space="preserve"> жилищного фонда Пензенской области</w:t>
            </w: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обязательного медицинского страхования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бюджеты муниципальных образований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rPr>
          <w:trHeight w:val="205"/>
        </w:trPr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rPr>
          <w:trHeight w:val="323"/>
        </w:trPr>
        <w:tc>
          <w:tcPr>
            <w:tcW w:w="930" w:type="dxa"/>
            <w:vMerge w:val="restart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2.4.</w:t>
            </w: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pacing w:val="-12"/>
                <w:sz w:val="24"/>
                <w:szCs w:val="24"/>
                <w:lang w:eastAsia="en-US"/>
              </w:rPr>
            </w:pPr>
            <w:r w:rsidRPr="00296AEA">
              <w:rPr>
                <w:spacing w:val="-12"/>
                <w:sz w:val="24"/>
                <w:szCs w:val="24"/>
                <w:lang w:eastAsia="en-US"/>
              </w:rPr>
              <w:t>(Н04-2)</w:t>
            </w: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F836C2" w:rsidRPr="00296AEA" w:rsidRDefault="00F836C2" w:rsidP="0094078B">
            <w:pPr>
              <w:tabs>
                <w:tab w:val="left" w:pos="14580"/>
              </w:tabs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96AEA">
              <w:rPr>
                <w:sz w:val="24"/>
                <w:szCs w:val="24"/>
                <w:lang w:eastAsia="en-US"/>
              </w:rPr>
              <w:t>Региональ</w:t>
            </w:r>
            <w:r w:rsidR="00DE3FF2">
              <w:rPr>
                <w:sz w:val="24"/>
                <w:szCs w:val="24"/>
                <w:lang w:eastAsia="en-US"/>
              </w:rPr>
              <w:t>-</w:t>
            </w:r>
            <w:r w:rsidRPr="00296AEA">
              <w:rPr>
                <w:sz w:val="24"/>
                <w:szCs w:val="24"/>
                <w:lang w:eastAsia="en-US"/>
              </w:rPr>
              <w:t>ный</w:t>
            </w:r>
            <w:proofErr w:type="spellEnd"/>
            <w:proofErr w:type="gramEnd"/>
            <w:r w:rsidRPr="00296AEA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F836C2" w:rsidRPr="00296AEA" w:rsidRDefault="00F836C2" w:rsidP="0094078B">
            <w:pPr>
              <w:tabs>
                <w:tab w:val="left" w:pos="14580"/>
              </w:tabs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tabs>
                <w:tab w:val="left" w:pos="14580"/>
              </w:tabs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tabs>
                <w:tab w:val="left" w:pos="14580"/>
              </w:tabs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tabs>
                <w:tab w:val="left" w:pos="14580"/>
              </w:tabs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Жилье</w:t>
            </w: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931 979,7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577 033,3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rPr>
          <w:trHeight w:val="355"/>
        </w:trPr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rPr>
          <w:trHeight w:val="275"/>
        </w:trPr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282 917,8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обязательного медицинского страхования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бюджеты муниципальных образований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53 757,9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38 362,9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64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 w:val="restart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59" w:type="dxa"/>
            <w:vMerge w:val="restart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96AEA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296AEA"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409" w:type="dxa"/>
            <w:vMerge w:val="restart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 жилищной, строительной сферах, а также отношений</w:t>
            </w:r>
          </w:p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в сфере </w:t>
            </w:r>
            <w:proofErr w:type="spellStart"/>
            <w:proofErr w:type="gramStart"/>
            <w:r w:rsidRPr="00296AEA">
              <w:rPr>
                <w:sz w:val="24"/>
                <w:szCs w:val="24"/>
                <w:lang w:eastAsia="en-US"/>
              </w:rPr>
              <w:t>регио-нального</w:t>
            </w:r>
            <w:proofErr w:type="spellEnd"/>
            <w:proofErr w:type="gramEnd"/>
            <w:r w:rsidRPr="00296AE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6AEA">
              <w:rPr>
                <w:sz w:val="24"/>
                <w:szCs w:val="24"/>
                <w:lang w:eastAsia="en-US"/>
              </w:rPr>
              <w:t>государ-ственного</w:t>
            </w:r>
            <w:proofErr w:type="spellEnd"/>
            <w:r w:rsidRPr="00296AEA">
              <w:rPr>
                <w:sz w:val="24"/>
                <w:szCs w:val="24"/>
                <w:lang w:eastAsia="en-US"/>
              </w:rPr>
              <w:t xml:space="preserve"> надзора</w:t>
            </w:r>
            <w:r w:rsidRPr="00296AEA">
              <w:rPr>
                <w:sz w:val="24"/>
                <w:szCs w:val="24"/>
                <w:lang w:eastAsia="en-US"/>
              </w:rPr>
              <w:br/>
              <w:t xml:space="preserve">в области </w:t>
            </w:r>
            <w:proofErr w:type="spellStart"/>
            <w:r w:rsidRPr="00296AEA">
              <w:rPr>
                <w:sz w:val="24"/>
                <w:szCs w:val="24"/>
                <w:lang w:eastAsia="en-US"/>
              </w:rPr>
              <w:t>техни-ческого</w:t>
            </w:r>
            <w:proofErr w:type="spellEnd"/>
            <w:r w:rsidRPr="00296AEA">
              <w:rPr>
                <w:sz w:val="24"/>
                <w:szCs w:val="24"/>
                <w:lang w:eastAsia="en-US"/>
              </w:rPr>
              <w:t xml:space="preserve"> состояния самоходных машин и других видов техники</w:t>
            </w:r>
          </w:p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обязатель</w:t>
            </w:r>
            <w:r w:rsidRPr="00296AEA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296AEA">
              <w:rPr>
                <w:sz w:val="24"/>
                <w:szCs w:val="24"/>
                <w:lang w:eastAsia="en-US"/>
              </w:rPr>
              <w:t xml:space="preserve"> страхования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бюджеты муниципальных образований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 w:val="restart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3.1.</w:t>
            </w:r>
          </w:p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F836C2" w:rsidRPr="00296AEA" w:rsidRDefault="00F836C2" w:rsidP="0094078B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64 561,2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64 561,2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обязатель</w:t>
            </w:r>
            <w:r w:rsidRPr="00296AEA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296AEA">
              <w:rPr>
                <w:sz w:val="24"/>
                <w:szCs w:val="24"/>
                <w:lang w:eastAsia="en-US"/>
              </w:rPr>
              <w:t xml:space="preserve"> страхования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бюджеты муниципальных образований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c>
          <w:tcPr>
            <w:tcW w:w="930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385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94078B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94078B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rPr>
          <w:trHeight w:val="307"/>
        </w:trPr>
        <w:tc>
          <w:tcPr>
            <w:tcW w:w="930" w:type="dxa"/>
            <w:vMerge w:val="restart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3.2.</w:t>
            </w:r>
          </w:p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F836C2" w:rsidRPr="00296AEA" w:rsidRDefault="00F836C2" w:rsidP="00AC2AE9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Основное мероприятие</w:t>
            </w:r>
          </w:p>
          <w:p w:rsidR="00F836C2" w:rsidRPr="00296AEA" w:rsidRDefault="00F836C2" w:rsidP="00AC2AE9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AC2AE9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AC2AE9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AC2AE9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F836C2" w:rsidRPr="00296AEA" w:rsidRDefault="00F836C2" w:rsidP="00AC2AE9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2837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385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344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358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357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316" w:type="dxa"/>
          </w:tcPr>
          <w:p w:rsidR="00F836C2" w:rsidRPr="00296AEA" w:rsidRDefault="00F836C2" w:rsidP="00AC2AE9">
            <w:pPr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AC2AE9">
            <w:pPr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rPr>
          <w:trHeight w:val="307"/>
        </w:trPr>
        <w:tc>
          <w:tcPr>
            <w:tcW w:w="930" w:type="dxa"/>
            <w:vMerge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AC2AE9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AC2AE9">
            <w:pPr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AC2AE9">
            <w:pPr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rPr>
          <w:trHeight w:val="307"/>
        </w:trPr>
        <w:tc>
          <w:tcPr>
            <w:tcW w:w="930" w:type="dxa"/>
            <w:vMerge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AC2AE9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344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358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357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316" w:type="dxa"/>
          </w:tcPr>
          <w:p w:rsidR="00F836C2" w:rsidRPr="00296AEA" w:rsidRDefault="00F836C2" w:rsidP="00AC2AE9">
            <w:pPr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AC2AE9">
            <w:pPr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rPr>
          <w:trHeight w:val="307"/>
        </w:trPr>
        <w:tc>
          <w:tcPr>
            <w:tcW w:w="930" w:type="dxa"/>
            <w:vMerge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AC2AE9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обязатель</w:t>
            </w:r>
            <w:r w:rsidRPr="00296AEA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296AEA">
              <w:rPr>
                <w:sz w:val="24"/>
                <w:szCs w:val="24"/>
                <w:lang w:eastAsia="en-US"/>
              </w:rPr>
              <w:t xml:space="preserve"> страхования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AC2AE9">
            <w:pPr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AC2AE9">
            <w:pPr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rPr>
          <w:trHeight w:val="307"/>
        </w:trPr>
        <w:tc>
          <w:tcPr>
            <w:tcW w:w="930" w:type="dxa"/>
            <w:vMerge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AC2AE9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 xml:space="preserve">бюджеты муниципальных образований </w:t>
            </w:r>
            <w:r w:rsidR="00CF6795">
              <w:rPr>
                <w:sz w:val="24"/>
                <w:szCs w:val="24"/>
                <w:lang w:eastAsia="en-US"/>
              </w:rPr>
              <w:br/>
            </w:r>
            <w:r w:rsidRPr="00296AE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1385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AC2AE9">
            <w:pPr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AC2AE9">
            <w:pPr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401DC" w:rsidRPr="00296AEA" w:rsidTr="00AC2AE9">
        <w:trPr>
          <w:trHeight w:val="307"/>
        </w:trPr>
        <w:tc>
          <w:tcPr>
            <w:tcW w:w="930" w:type="dxa"/>
            <w:vMerge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F836C2" w:rsidRPr="00296AEA" w:rsidRDefault="00F836C2" w:rsidP="00AC2AE9">
            <w:pPr>
              <w:tabs>
                <w:tab w:val="left" w:pos="1458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385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8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57" w:type="dxa"/>
          </w:tcPr>
          <w:p w:rsidR="00F836C2" w:rsidRPr="00296AEA" w:rsidRDefault="00F836C2" w:rsidP="00AC2AE9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16" w:type="dxa"/>
          </w:tcPr>
          <w:p w:rsidR="00F836C2" w:rsidRPr="00296AEA" w:rsidRDefault="00F836C2" w:rsidP="00AC2AE9">
            <w:pPr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44" w:type="dxa"/>
          </w:tcPr>
          <w:p w:rsidR="00F836C2" w:rsidRPr="00296AEA" w:rsidRDefault="00F836C2" w:rsidP="00AC2AE9">
            <w:pPr>
              <w:jc w:val="center"/>
              <w:rPr>
                <w:sz w:val="24"/>
                <w:szCs w:val="24"/>
                <w:lang w:eastAsia="en-US"/>
              </w:rPr>
            </w:pPr>
            <w:r w:rsidRPr="00296AEA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F836C2" w:rsidRPr="00296AEA" w:rsidRDefault="00F836C2" w:rsidP="00601732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F836C2" w:rsidRPr="00296AEA" w:rsidRDefault="00F836C2" w:rsidP="00601732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F836C2" w:rsidRPr="00296AEA" w:rsidRDefault="00F836C2" w:rsidP="00601732">
      <w:pPr>
        <w:jc w:val="center"/>
        <w:rPr>
          <w:sz w:val="24"/>
          <w:szCs w:val="24"/>
        </w:rPr>
        <w:sectPr w:rsidR="00F836C2" w:rsidRPr="00296AEA" w:rsidSect="00CF6795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296AEA">
        <w:rPr>
          <w:sz w:val="24"/>
          <w:szCs w:val="24"/>
        </w:rPr>
        <w:t>_____________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CC5B7C" w:rsidRPr="00296AEA" w:rsidTr="009F5296">
        <w:trPr>
          <w:trHeight w:val="814"/>
          <w:jc w:val="right"/>
        </w:trPr>
        <w:tc>
          <w:tcPr>
            <w:tcW w:w="5670" w:type="dxa"/>
          </w:tcPr>
          <w:p w:rsidR="00F836C2" w:rsidRPr="00296AEA" w:rsidRDefault="00F836C2" w:rsidP="0060173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>Приложение № 3</w:t>
            </w:r>
          </w:p>
          <w:p w:rsidR="00F836C2" w:rsidRPr="00296AEA" w:rsidRDefault="00F836C2" w:rsidP="0060173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>к постановлению Правительства</w:t>
            </w:r>
          </w:p>
          <w:p w:rsidR="00F836C2" w:rsidRPr="00296AEA" w:rsidRDefault="00F836C2" w:rsidP="0060173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>Пензенской области</w:t>
            </w:r>
          </w:p>
          <w:p w:rsidR="00F836C2" w:rsidRPr="00296AEA" w:rsidRDefault="00B20169" w:rsidP="0060173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20.01.2021 </w:t>
            </w:r>
            <w:r w:rsidR="00F836C2" w:rsidRPr="00296AEA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11-пП</w:t>
            </w:r>
            <w:r w:rsidR="00F836C2" w:rsidRPr="00296AEA">
              <w:rPr>
                <w:sz w:val="24"/>
                <w:szCs w:val="24"/>
              </w:rPr>
              <w:t xml:space="preserve"> </w:t>
            </w:r>
          </w:p>
        </w:tc>
      </w:tr>
      <w:tr w:rsidR="00CC5B7C" w:rsidRPr="00296AEA" w:rsidTr="009F5296">
        <w:trPr>
          <w:trHeight w:val="80"/>
          <w:jc w:val="right"/>
        </w:trPr>
        <w:tc>
          <w:tcPr>
            <w:tcW w:w="5670" w:type="dxa"/>
          </w:tcPr>
          <w:p w:rsidR="00F836C2" w:rsidRPr="00296AEA" w:rsidRDefault="00F836C2" w:rsidP="006017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CC5B7C" w:rsidRPr="00296AEA" w:rsidTr="009F5296">
        <w:trPr>
          <w:jc w:val="right"/>
        </w:trPr>
        <w:tc>
          <w:tcPr>
            <w:tcW w:w="5670" w:type="dxa"/>
          </w:tcPr>
          <w:p w:rsidR="00F836C2" w:rsidRPr="00296AEA" w:rsidRDefault="00F836C2" w:rsidP="006017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96AEA">
              <w:rPr>
                <w:bCs/>
                <w:sz w:val="24"/>
                <w:szCs w:val="24"/>
              </w:rPr>
              <w:t>Приложение № 6.2</w:t>
            </w:r>
          </w:p>
          <w:p w:rsidR="00F836C2" w:rsidRPr="00296AEA" w:rsidRDefault="00F836C2" w:rsidP="006017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296AEA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296AEA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F836C2" w:rsidRPr="00296AEA" w:rsidRDefault="00F836C2" w:rsidP="006017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96AEA">
              <w:rPr>
                <w:bCs/>
                <w:sz w:val="24"/>
                <w:szCs w:val="24"/>
              </w:rPr>
              <w:t>услугами населения Пензенской области"</w:t>
            </w:r>
          </w:p>
        </w:tc>
      </w:tr>
    </w:tbl>
    <w:p w:rsidR="00F836C2" w:rsidRPr="00296AEA" w:rsidRDefault="00F836C2" w:rsidP="00601732">
      <w:pPr>
        <w:rPr>
          <w:b/>
          <w:sz w:val="24"/>
          <w:szCs w:val="24"/>
        </w:rPr>
      </w:pPr>
    </w:p>
    <w:p w:rsidR="00F836C2" w:rsidRPr="00296AEA" w:rsidRDefault="00F836C2" w:rsidP="00601732">
      <w:pPr>
        <w:jc w:val="center"/>
        <w:rPr>
          <w:b/>
          <w:sz w:val="24"/>
          <w:szCs w:val="24"/>
        </w:rPr>
      </w:pPr>
      <w:r w:rsidRPr="00296AEA">
        <w:rPr>
          <w:b/>
          <w:sz w:val="24"/>
          <w:szCs w:val="24"/>
        </w:rPr>
        <w:t>РЕСУРСНОЕ ОБЕСПЕЧЕНИЕ</w:t>
      </w:r>
    </w:p>
    <w:p w:rsidR="00F836C2" w:rsidRPr="00296AEA" w:rsidRDefault="00F836C2" w:rsidP="00601732">
      <w:pPr>
        <w:jc w:val="center"/>
        <w:rPr>
          <w:b/>
          <w:sz w:val="24"/>
          <w:szCs w:val="24"/>
        </w:rPr>
      </w:pPr>
      <w:r w:rsidRPr="00296AEA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F836C2" w:rsidRPr="00296AEA" w:rsidRDefault="00F836C2" w:rsidP="00601732">
      <w:pPr>
        <w:jc w:val="center"/>
        <w:rPr>
          <w:b/>
          <w:sz w:val="24"/>
          <w:szCs w:val="24"/>
        </w:rPr>
      </w:pPr>
      <w:r w:rsidRPr="00296AEA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</w:t>
      </w:r>
    </w:p>
    <w:p w:rsidR="00F836C2" w:rsidRPr="00296AEA" w:rsidRDefault="00F836C2" w:rsidP="00601732">
      <w:pPr>
        <w:jc w:val="center"/>
        <w:rPr>
          <w:b/>
          <w:sz w:val="24"/>
          <w:szCs w:val="24"/>
        </w:rPr>
      </w:pPr>
      <w:r w:rsidRPr="00296AEA">
        <w:rPr>
          <w:b/>
          <w:sz w:val="24"/>
          <w:szCs w:val="24"/>
        </w:rPr>
        <w:t>за счет средств бюджета Пензенской области</w:t>
      </w:r>
    </w:p>
    <w:p w:rsidR="00F836C2" w:rsidRPr="00296AEA" w:rsidRDefault="00F836C2" w:rsidP="00601732">
      <w:pPr>
        <w:jc w:val="center"/>
        <w:rPr>
          <w:b/>
          <w:sz w:val="24"/>
          <w:szCs w:val="24"/>
        </w:rPr>
      </w:pPr>
    </w:p>
    <w:tbl>
      <w:tblPr>
        <w:tblW w:w="16056" w:type="dxa"/>
        <w:tblInd w:w="-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2"/>
        <w:gridCol w:w="1422"/>
        <w:gridCol w:w="2366"/>
        <w:gridCol w:w="1990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818"/>
      </w:tblGrid>
      <w:tr w:rsidR="00E401DC" w:rsidRPr="001A4F4C" w:rsidTr="007221CB">
        <w:trPr>
          <w:trHeight w:val="330"/>
        </w:trPr>
        <w:tc>
          <w:tcPr>
            <w:tcW w:w="4670" w:type="dxa"/>
            <w:gridSpan w:val="3"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Ответственный исполнитель</w:t>
            </w:r>
          </w:p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государственной программы</w:t>
            </w:r>
          </w:p>
        </w:tc>
        <w:tc>
          <w:tcPr>
            <w:tcW w:w="11386" w:type="dxa"/>
            <w:gridSpan w:val="12"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Управление жилищно-коммунального хозяйства и</w:t>
            </w:r>
          </w:p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гражданской защиты населения Пензенской области</w:t>
            </w:r>
          </w:p>
        </w:tc>
      </w:tr>
      <w:tr w:rsidR="00E401DC" w:rsidRPr="001A4F4C" w:rsidTr="007221CB">
        <w:trPr>
          <w:trHeight w:val="600"/>
        </w:trPr>
        <w:tc>
          <w:tcPr>
            <w:tcW w:w="882" w:type="dxa"/>
            <w:vMerge w:val="restart"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 xml:space="preserve">№ </w:t>
            </w:r>
          </w:p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1A4F4C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1A4F4C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422" w:type="dxa"/>
            <w:vMerge w:val="restart"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2366" w:type="dxa"/>
            <w:vMerge w:val="restart"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1A4F4C">
              <w:rPr>
                <w:sz w:val="22"/>
                <w:szCs w:val="22"/>
                <w:lang w:eastAsia="en-US"/>
              </w:rPr>
              <w:t>Наименование государственной программы, подпрограммы, основного мероприятия (регионального</w:t>
            </w:r>
            <w:proofErr w:type="gramEnd"/>
          </w:p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 xml:space="preserve"> проекта)</w:t>
            </w:r>
          </w:p>
        </w:tc>
        <w:tc>
          <w:tcPr>
            <w:tcW w:w="1990" w:type="dxa"/>
            <w:vMerge w:val="restart"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119" w:type="dxa"/>
            <w:gridSpan w:val="5"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Код бюджетной классификации</w:t>
            </w:r>
          </w:p>
        </w:tc>
        <w:tc>
          <w:tcPr>
            <w:tcW w:w="6277" w:type="dxa"/>
            <w:gridSpan w:val="6"/>
            <w:noWrap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 xml:space="preserve">Расходы бюджета Пензенской области, </w:t>
            </w:r>
            <w:r w:rsidRPr="001A4F4C">
              <w:rPr>
                <w:sz w:val="22"/>
                <w:szCs w:val="22"/>
                <w:lang w:eastAsia="en-US"/>
              </w:rPr>
              <w:br/>
              <w:t>тыс. рублей</w:t>
            </w:r>
          </w:p>
        </w:tc>
      </w:tr>
      <w:tr w:rsidR="00E401DC" w:rsidRPr="001A4F4C" w:rsidTr="007221CB">
        <w:trPr>
          <w:trHeight w:val="780"/>
        </w:trPr>
        <w:tc>
          <w:tcPr>
            <w:tcW w:w="882" w:type="dxa"/>
            <w:vMerge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2" w:type="dxa"/>
            <w:vMerge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66" w:type="dxa"/>
            <w:vMerge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90" w:type="dxa"/>
            <w:vMerge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567" w:type="dxa"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A4F4C">
              <w:rPr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567" w:type="dxa"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F836C2" w:rsidRPr="00364607" w:rsidRDefault="00F836C2" w:rsidP="00364607">
            <w:pPr>
              <w:widowControl/>
              <w:ind w:left="-57" w:right="-57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364607">
              <w:rPr>
                <w:spacing w:val="-6"/>
                <w:sz w:val="22"/>
                <w:szCs w:val="22"/>
                <w:lang w:eastAsia="en-US"/>
              </w:rPr>
              <w:t>ЦСР</w:t>
            </w:r>
          </w:p>
        </w:tc>
        <w:tc>
          <w:tcPr>
            <w:tcW w:w="567" w:type="dxa"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1134" w:type="dxa"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2020 г.</w:t>
            </w:r>
          </w:p>
        </w:tc>
        <w:tc>
          <w:tcPr>
            <w:tcW w:w="1134" w:type="dxa"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2021 г.</w:t>
            </w:r>
          </w:p>
        </w:tc>
        <w:tc>
          <w:tcPr>
            <w:tcW w:w="1134" w:type="dxa"/>
          </w:tcPr>
          <w:p w:rsidR="00F836C2" w:rsidRPr="001A4F4C" w:rsidRDefault="00F836C2" w:rsidP="0007586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923" w:type="dxa"/>
          </w:tcPr>
          <w:p w:rsidR="00F836C2" w:rsidRPr="001A4F4C" w:rsidRDefault="00F836C2" w:rsidP="00075863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818" w:type="dxa"/>
          </w:tcPr>
          <w:p w:rsidR="00F836C2" w:rsidRPr="007221CB" w:rsidRDefault="00F836C2" w:rsidP="00075863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221CB">
              <w:rPr>
                <w:spacing w:val="-8"/>
                <w:sz w:val="22"/>
                <w:szCs w:val="22"/>
                <w:lang w:eastAsia="en-US"/>
              </w:rPr>
              <w:t>2024 г.</w:t>
            </w:r>
          </w:p>
        </w:tc>
      </w:tr>
    </w:tbl>
    <w:p w:rsidR="00F836C2" w:rsidRPr="001A4F4C" w:rsidRDefault="00F836C2" w:rsidP="00601732">
      <w:pPr>
        <w:jc w:val="center"/>
        <w:rPr>
          <w:sz w:val="4"/>
          <w:szCs w:val="4"/>
        </w:rPr>
      </w:pPr>
    </w:p>
    <w:tbl>
      <w:tblPr>
        <w:tblW w:w="16056" w:type="dxa"/>
        <w:tblInd w:w="-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2"/>
        <w:gridCol w:w="1418"/>
        <w:gridCol w:w="2370"/>
        <w:gridCol w:w="1984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824"/>
      </w:tblGrid>
      <w:tr w:rsidR="00E401DC" w:rsidRPr="001A4F4C" w:rsidTr="007221CB">
        <w:trPr>
          <w:tblHeader/>
        </w:trPr>
        <w:tc>
          <w:tcPr>
            <w:tcW w:w="882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70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4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7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7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23" w:type="dxa"/>
          </w:tcPr>
          <w:p w:rsidR="00F836C2" w:rsidRPr="001A4F4C" w:rsidRDefault="00F836C2" w:rsidP="00601732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24" w:type="dxa"/>
          </w:tcPr>
          <w:p w:rsidR="00F836C2" w:rsidRPr="001A4F4C" w:rsidRDefault="00F836C2" w:rsidP="00601732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15</w:t>
            </w:r>
          </w:p>
        </w:tc>
      </w:tr>
      <w:tr w:rsidR="00E401DC" w:rsidRPr="001A4F4C" w:rsidTr="007221CB">
        <w:tc>
          <w:tcPr>
            <w:tcW w:w="882" w:type="dxa"/>
            <w:vMerge w:val="restart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 w:val="restart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Государ-ственная</w:t>
            </w:r>
            <w:proofErr w:type="spellEnd"/>
            <w:proofErr w:type="gramEnd"/>
            <w:r w:rsidRPr="001A4F4C">
              <w:rPr>
                <w:sz w:val="22"/>
                <w:szCs w:val="22"/>
                <w:lang w:eastAsia="en-US"/>
              </w:rPr>
              <w:t xml:space="preserve"> программа</w:t>
            </w: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 w:val="restart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Обеспечение жильем</w:t>
            </w: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и коммунальными</w:t>
            </w: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услугами населения Пензенской области</w:t>
            </w: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</w:rPr>
              <w:t>717 186,6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379 905,3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303 624,0</w:t>
            </w:r>
          </w:p>
        </w:tc>
        <w:tc>
          <w:tcPr>
            <w:tcW w:w="923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439,0</w:t>
            </w:r>
          </w:p>
        </w:tc>
        <w:tc>
          <w:tcPr>
            <w:tcW w:w="82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282,1</w:t>
            </w: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Управление жилищно-коммунального хозяйства</w:t>
            </w: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851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251 220,5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231 874,6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439,0</w:t>
            </w:r>
          </w:p>
        </w:tc>
        <w:tc>
          <w:tcPr>
            <w:tcW w:w="82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282,1</w:t>
            </w: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532 493,1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350 000,4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23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150 000,0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23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Управление</w:t>
            </w: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государственной инспекции</w:t>
            </w: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жилищной, строительной сферах и по надзору</w:t>
            </w: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за техническим состоянием самоходных машин</w:t>
            </w:r>
            <w:r w:rsidR="006D3912">
              <w:rPr>
                <w:sz w:val="22"/>
                <w:szCs w:val="22"/>
                <w:lang w:eastAsia="en-US"/>
              </w:rPr>
              <w:t xml:space="preserve"> </w:t>
            </w:r>
            <w:r w:rsidRPr="001A4F4C">
              <w:rPr>
                <w:sz w:val="22"/>
                <w:szCs w:val="22"/>
                <w:lang w:eastAsia="en-US"/>
              </w:rPr>
              <w:t>и других видов техники</w:t>
            </w: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65  965,7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 w:val="restart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18" w:type="dxa"/>
            <w:vMerge w:val="restart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Подпрог</w:t>
            </w:r>
            <w:r w:rsidR="001A4F4C">
              <w:rPr>
                <w:sz w:val="22"/>
                <w:szCs w:val="22"/>
                <w:lang w:eastAsia="en-US"/>
              </w:rPr>
              <w:t>-</w:t>
            </w:r>
            <w:r w:rsidRPr="001A4F4C">
              <w:rPr>
                <w:sz w:val="22"/>
                <w:szCs w:val="22"/>
                <w:lang w:eastAsia="en-US"/>
              </w:rPr>
              <w:t>рамма</w:t>
            </w:r>
            <w:proofErr w:type="spellEnd"/>
            <w:proofErr w:type="gramEnd"/>
            <w:r w:rsidRPr="001A4F4C">
              <w:rPr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2370" w:type="dxa"/>
            <w:vMerge w:val="restart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bookmarkStart w:id="5" w:name="_Hlk59790440"/>
            <w:r w:rsidRPr="001A4F4C">
              <w:rPr>
                <w:sz w:val="22"/>
                <w:szCs w:val="22"/>
                <w:lang w:eastAsia="en-US"/>
              </w:rPr>
              <w:t xml:space="preserve">Комплексная программа модернизации и реформирования жилищно-коммунального хозяйства </w:t>
            </w:r>
            <w:r w:rsidRPr="001A4F4C">
              <w:rPr>
                <w:sz w:val="22"/>
                <w:szCs w:val="22"/>
                <w:lang w:eastAsia="en-US"/>
              </w:rPr>
              <w:br/>
              <w:t>Пензенской области</w:t>
            </w:r>
            <w:bookmarkEnd w:id="5"/>
          </w:p>
        </w:tc>
        <w:tc>
          <w:tcPr>
            <w:tcW w:w="1984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251 220,5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231 874,6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439,0</w:t>
            </w:r>
          </w:p>
        </w:tc>
        <w:tc>
          <w:tcPr>
            <w:tcW w:w="82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282,1</w:t>
            </w: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601732">
            <w:pPr>
              <w:widowControl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601732">
            <w:pPr>
              <w:widowControl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Управление</w:t>
            </w:r>
          </w:p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01732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01732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251 220,5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231 874,6</w:t>
            </w:r>
          </w:p>
        </w:tc>
        <w:tc>
          <w:tcPr>
            <w:tcW w:w="1134" w:type="dxa"/>
          </w:tcPr>
          <w:p w:rsidR="00F836C2" w:rsidRPr="001A4F4C" w:rsidRDefault="00F836C2" w:rsidP="00601732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439,0</w:t>
            </w:r>
          </w:p>
        </w:tc>
        <w:tc>
          <w:tcPr>
            <w:tcW w:w="824" w:type="dxa"/>
          </w:tcPr>
          <w:p w:rsidR="00F836C2" w:rsidRPr="001A4F4C" w:rsidRDefault="00F836C2" w:rsidP="00601732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282,1</w:t>
            </w:r>
          </w:p>
        </w:tc>
      </w:tr>
      <w:tr w:rsidR="00E401DC" w:rsidRPr="001A4F4C" w:rsidTr="007221CB">
        <w:tc>
          <w:tcPr>
            <w:tcW w:w="882" w:type="dxa"/>
            <w:vMerge w:val="restart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1418" w:type="dxa"/>
            <w:vMerge w:val="restart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Основное</w:t>
            </w:r>
          </w:p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меро</w:t>
            </w:r>
            <w:proofErr w:type="spellEnd"/>
            <w:r w:rsidRPr="001A4F4C">
              <w:rPr>
                <w:sz w:val="22"/>
                <w:szCs w:val="22"/>
                <w:lang w:eastAsia="en-US"/>
              </w:rPr>
              <w:t>-приятие</w:t>
            </w:r>
            <w:proofErr w:type="gramEnd"/>
          </w:p>
        </w:tc>
        <w:tc>
          <w:tcPr>
            <w:tcW w:w="2370" w:type="dxa"/>
            <w:vMerge w:val="restart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Водоотведение</w:t>
            </w:r>
          </w:p>
        </w:tc>
        <w:tc>
          <w:tcPr>
            <w:tcW w:w="198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</w:rPr>
              <w:t>12 590,9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1 500,0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1 500,0</w:t>
            </w:r>
          </w:p>
        </w:tc>
        <w:tc>
          <w:tcPr>
            <w:tcW w:w="923" w:type="dxa"/>
          </w:tcPr>
          <w:p w:rsidR="00F836C2" w:rsidRPr="001A4F4C" w:rsidRDefault="00F836C2" w:rsidP="006D3912">
            <w:pPr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6D3912">
            <w:pPr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Управление</w:t>
            </w:r>
          </w:p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</w:rPr>
              <w:t>12 590,9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1 500,0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1 500,0</w:t>
            </w:r>
          </w:p>
        </w:tc>
        <w:tc>
          <w:tcPr>
            <w:tcW w:w="923" w:type="dxa"/>
          </w:tcPr>
          <w:p w:rsidR="00F836C2" w:rsidRPr="001A4F4C" w:rsidRDefault="00F836C2" w:rsidP="006D3912">
            <w:pPr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6D3912">
            <w:pPr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 w:val="restart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1418" w:type="dxa"/>
            <w:vMerge w:val="restart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Основное</w:t>
            </w:r>
          </w:p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меро</w:t>
            </w:r>
            <w:proofErr w:type="spellEnd"/>
            <w:r w:rsidRPr="001A4F4C">
              <w:rPr>
                <w:sz w:val="22"/>
                <w:szCs w:val="22"/>
                <w:lang w:eastAsia="en-US"/>
              </w:rPr>
              <w:t>-приятие</w:t>
            </w:r>
            <w:proofErr w:type="gramEnd"/>
          </w:p>
        </w:tc>
        <w:tc>
          <w:tcPr>
            <w:tcW w:w="2370" w:type="dxa"/>
            <w:vMerge w:val="restart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Совершенствование систем теплоснабжения</w:t>
            </w:r>
          </w:p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198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</w:rPr>
              <w:t>8 503,9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F836C2" w:rsidRPr="001A4F4C" w:rsidRDefault="00F836C2" w:rsidP="006D3912">
            <w:pPr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6D3912">
            <w:pPr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Управление</w:t>
            </w:r>
          </w:p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</w:rPr>
              <w:t>8 503,9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F836C2" w:rsidRPr="001A4F4C" w:rsidRDefault="00F836C2" w:rsidP="006D3912">
            <w:pPr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6D3912">
            <w:pPr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 w:val="restart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1418" w:type="dxa"/>
            <w:vMerge w:val="restart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Основное</w:t>
            </w:r>
          </w:p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меро</w:t>
            </w:r>
            <w:proofErr w:type="spellEnd"/>
            <w:r w:rsidRPr="001A4F4C">
              <w:rPr>
                <w:sz w:val="22"/>
                <w:szCs w:val="22"/>
                <w:lang w:eastAsia="en-US"/>
              </w:rPr>
              <w:t>-приятие</w:t>
            </w:r>
            <w:proofErr w:type="gramEnd"/>
          </w:p>
        </w:tc>
        <w:tc>
          <w:tcPr>
            <w:tcW w:w="2370" w:type="dxa"/>
            <w:vMerge w:val="restart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Чистая вода</w:t>
            </w:r>
          </w:p>
        </w:tc>
        <w:tc>
          <w:tcPr>
            <w:tcW w:w="198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70 389,5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</w:rPr>
              <w:t>105 955,6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86 645,3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88 500,0</w:t>
            </w:r>
          </w:p>
        </w:tc>
        <w:tc>
          <w:tcPr>
            <w:tcW w:w="923" w:type="dxa"/>
          </w:tcPr>
          <w:p w:rsidR="00F836C2" w:rsidRPr="001A4F4C" w:rsidRDefault="00F836C2" w:rsidP="006D3912">
            <w:pPr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6D3912">
            <w:pPr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E401DC" w:rsidRPr="001A4F4C" w:rsidTr="007221CB">
        <w:tc>
          <w:tcPr>
            <w:tcW w:w="882" w:type="dxa"/>
            <w:vMerge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Управление</w:t>
            </w:r>
          </w:p>
          <w:p w:rsidR="00F836C2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6D3912" w:rsidRDefault="006D391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6D3912" w:rsidRPr="001A4F4C" w:rsidRDefault="006D3912" w:rsidP="006D3912">
            <w:pPr>
              <w:tabs>
                <w:tab w:val="left" w:pos="14580"/>
              </w:tabs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6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widowControl/>
              <w:spacing w:line="26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70 389,5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widowControl/>
              <w:spacing w:line="26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</w:rPr>
              <w:t>105 955,6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widowControl/>
              <w:spacing w:line="26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86 645,3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widowControl/>
              <w:spacing w:line="26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88 500,0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spacing w:line="26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 w:val="restart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1.4.</w:t>
            </w:r>
          </w:p>
        </w:tc>
        <w:tc>
          <w:tcPr>
            <w:tcW w:w="1418" w:type="dxa"/>
            <w:vMerge w:val="restart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 xml:space="preserve">Основное </w:t>
            </w: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меро</w:t>
            </w:r>
            <w:proofErr w:type="spellEnd"/>
            <w:r w:rsidRPr="001A4F4C">
              <w:rPr>
                <w:sz w:val="22"/>
                <w:szCs w:val="22"/>
                <w:lang w:eastAsia="en-US"/>
              </w:rPr>
              <w:t>-приятие</w:t>
            </w:r>
            <w:proofErr w:type="gramEnd"/>
          </w:p>
        </w:tc>
        <w:tc>
          <w:tcPr>
            <w:tcW w:w="2370" w:type="dxa"/>
            <w:vMerge w:val="restart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198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27 104,2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pacing w:val="-6"/>
                <w:sz w:val="22"/>
                <w:szCs w:val="22"/>
                <w:lang w:eastAsia="en-US"/>
              </w:rPr>
              <w:t>Управление жилищно-</w:t>
            </w:r>
            <w:r w:rsidRPr="001A4F4C">
              <w:rPr>
                <w:sz w:val="22"/>
                <w:szCs w:val="22"/>
                <w:lang w:eastAsia="en-US"/>
              </w:rPr>
              <w:t>коммунального хозяйства и гражданской защиты</w:t>
            </w:r>
            <w:r w:rsidR="006D3912">
              <w:rPr>
                <w:sz w:val="22"/>
                <w:szCs w:val="22"/>
                <w:lang w:eastAsia="en-US"/>
              </w:rPr>
              <w:br/>
            </w:r>
            <w:r w:rsidRPr="001A4F4C">
              <w:rPr>
                <w:sz w:val="22"/>
                <w:szCs w:val="22"/>
                <w:lang w:eastAsia="en-US"/>
              </w:rPr>
              <w:t>населения Пензенской области</w:t>
            </w:r>
          </w:p>
        </w:tc>
        <w:tc>
          <w:tcPr>
            <w:tcW w:w="851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27 104,2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 w:val="restart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1.5.</w:t>
            </w:r>
          </w:p>
        </w:tc>
        <w:tc>
          <w:tcPr>
            <w:tcW w:w="1418" w:type="dxa"/>
            <w:vMerge w:val="restart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 xml:space="preserve">Основное </w:t>
            </w: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меро</w:t>
            </w:r>
            <w:proofErr w:type="spellEnd"/>
            <w:r w:rsidRPr="001A4F4C">
              <w:rPr>
                <w:sz w:val="22"/>
                <w:szCs w:val="22"/>
                <w:lang w:eastAsia="en-US"/>
              </w:rPr>
              <w:t>-приятие</w:t>
            </w:r>
            <w:proofErr w:type="gramEnd"/>
          </w:p>
        </w:tc>
        <w:tc>
          <w:tcPr>
            <w:tcW w:w="2370" w:type="dxa"/>
            <w:vMerge w:val="restart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Развитие</w:t>
            </w:r>
          </w:p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жилищно-коммунального хозяйства</w:t>
            </w:r>
          </w:p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Пензенской области</w:t>
            </w:r>
          </w:p>
        </w:tc>
        <w:tc>
          <w:tcPr>
            <w:tcW w:w="198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</w:rPr>
              <w:t>97 015,8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101 234,0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103 174,2</w:t>
            </w:r>
          </w:p>
        </w:tc>
        <w:tc>
          <w:tcPr>
            <w:tcW w:w="923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pacing w:val="-6"/>
                <w:sz w:val="22"/>
                <w:szCs w:val="22"/>
                <w:lang w:eastAsia="en-US"/>
              </w:rPr>
              <w:t>Управление жилищно-</w:t>
            </w:r>
            <w:r w:rsidRPr="001A4F4C">
              <w:rPr>
                <w:sz w:val="22"/>
                <w:szCs w:val="22"/>
                <w:lang w:eastAsia="en-US"/>
              </w:rPr>
              <w:t xml:space="preserve">коммунального хозяйства и гражданской защиты </w:t>
            </w:r>
            <w:r w:rsidR="006D3912">
              <w:rPr>
                <w:sz w:val="22"/>
                <w:szCs w:val="22"/>
                <w:lang w:eastAsia="en-US"/>
              </w:rPr>
              <w:br/>
            </w:r>
            <w:r w:rsidRPr="001A4F4C">
              <w:rPr>
                <w:sz w:val="22"/>
                <w:szCs w:val="22"/>
                <w:lang w:eastAsia="en-US"/>
              </w:rPr>
              <w:t>населения Пензенской области</w:t>
            </w:r>
          </w:p>
        </w:tc>
        <w:tc>
          <w:tcPr>
            <w:tcW w:w="851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noWrap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51 816,6</w:t>
            </w:r>
          </w:p>
        </w:tc>
        <w:tc>
          <w:tcPr>
            <w:tcW w:w="1134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</w:rPr>
              <w:t>97 015,8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101 234,0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103 174,2</w:t>
            </w:r>
          </w:p>
        </w:tc>
        <w:tc>
          <w:tcPr>
            <w:tcW w:w="923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6D391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 w:val="restart"/>
          </w:tcPr>
          <w:p w:rsidR="00F836C2" w:rsidRPr="001A4F4C" w:rsidRDefault="00F836C2" w:rsidP="006D3912">
            <w:pPr>
              <w:widowControl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1.6.</w:t>
            </w:r>
            <w:r w:rsidRPr="001A4F4C">
              <w:rPr>
                <w:sz w:val="22"/>
                <w:szCs w:val="22"/>
              </w:rPr>
              <w:t xml:space="preserve"> </w:t>
            </w:r>
            <w:r w:rsidRPr="001A4F4C">
              <w:rPr>
                <w:spacing w:val="-16"/>
                <w:sz w:val="22"/>
                <w:szCs w:val="22"/>
                <w:lang w:eastAsia="en-US"/>
              </w:rPr>
              <w:t>(Н05-5)</w:t>
            </w:r>
          </w:p>
        </w:tc>
        <w:tc>
          <w:tcPr>
            <w:tcW w:w="1418" w:type="dxa"/>
            <w:vMerge w:val="restart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Регио-нальный</w:t>
            </w:r>
            <w:proofErr w:type="spellEnd"/>
            <w:proofErr w:type="gramEnd"/>
            <w:r w:rsidRPr="001A4F4C">
              <w:rPr>
                <w:sz w:val="22"/>
                <w:szCs w:val="22"/>
                <w:lang w:eastAsia="en-US"/>
              </w:rPr>
              <w:t xml:space="preserve"> проект</w:t>
            </w:r>
          </w:p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 w:val="restart"/>
          </w:tcPr>
          <w:p w:rsidR="00F836C2" w:rsidRPr="001A4F4C" w:rsidRDefault="00F836C2" w:rsidP="006D3912">
            <w:pPr>
              <w:widowControl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Чистая вода</w:t>
            </w:r>
          </w:p>
        </w:tc>
        <w:tc>
          <w:tcPr>
            <w:tcW w:w="198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50,1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1 985,3</w:t>
            </w: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436,0</w:t>
            </w:r>
          </w:p>
        </w:tc>
        <w:tc>
          <w:tcPr>
            <w:tcW w:w="923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439,0</w:t>
            </w:r>
          </w:p>
        </w:tc>
        <w:tc>
          <w:tcPr>
            <w:tcW w:w="82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282,1</w:t>
            </w: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E401DC" w:rsidRPr="001A4F4C" w:rsidTr="007221CB">
        <w:tc>
          <w:tcPr>
            <w:tcW w:w="882" w:type="dxa"/>
            <w:vMerge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pacing w:val="-6"/>
                <w:sz w:val="22"/>
                <w:szCs w:val="22"/>
                <w:lang w:eastAsia="en-US"/>
              </w:rPr>
              <w:t>Управление жилищно-</w:t>
            </w:r>
            <w:r w:rsidRPr="001A4F4C">
              <w:rPr>
                <w:sz w:val="22"/>
                <w:szCs w:val="22"/>
                <w:lang w:eastAsia="en-US"/>
              </w:rPr>
              <w:t xml:space="preserve">коммунального хозяйства и гражданской защиты </w:t>
            </w:r>
            <w:r w:rsidR="006D3912">
              <w:rPr>
                <w:sz w:val="22"/>
                <w:szCs w:val="22"/>
                <w:lang w:eastAsia="en-US"/>
              </w:rPr>
              <w:br/>
            </w:r>
            <w:r w:rsidRPr="001A4F4C">
              <w:rPr>
                <w:sz w:val="22"/>
                <w:szCs w:val="22"/>
                <w:lang w:eastAsia="en-US"/>
              </w:rPr>
              <w:t>населения Пензенской области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1 985,3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436,0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439,0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F836C2" w:rsidRPr="001A4F4C" w:rsidRDefault="00F836C2" w:rsidP="006D3912">
            <w:pPr>
              <w:tabs>
                <w:tab w:val="left" w:pos="14580"/>
              </w:tabs>
              <w:spacing w:line="252" w:lineRule="auto"/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282,1</w:t>
            </w:r>
          </w:p>
        </w:tc>
      </w:tr>
      <w:tr w:rsidR="00E401DC" w:rsidRPr="001A4F4C" w:rsidTr="007221CB">
        <w:tc>
          <w:tcPr>
            <w:tcW w:w="882" w:type="dxa"/>
            <w:vMerge w:val="restart"/>
            <w:tcBorders>
              <w:top w:val="single" w:sz="4" w:space="0" w:color="auto"/>
            </w:tcBorders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Подпро</w:t>
            </w:r>
            <w:proofErr w:type="spellEnd"/>
            <w:r w:rsidRPr="001A4F4C">
              <w:rPr>
                <w:sz w:val="22"/>
                <w:szCs w:val="22"/>
                <w:lang w:eastAsia="en-US"/>
              </w:rPr>
              <w:t>-грамма</w:t>
            </w:r>
            <w:proofErr w:type="gramEnd"/>
            <w:r w:rsidRPr="001A4F4C">
              <w:rPr>
                <w:sz w:val="22"/>
                <w:szCs w:val="22"/>
                <w:lang w:eastAsia="en-US"/>
              </w:rPr>
              <w:t xml:space="preserve"> 2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</w:tcBorders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Стимулирование развития жилищного строительства</w:t>
            </w: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682 493,1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400 000,4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81 000,0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E401DC" w:rsidRPr="001A4F4C" w:rsidTr="007221CB">
        <w:tc>
          <w:tcPr>
            <w:tcW w:w="882" w:type="dxa"/>
            <w:vMerge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532 493,1</w:t>
            </w:r>
          </w:p>
        </w:tc>
        <w:tc>
          <w:tcPr>
            <w:tcW w:w="1134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350 000,4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150 000,0</w:t>
            </w:r>
          </w:p>
        </w:tc>
        <w:tc>
          <w:tcPr>
            <w:tcW w:w="1134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 w:val="restart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1418" w:type="dxa"/>
            <w:vMerge w:val="restart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 xml:space="preserve">Основное </w:t>
            </w: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меро</w:t>
            </w:r>
            <w:proofErr w:type="spellEnd"/>
            <w:r w:rsidRPr="001A4F4C">
              <w:rPr>
                <w:sz w:val="22"/>
                <w:szCs w:val="22"/>
                <w:lang w:eastAsia="en-US"/>
              </w:rPr>
              <w:t>-приятие</w:t>
            </w:r>
            <w:proofErr w:type="gramEnd"/>
          </w:p>
        </w:tc>
        <w:tc>
          <w:tcPr>
            <w:tcW w:w="2370" w:type="dxa"/>
            <w:vMerge w:val="restart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 xml:space="preserve">Строительство объектов инфраструктуры </w:t>
            </w:r>
            <w:r w:rsidR="00EC6C31">
              <w:rPr>
                <w:sz w:val="22"/>
                <w:szCs w:val="22"/>
                <w:lang w:eastAsia="en-US"/>
              </w:rPr>
              <w:br/>
            </w:r>
            <w:r w:rsidRPr="001A4F4C">
              <w:rPr>
                <w:sz w:val="22"/>
                <w:szCs w:val="22"/>
                <w:lang w:eastAsia="en-US"/>
              </w:rPr>
              <w:t xml:space="preserve">для обеспечения развития районов массовой </w:t>
            </w:r>
            <w:r w:rsidR="00EC6C31">
              <w:rPr>
                <w:sz w:val="22"/>
                <w:szCs w:val="22"/>
                <w:lang w:eastAsia="en-US"/>
              </w:rPr>
              <w:br/>
            </w:r>
            <w:r w:rsidRPr="001A4F4C">
              <w:rPr>
                <w:sz w:val="22"/>
                <w:szCs w:val="22"/>
                <w:lang w:eastAsia="en-US"/>
              </w:rPr>
              <w:t xml:space="preserve">жилищной </w:t>
            </w:r>
            <w:r w:rsidR="00EC6C31">
              <w:rPr>
                <w:sz w:val="22"/>
                <w:szCs w:val="22"/>
                <w:lang w:eastAsia="en-US"/>
              </w:rPr>
              <w:br/>
            </w:r>
            <w:r w:rsidRPr="001A4F4C">
              <w:rPr>
                <w:sz w:val="22"/>
                <w:szCs w:val="22"/>
                <w:lang w:eastAsia="en-US"/>
              </w:rPr>
              <w:t xml:space="preserve">застройки и комплексного освоения </w:t>
            </w:r>
            <w:r w:rsidR="00EC6C31">
              <w:rPr>
                <w:sz w:val="22"/>
                <w:szCs w:val="22"/>
                <w:lang w:eastAsia="en-US"/>
              </w:rPr>
              <w:br/>
            </w:r>
            <w:r w:rsidRPr="001A4F4C">
              <w:rPr>
                <w:sz w:val="22"/>
                <w:szCs w:val="22"/>
                <w:lang w:eastAsia="en-US"/>
              </w:rPr>
              <w:t>территорий</w:t>
            </w:r>
            <w:r w:rsidR="00EC6C31">
              <w:rPr>
                <w:sz w:val="22"/>
                <w:szCs w:val="22"/>
                <w:lang w:eastAsia="en-US"/>
              </w:rPr>
              <w:t xml:space="preserve"> </w:t>
            </w:r>
            <w:r w:rsidR="00EC6C31">
              <w:rPr>
                <w:sz w:val="22"/>
                <w:szCs w:val="22"/>
                <w:lang w:eastAsia="en-US"/>
              </w:rPr>
              <w:br/>
            </w:r>
            <w:r w:rsidRPr="001A4F4C">
              <w:rPr>
                <w:sz w:val="22"/>
                <w:szCs w:val="22"/>
                <w:lang w:eastAsia="en-US"/>
              </w:rPr>
              <w:t xml:space="preserve">в населенных </w:t>
            </w:r>
            <w:r w:rsidR="00EC6C31">
              <w:rPr>
                <w:sz w:val="22"/>
                <w:szCs w:val="22"/>
                <w:lang w:eastAsia="en-US"/>
              </w:rPr>
              <w:br/>
            </w:r>
            <w:r w:rsidRPr="001A4F4C">
              <w:rPr>
                <w:sz w:val="22"/>
                <w:szCs w:val="22"/>
                <w:lang w:eastAsia="en-US"/>
              </w:rPr>
              <w:t xml:space="preserve">пунктах </w:t>
            </w:r>
            <w:r w:rsidR="00EC6C31">
              <w:rPr>
                <w:sz w:val="22"/>
                <w:szCs w:val="22"/>
                <w:lang w:eastAsia="en-US"/>
              </w:rPr>
              <w:br/>
            </w:r>
            <w:r w:rsidRPr="001A4F4C">
              <w:rPr>
                <w:sz w:val="22"/>
                <w:szCs w:val="22"/>
                <w:lang w:eastAsia="en-US"/>
              </w:rPr>
              <w:t xml:space="preserve">Пензенской </w:t>
            </w:r>
            <w:r w:rsidR="00EC6C31">
              <w:rPr>
                <w:sz w:val="22"/>
                <w:szCs w:val="22"/>
                <w:lang w:eastAsia="en-US"/>
              </w:rPr>
              <w:br/>
            </w:r>
            <w:r w:rsidRPr="001A4F4C">
              <w:rPr>
                <w:sz w:val="22"/>
                <w:szCs w:val="22"/>
                <w:lang w:eastAsia="en-US"/>
              </w:rPr>
              <w:t>области</w:t>
            </w:r>
          </w:p>
        </w:tc>
        <w:tc>
          <w:tcPr>
            <w:tcW w:w="198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67 082,6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67 082,6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81 000,0</w:t>
            </w: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 w:val="restart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2.2.</w:t>
            </w: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 w:val="restart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 xml:space="preserve">Основное </w:t>
            </w: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меро</w:t>
            </w:r>
            <w:proofErr w:type="spellEnd"/>
            <w:r w:rsidRPr="001A4F4C">
              <w:rPr>
                <w:sz w:val="22"/>
                <w:szCs w:val="22"/>
                <w:lang w:eastAsia="en-US"/>
              </w:rPr>
              <w:t>-приятие</w:t>
            </w:r>
            <w:proofErr w:type="gramEnd"/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 w:val="restart"/>
          </w:tcPr>
          <w:p w:rsidR="00F836C2" w:rsidRPr="001A4F4C" w:rsidRDefault="00F836C2" w:rsidP="00EC6C3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1A4F4C">
              <w:rPr>
                <w:bCs/>
                <w:sz w:val="22"/>
                <w:szCs w:val="22"/>
                <w:lang w:eastAsia="en-US"/>
              </w:rPr>
              <w:t>Реализация проекта по строительству жилья экономического класса</w:t>
            </w:r>
          </w:p>
          <w:p w:rsidR="00F836C2" w:rsidRPr="001A4F4C" w:rsidRDefault="00F836C2" w:rsidP="00EC6C3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Департамент государственного имущества Пензенской области,</w:t>
            </w: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ООО "Агентство ипотечного кредитования</w:t>
            </w: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 xml:space="preserve">Пензенской области" </w:t>
            </w:r>
            <w:r w:rsidRPr="001A4F4C">
              <w:rPr>
                <w:sz w:val="22"/>
                <w:szCs w:val="22"/>
                <w:lang w:eastAsia="en-US"/>
              </w:rPr>
              <w:br/>
            </w:r>
            <w:r w:rsidRPr="001A4F4C">
              <w:rPr>
                <w:spacing w:val="-6"/>
                <w:sz w:val="22"/>
                <w:szCs w:val="22"/>
                <w:lang w:eastAsia="en-US"/>
              </w:rPr>
              <w:t>(по согласованию),</w:t>
            </w: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Министерство строительства</w:t>
            </w: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100 000,0</w:t>
            </w: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50 000,0</w:t>
            </w: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bCs/>
                <w:spacing w:val="-8"/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401DC" w:rsidRPr="001A4F4C" w:rsidTr="007221CB">
        <w:tc>
          <w:tcPr>
            <w:tcW w:w="882" w:type="dxa"/>
            <w:vMerge w:val="restart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2.3.</w:t>
            </w:r>
          </w:p>
        </w:tc>
        <w:tc>
          <w:tcPr>
            <w:tcW w:w="1418" w:type="dxa"/>
            <w:vMerge w:val="restart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 xml:space="preserve">Основное </w:t>
            </w: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меро</w:t>
            </w:r>
            <w:proofErr w:type="spellEnd"/>
            <w:r w:rsidRPr="001A4F4C">
              <w:rPr>
                <w:sz w:val="22"/>
                <w:szCs w:val="22"/>
                <w:lang w:eastAsia="en-US"/>
              </w:rPr>
              <w:t>-приятие</w:t>
            </w:r>
            <w:proofErr w:type="gramEnd"/>
          </w:p>
        </w:tc>
        <w:tc>
          <w:tcPr>
            <w:tcW w:w="2370" w:type="dxa"/>
            <w:vMerge w:val="restart"/>
          </w:tcPr>
          <w:p w:rsidR="00F836C2" w:rsidRPr="001A4F4C" w:rsidRDefault="00F836C2" w:rsidP="00EC6C31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Создание и пополнение специализированного жилищного фонда Пензенской области</w:t>
            </w:r>
          </w:p>
        </w:tc>
        <w:tc>
          <w:tcPr>
            <w:tcW w:w="198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E401DC" w:rsidRPr="001A4F4C" w:rsidTr="00EC6C31">
        <w:trPr>
          <w:trHeight w:val="2529"/>
        </w:trPr>
        <w:tc>
          <w:tcPr>
            <w:tcW w:w="882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Департамент государственного имущества Пензенской области,</w:t>
            </w: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EC6C31">
        <w:trPr>
          <w:trHeight w:val="70"/>
        </w:trPr>
        <w:tc>
          <w:tcPr>
            <w:tcW w:w="882" w:type="dxa"/>
            <w:vMerge w:val="restart"/>
          </w:tcPr>
          <w:p w:rsidR="00F836C2" w:rsidRPr="001A4F4C" w:rsidRDefault="00F836C2" w:rsidP="00EC6C31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2.4.</w:t>
            </w:r>
          </w:p>
          <w:p w:rsidR="00F836C2" w:rsidRPr="001A4F4C" w:rsidRDefault="00F836C2" w:rsidP="00EC6C31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(Н04-2</w:t>
            </w:r>
            <w:r w:rsidRPr="001A4F4C">
              <w:rPr>
                <w:sz w:val="22"/>
                <w:szCs w:val="22"/>
                <w:lang w:eastAsia="en-US"/>
              </w:rPr>
              <w:t>)</w:t>
            </w:r>
          </w:p>
          <w:p w:rsidR="00F836C2" w:rsidRPr="001A4F4C" w:rsidRDefault="00F836C2" w:rsidP="00EC6C31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 w:val="restart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Регио-нальный</w:t>
            </w:r>
            <w:proofErr w:type="spellEnd"/>
            <w:proofErr w:type="gramEnd"/>
            <w:r w:rsidRPr="001A4F4C">
              <w:rPr>
                <w:sz w:val="22"/>
                <w:szCs w:val="22"/>
                <w:lang w:eastAsia="en-US"/>
              </w:rPr>
              <w:t xml:space="preserve"> проект</w:t>
            </w:r>
          </w:p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 w:val="restart"/>
          </w:tcPr>
          <w:p w:rsidR="00F836C2" w:rsidRPr="001A4F4C" w:rsidRDefault="00F836C2" w:rsidP="00EC6C31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Жилье</w:t>
            </w:r>
          </w:p>
          <w:p w:rsidR="00F836C2" w:rsidRPr="001A4F4C" w:rsidRDefault="00F836C2" w:rsidP="00EC6C31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836C2" w:rsidRPr="001A4F4C" w:rsidRDefault="00F836C2" w:rsidP="00EC6C31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519 836,0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282 917,8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EC6C31">
        <w:trPr>
          <w:trHeight w:val="178"/>
        </w:trPr>
        <w:tc>
          <w:tcPr>
            <w:tcW w:w="882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Министерство строительства и дорожного хозяйства Пензенской области</w:t>
            </w:r>
          </w:p>
          <w:p w:rsidR="00EC6C31" w:rsidRDefault="00EC6C31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EC6C31" w:rsidRPr="001A4F4C" w:rsidRDefault="00EC6C31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noWrap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282 917,8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 w:val="restart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418" w:type="dxa"/>
            <w:vMerge w:val="restart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Подпрог-рамма</w:t>
            </w:r>
            <w:proofErr w:type="spellEnd"/>
            <w:proofErr w:type="gramEnd"/>
            <w:r w:rsidRPr="001A4F4C">
              <w:rPr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2370" w:type="dxa"/>
            <w:vMerge w:val="restart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Государственное регулирование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жилищной, строительной сферах,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а также отношений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на территории Пензенской области</w:t>
            </w:r>
          </w:p>
        </w:tc>
        <w:tc>
          <w:tcPr>
            <w:tcW w:w="198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noWrap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145 488,8</w:t>
            </w:r>
          </w:p>
        </w:tc>
        <w:tc>
          <w:tcPr>
            <w:tcW w:w="1134" w:type="dxa"/>
            <w:noWrap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65 965,7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noWrap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noWrap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Управление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государственной инспекции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жилищной, строительной сферах и по надзору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за техническим состоянием самоходных машин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 xml:space="preserve">и других видов техники </w:t>
            </w:r>
            <w:r w:rsidRPr="001A4F4C">
              <w:rPr>
                <w:sz w:val="22"/>
                <w:szCs w:val="22"/>
                <w:lang w:eastAsia="en-US"/>
              </w:rPr>
              <w:br/>
              <w:t>Пензенской области</w:t>
            </w:r>
          </w:p>
        </w:tc>
        <w:tc>
          <w:tcPr>
            <w:tcW w:w="851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65 965,7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 w:val="restart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3.1.</w:t>
            </w:r>
          </w:p>
        </w:tc>
        <w:tc>
          <w:tcPr>
            <w:tcW w:w="1418" w:type="dxa"/>
            <w:vMerge w:val="restart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 xml:space="preserve">Основное </w:t>
            </w: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меро</w:t>
            </w:r>
            <w:proofErr w:type="spellEnd"/>
            <w:r w:rsidRPr="001A4F4C">
              <w:rPr>
                <w:sz w:val="22"/>
                <w:szCs w:val="22"/>
                <w:lang w:eastAsia="en-US"/>
              </w:rPr>
              <w:t>-приятие</w:t>
            </w:r>
            <w:proofErr w:type="gramEnd"/>
          </w:p>
        </w:tc>
        <w:tc>
          <w:tcPr>
            <w:tcW w:w="2370" w:type="dxa"/>
            <w:vMerge w:val="restart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Осуществление государственной инспекции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на территории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Пензенской области</w:t>
            </w:r>
          </w:p>
        </w:tc>
        <w:tc>
          <w:tcPr>
            <w:tcW w:w="198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64 561,2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66 255,6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68 728,7</w:t>
            </w: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Управление государственной инспекции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жилищной, строительной сферах и по надзору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за техническим состоянием самоходных машин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и других видов техники</w:t>
            </w:r>
          </w:p>
          <w:p w:rsidR="00F836C2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Пензенской области</w:t>
            </w:r>
          </w:p>
          <w:p w:rsidR="00EC6C31" w:rsidRPr="001A4F4C" w:rsidRDefault="00EC6C31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64 561,2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66 255,6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tabs>
                <w:tab w:val="left" w:pos="14580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68 728,7</w:t>
            </w: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bCs/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 w:val="restart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3.2.</w:t>
            </w:r>
          </w:p>
        </w:tc>
        <w:tc>
          <w:tcPr>
            <w:tcW w:w="1418" w:type="dxa"/>
            <w:vMerge w:val="restart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 xml:space="preserve">Основное </w:t>
            </w:r>
            <w:proofErr w:type="spellStart"/>
            <w:proofErr w:type="gramStart"/>
            <w:r w:rsidRPr="001A4F4C">
              <w:rPr>
                <w:sz w:val="22"/>
                <w:szCs w:val="22"/>
                <w:lang w:eastAsia="en-US"/>
              </w:rPr>
              <w:t>меро</w:t>
            </w:r>
            <w:proofErr w:type="spellEnd"/>
            <w:r w:rsidRPr="001A4F4C">
              <w:rPr>
                <w:sz w:val="22"/>
                <w:szCs w:val="22"/>
                <w:lang w:eastAsia="en-US"/>
              </w:rPr>
              <w:t>-приятие</w:t>
            </w:r>
            <w:proofErr w:type="gramEnd"/>
          </w:p>
        </w:tc>
        <w:tc>
          <w:tcPr>
            <w:tcW w:w="2370" w:type="dxa"/>
            <w:vMerge w:val="restart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198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1 404,5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775,1</w:t>
            </w: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401DC" w:rsidRPr="001A4F4C" w:rsidTr="007221CB">
        <w:tc>
          <w:tcPr>
            <w:tcW w:w="882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vMerge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Управление государственной инспекции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в жилищной, строительной сферах и по надзору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за техническим состоянием самоходных машин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и других видов техники</w:t>
            </w:r>
          </w:p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  <w:lang w:eastAsia="en-US"/>
              </w:rPr>
            </w:pPr>
            <w:r w:rsidRPr="001A4F4C">
              <w:rPr>
                <w:sz w:val="22"/>
                <w:szCs w:val="22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1 404,5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775,1</w:t>
            </w:r>
          </w:p>
        </w:tc>
        <w:tc>
          <w:tcPr>
            <w:tcW w:w="923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24" w:type="dxa"/>
          </w:tcPr>
          <w:p w:rsidR="00F836C2" w:rsidRPr="001A4F4C" w:rsidRDefault="00F836C2" w:rsidP="00EC6C31">
            <w:pPr>
              <w:jc w:val="center"/>
              <w:rPr>
                <w:sz w:val="22"/>
                <w:szCs w:val="22"/>
              </w:rPr>
            </w:pPr>
            <w:r w:rsidRPr="001A4F4C">
              <w:rPr>
                <w:spacing w:val="-8"/>
                <w:sz w:val="22"/>
                <w:szCs w:val="22"/>
                <w:lang w:eastAsia="en-US"/>
              </w:rPr>
              <w:t>0,0</w:t>
            </w:r>
          </w:p>
        </w:tc>
      </w:tr>
    </w:tbl>
    <w:p w:rsidR="00F836C2" w:rsidRPr="00296AEA" w:rsidRDefault="00F836C2" w:rsidP="00EC6C3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F836C2" w:rsidRPr="00296AEA" w:rsidRDefault="00F836C2" w:rsidP="00EC6C3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F836C2" w:rsidRPr="00296AEA" w:rsidRDefault="00F836C2" w:rsidP="00EC6C31">
      <w:pPr>
        <w:jc w:val="center"/>
        <w:rPr>
          <w:sz w:val="24"/>
          <w:szCs w:val="24"/>
        </w:rPr>
        <w:sectPr w:rsidR="00F836C2" w:rsidRPr="00296AEA" w:rsidSect="00354EA9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296AEA">
        <w:rPr>
          <w:sz w:val="24"/>
          <w:szCs w:val="24"/>
        </w:rPr>
        <w:t>______________</w:t>
      </w:r>
    </w:p>
    <w:tbl>
      <w:tblPr>
        <w:tblW w:w="4757" w:type="dxa"/>
        <w:tblInd w:w="10456" w:type="dxa"/>
        <w:tblLook w:val="01E0" w:firstRow="1" w:lastRow="1" w:firstColumn="1" w:lastColumn="1" w:noHBand="0" w:noVBand="0"/>
      </w:tblPr>
      <w:tblGrid>
        <w:gridCol w:w="4757"/>
      </w:tblGrid>
      <w:tr w:rsidR="00CC5B7C" w:rsidRPr="00296AEA" w:rsidTr="00952E57">
        <w:trPr>
          <w:trHeight w:val="70"/>
        </w:trPr>
        <w:tc>
          <w:tcPr>
            <w:tcW w:w="4757" w:type="dxa"/>
          </w:tcPr>
          <w:p w:rsidR="00F836C2" w:rsidRPr="00296AEA" w:rsidRDefault="00F836C2" w:rsidP="00C63B6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bookmarkStart w:id="6" w:name="_Hlk55916574"/>
            <w:r w:rsidRPr="00296AEA">
              <w:rPr>
                <w:sz w:val="24"/>
                <w:szCs w:val="24"/>
              </w:rPr>
              <w:t>Приложение № 4</w:t>
            </w:r>
          </w:p>
          <w:p w:rsidR="00F836C2" w:rsidRPr="00296AEA" w:rsidRDefault="00F836C2" w:rsidP="00C63B6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>к постановлению Правительства</w:t>
            </w:r>
          </w:p>
          <w:p w:rsidR="00F836C2" w:rsidRPr="00296AEA" w:rsidRDefault="00F836C2" w:rsidP="00C63B6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>Пензенской области</w:t>
            </w:r>
          </w:p>
          <w:p w:rsidR="00F836C2" w:rsidRPr="00296AEA" w:rsidRDefault="00F836C2" w:rsidP="00C63B6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 xml:space="preserve"> </w:t>
            </w:r>
            <w:r w:rsidR="00B20169">
              <w:rPr>
                <w:sz w:val="24"/>
                <w:szCs w:val="24"/>
              </w:rPr>
              <w:t>20.01.2021</w:t>
            </w:r>
            <w:r w:rsidRPr="00296AEA">
              <w:rPr>
                <w:sz w:val="24"/>
                <w:szCs w:val="24"/>
              </w:rPr>
              <w:t xml:space="preserve"> № </w:t>
            </w:r>
            <w:r w:rsidR="00B20169">
              <w:rPr>
                <w:sz w:val="24"/>
                <w:szCs w:val="24"/>
              </w:rPr>
              <w:t>11-пП</w:t>
            </w:r>
            <w:bookmarkStart w:id="7" w:name="_GoBack"/>
            <w:bookmarkEnd w:id="7"/>
            <w:r w:rsidRPr="00296AEA">
              <w:rPr>
                <w:sz w:val="24"/>
                <w:szCs w:val="24"/>
              </w:rPr>
              <w:t xml:space="preserve"> </w:t>
            </w:r>
            <w:bookmarkEnd w:id="6"/>
          </w:p>
        </w:tc>
      </w:tr>
      <w:tr w:rsidR="00CC5B7C" w:rsidRPr="00296AEA" w:rsidTr="00952E57">
        <w:trPr>
          <w:trHeight w:val="70"/>
        </w:trPr>
        <w:tc>
          <w:tcPr>
            <w:tcW w:w="4757" w:type="dxa"/>
          </w:tcPr>
          <w:p w:rsidR="00F836C2" w:rsidRPr="00296AEA" w:rsidRDefault="00F836C2" w:rsidP="00C63B6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C5B7C" w:rsidRPr="00296AEA" w:rsidTr="00952E57">
        <w:tc>
          <w:tcPr>
            <w:tcW w:w="4757" w:type="dxa"/>
          </w:tcPr>
          <w:p w:rsidR="00F836C2" w:rsidRPr="00296AEA" w:rsidRDefault="00F836C2" w:rsidP="00C63B6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96AEA">
              <w:rPr>
                <w:bCs/>
                <w:sz w:val="24"/>
                <w:szCs w:val="24"/>
              </w:rPr>
              <w:t>Приложение № 7.2</w:t>
            </w:r>
          </w:p>
          <w:p w:rsidR="00F836C2" w:rsidRPr="00296AEA" w:rsidRDefault="00F836C2" w:rsidP="00C63B6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F836C2" w:rsidRPr="00296AEA" w:rsidRDefault="00F836C2" w:rsidP="00C63B6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96AEA">
              <w:rPr>
                <w:sz w:val="24"/>
                <w:szCs w:val="24"/>
              </w:rPr>
              <w:t xml:space="preserve">Пензенской области </w:t>
            </w:r>
            <w:r w:rsidRPr="00296AEA">
              <w:rPr>
                <w:bCs/>
                <w:sz w:val="24"/>
                <w:szCs w:val="24"/>
              </w:rPr>
              <w:t>"Обеспечение жильем и коммунальными услугами населения Пензенской области "</w:t>
            </w:r>
          </w:p>
        </w:tc>
      </w:tr>
    </w:tbl>
    <w:p w:rsidR="00F836C2" w:rsidRPr="00C63B6F" w:rsidRDefault="00F836C2" w:rsidP="00C63B6F">
      <w:pPr>
        <w:spacing w:line="216" w:lineRule="auto"/>
        <w:rPr>
          <w:sz w:val="12"/>
          <w:szCs w:val="12"/>
        </w:rPr>
      </w:pPr>
    </w:p>
    <w:p w:rsidR="00F836C2" w:rsidRPr="00296AEA" w:rsidRDefault="00F836C2" w:rsidP="00C63B6F">
      <w:pPr>
        <w:spacing w:line="216" w:lineRule="auto"/>
        <w:jc w:val="center"/>
        <w:rPr>
          <w:b/>
          <w:sz w:val="24"/>
          <w:szCs w:val="24"/>
        </w:rPr>
      </w:pPr>
      <w:proofErr w:type="gramStart"/>
      <w:r w:rsidRPr="00296AEA">
        <w:rPr>
          <w:b/>
          <w:sz w:val="24"/>
          <w:szCs w:val="24"/>
        </w:rPr>
        <w:t>П</w:t>
      </w:r>
      <w:proofErr w:type="gramEnd"/>
      <w:r w:rsidRPr="00296AEA">
        <w:rPr>
          <w:b/>
          <w:sz w:val="24"/>
          <w:szCs w:val="24"/>
        </w:rPr>
        <w:t xml:space="preserve"> Е Р Е Ч Е Н Ь </w:t>
      </w:r>
    </w:p>
    <w:p w:rsidR="00F836C2" w:rsidRPr="00296AEA" w:rsidRDefault="00F836C2" w:rsidP="00C63B6F">
      <w:pPr>
        <w:spacing w:line="216" w:lineRule="auto"/>
        <w:jc w:val="center"/>
        <w:rPr>
          <w:b/>
          <w:sz w:val="24"/>
          <w:szCs w:val="24"/>
        </w:rPr>
      </w:pPr>
      <w:r w:rsidRPr="00296AEA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F836C2" w:rsidRPr="00296AEA" w:rsidRDefault="00F836C2" w:rsidP="00C63B6F">
      <w:pPr>
        <w:spacing w:line="216" w:lineRule="auto"/>
        <w:jc w:val="center"/>
        <w:rPr>
          <w:b/>
          <w:sz w:val="24"/>
          <w:szCs w:val="24"/>
        </w:rPr>
      </w:pPr>
      <w:r w:rsidRPr="00296AEA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 </w:t>
      </w:r>
    </w:p>
    <w:p w:rsidR="00F836C2" w:rsidRPr="00C63B6F" w:rsidRDefault="00F836C2" w:rsidP="00C63B6F">
      <w:pPr>
        <w:spacing w:line="216" w:lineRule="auto"/>
        <w:jc w:val="center"/>
        <w:rPr>
          <w:b/>
          <w:sz w:val="16"/>
          <w:szCs w:val="16"/>
        </w:rPr>
      </w:pPr>
    </w:p>
    <w:tbl>
      <w:tblPr>
        <w:tblW w:w="15860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6"/>
        <w:gridCol w:w="2114"/>
        <w:gridCol w:w="2492"/>
        <w:gridCol w:w="847"/>
        <w:gridCol w:w="1162"/>
        <w:gridCol w:w="1218"/>
        <w:gridCol w:w="1232"/>
        <w:gridCol w:w="1358"/>
        <w:gridCol w:w="1273"/>
        <w:gridCol w:w="2016"/>
        <w:gridCol w:w="1162"/>
      </w:tblGrid>
      <w:tr w:rsidR="00E401DC" w:rsidRPr="00DC0BD7" w:rsidTr="006831B3">
        <w:trPr>
          <w:trHeight w:val="270"/>
        </w:trPr>
        <w:tc>
          <w:tcPr>
            <w:tcW w:w="986" w:type="dxa"/>
            <w:vMerge w:val="restart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№ </w:t>
            </w:r>
          </w:p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proofErr w:type="gramStart"/>
            <w:r w:rsidRPr="00DC0BD7">
              <w:rPr>
                <w:sz w:val="22"/>
                <w:szCs w:val="22"/>
              </w:rPr>
              <w:t>п</w:t>
            </w:r>
            <w:proofErr w:type="gramEnd"/>
            <w:r w:rsidRPr="00DC0BD7">
              <w:rPr>
                <w:sz w:val="22"/>
                <w:szCs w:val="22"/>
              </w:rPr>
              <w:t>/п</w:t>
            </w:r>
          </w:p>
        </w:tc>
        <w:tc>
          <w:tcPr>
            <w:tcW w:w="2114" w:type="dxa"/>
            <w:vMerge w:val="restart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Наименование</w:t>
            </w:r>
          </w:p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основного мероприятия (регионального проекта), мероприятия</w:t>
            </w:r>
          </w:p>
        </w:tc>
        <w:tc>
          <w:tcPr>
            <w:tcW w:w="2492" w:type="dxa"/>
            <w:vMerge w:val="restart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Исполнители</w:t>
            </w:r>
          </w:p>
        </w:tc>
        <w:tc>
          <w:tcPr>
            <w:tcW w:w="847" w:type="dxa"/>
            <w:vMerge w:val="restart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Срок </w:t>
            </w:r>
            <w:proofErr w:type="spellStart"/>
            <w:proofErr w:type="gramStart"/>
            <w:r w:rsidRPr="006831B3">
              <w:rPr>
                <w:spacing w:val="-6"/>
                <w:sz w:val="22"/>
                <w:szCs w:val="22"/>
              </w:rPr>
              <w:t>испол</w:t>
            </w:r>
            <w:proofErr w:type="spellEnd"/>
            <w:r w:rsidR="009A3E33" w:rsidRPr="006831B3">
              <w:rPr>
                <w:spacing w:val="-6"/>
                <w:sz w:val="22"/>
                <w:szCs w:val="22"/>
              </w:rPr>
              <w:t>-</w:t>
            </w:r>
            <w:r w:rsidRPr="00DC0BD7">
              <w:rPr>
                <w:sz w:val="22"/>
                <w:szCs w:val="22"/>
              </w:rPr>
              <w:t>нения</w:t>
            </w:r>
            <w:proofErr w:type="gramEnd"/>
            <w:r w:rsidRPr="00DC0BD7">
              <w:rPr>
                <w:sz w:val="22"/>
                <w:szCs w:val="22"/>
              </w:rPr>
              <w:t xml:space="preserve"> (год)</w:t>
            </w:r>
          </w:p>
        </w:tc>
        <w:tc>
          <w:tcPr>
            <w:tcW w:w="6243" w:type="dxa"/>
            <w:gridSpan w:val="5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Объём финансирования, тыс. рублей</w:t>
            </w:r>
          </w:p>
        </w:tc>
        <w:tc>
          <w:tcPr>
            <w:tcW w:w="2016" w:type="dxa"/>
            <w:vMerge w:val="restart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Показатели результата мероприятия </w:t>
            </w:r>
          </w:p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по годам (ожидаемый непосредственный результат)</w:t>
            </w:r>
          </w:p>
        </w:tc>
        <w:tc>
          <w:tcPr>
            <w:tcW w:w="1162" w:type="dxa"/>
            <w:vMerge w:val="restart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Связь </w:t>
            </w:r>
            <w:r w:rsidRPr="00DC0BD7">
              <w:rPr>
                <w:sz w:val="22"/>
                <w:szCs w:val="22"/>
              </w:rPr>
              <w:br/>
              <w:t xml:space="preserve">с </w:t>
            </w:r>
            <w:proofErr w:type="gramStart"/>
            <w:r w:rsidRPr="00DC0BD7">
              <w:rPr>
                <w:sz w:val="22"/>
                <w:szCs w:val="22"/>
              </w:rPr>
              <w:t>показа-</w:t>
            </w:r>
            <w:proofErr w:type="spellStart"/>
            <w:r w:rsidRPr="00DC0BD7">
              <w:rPr>
                <w:sz w:val="22"/>
                <w:szCs w:val="22"/>
              </w:rPr>
              <w:t>телем</w:t>
            </w:r>
            <w:proofErr w:type="spellEnd"/>
            <w:proofErr w:type="gramEnd"/>
            <w:r w:rsidRPr="00DC0BD7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DC0BD7">
              <w:rPr>
                <w:sz w:val="22"/>
                <w:szCs w:val="22"/>
              </w:rPr>
              <w:t>государ-ственной</w:t>
            </w:r>
            <w:proofErr w:type="spellEnd"/>
            <w:r w:rsidRPr="00DC0BD7">
              <w:rPr>
                <w:sz w:val="22"/>
                <w:szCs w:val="22"/>
              </w:rPr>
              <w:t xml:space="preserve"> </w:t>
            </w:r>
            <w:proofErr w:type="spellStart"/>
            <w:r w:rsidRPr="00DC0BD7">
              <w:rPr>
                <w:sz w:val="22"/>
                <w:szCs w:val="22"/>
              </w:rPr>
              <w:t>прог-раммы</w:t>
            </w:r>
            <w:proofErr w:type="spellEnd"/>
            <w:r w:rsidRPr="00DC0BD7">
              <w:rPr>
                <w:sz w:val="22"/>
                <w:szCs w:val="22"/>
              </w:rPr>
              <w:t xml:space="preserve"> (</w:t>
            </w:r>
            <w:proofErr w:type="spellStart"/>
            <w:r w:rsidRPr="0025639D">
              <w:rPr>
                <w:spacing w:val="-6"/>
                <w:sz w:val="22"/>
                <w:szCs w:val="22"/>
              </w:rPr>
              <w:t>подпрог-</w:t>
            </w:r>
            <w:r w:rsidRPr="00DC0BD7">
              <w:rPr>
                <w:sz w:val="22"/>
                <w:szCs w:val="22"/>
              </w:rPr>
              <w:t>раммы</w:t>
            </w:r>
            <w:proofErr w:type="spellEnd"/>
            <w:r w:rsidRPr="00DC0BD7">
              <w:rPr>
                <w:sz w:val="22"/>
                <w:szCs w:val="22"/>
              </w:rPr>
              <w:t>)</w:t>
            </w:r>
          </w:p>
        </w:tc>
      </w:tr>
      <w:tr w:rsidR="00E401DC" w:rsidRPr="00DC0BD7" w:rsidTr="006831B3">
        <w:trPr>
          <w:trHeight w:val="1245"/>
        </w:trPr>
        <w:tc>
          <w:tcPr>
            <w:tcW w:w="986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4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92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всего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бюджет </w:t>
            </w:r>
            <w:proofErr w:type="spellStart"/>
            <w:proofErr w:type="gramStart"/>
            <w:r w:rsidRPr="00DC0BD7">
              <w:rPr>
                <w:spacing w:val="-6"/>
                <w:sz w:val="22"/>
                <w:szCs w:val="22"/>
              </w:rPr>
              <w:t>Пензен</w:t>
            </w:r>
            <w:r w:rsidR="006831B3">
              <w:rPr>
                <w:spacing w:val="-6"/>
                <w:sz w:val="22"/>
                <w:szCs w:val="22"/>
              </w:rPr>
              <w:t>-</w:t>
            </w:r>
            <w:r w:rsidRPr="00DC0BD7">
              <w:rPr>
                <w:spacing w:val="-6"/>
                <w:sz w:val="22"/>
                <w:szCs w:val="22"/>
              </w:rPr>
              <w:t>ской</w:t>
            </w:r>
            <w:proofErr w:type="spellEnd"/>
            <w:proofErr w:type="gramEnd"/>
            <w:r w:rsidRPr="00DC0BD7">
              <w:rPr>
                <w:spacing w:val="-6"/>
                <w:sz w:val="22"/>
                <w:szCs w:val="22"/>
              </w:rPr>
              <w:t xml:space="preserve"> </w:t>
            </w:r>
            <w:r w:rsidRPr="00DC0BD7">
              <w:rPr>
                <w:sz w:val="22"/>
                <w:szCs w:val="22"/>
              </w:rPr>
              <w:t>области</w:t>
            </w:r>
          </w:p>
        </w:tc>
        <w:tc>
          <w:tcPr>
            <w:tcW w:w="1232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C0BD7">
              <w:rPr>
                <w:sz w:val="22"/>
                <w:szCs w:val="22"/>
              </w:rPr>
              <w:t>федераль-ный</w:t>
            </w:r>
            <w:proofErr w:type="spellEnd"/>
            <w:proofErr w:type="gramEnd"/>
            <w:r w:rsidRPr="00DC0BD7">
              <w:rPr>
                <w:sz w:val="22"/>
                <w:szCs w:val="22"/>
              </w:rPr>
              <w:t xml:space="preserve"> бюджет</w:t>
            </w:r>
          </w:p>
        </w:tc>
        <w:tc>
          <w:tcPr>
            <w:tcW w:w="1358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бюджет </w:t>
            </w:r>
            <w:proofErr w:type="spellStart"/>
            <w:proofErr w:type="gramStart"/>
            <w:r w:rsidRPr="00DC0BD7">
              <w:rPr>
                <w:sz w:val="22"/>
                <w:szCs w:val="22"/>
              </w:rPr>
              <w:t>муници-пальных</w:t>
            </w:r>
            <w:proofErr w:type="spellEnd"/>
            <w:proofErr w:type="gramEnd"/>
            <w:r w:rsidRPr="00DC0BD7">
              <w:rPr>
                <w:sz w:val="22"/>
                <w:szCs w:val="22"/>
              </w:rPr>
              <w:t xml:space="preserve"> </w:t>
            </w:r>
            <w:proofErr w:type="spellStart"/>
            <w:r w:rsidRPr="00DC0BD7">
              <w:rPr>
                <w:sz w:val="22"/>
                <w:szCs w:val="22"/>
              </w:rPr>
              <w:t>образо-ваний</w:t>
            </w:r>
            <w:proofErr w:type="spellEnd"/>
          </w:p>
        </w:tc>
        <w:tc>
          <w:tcPr>
            <w:tcW w:w="1273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C0BD7">
              <w:rPr>
                <w:sz w:val="22"/>
                <w:szCs w:val="22"/>
              </w:rPr>
              <w:t>внебюд-жетные</w:t>
            </w:r>
            <w:proofErr w:type="spellEnd"/>
            <w:proofErr w:type="gramEnd"/>
            <w:r w:rsidRPr="00DC0BD7">
              <w:rPr>
                <w:sz w:val="22"/>
                <w:szCs w:val="22"/>
              </w:rPr>
              <w:t xml:space="preserve"> средства</w:t>
            </w:r>
          </w:p>
        </w:tc>
        <w:tc>
          <w:tcPr>
            <w:tcW w:w="2016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</w:tbl>
    <w:p w:rsidR="00F836C2" w:rsidRPr="00DC0BD7" w:rsidRDefault="00F836C2" w:rsidP="00C63B6F">
      <w:pPr>
        <w:spacing w:line="216" w:lineRule="auto"/>
        <w:rPr>
          <w:sz w:val="4"/>
          <w:szCs w:val="4"/>
        </w:rPr>
      </w:pPr>
    </w:p>
    <w:tbl>
      <w:tblPr>
        <w:tblW w:w="15853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6"/>
        <w:gridCol w:w="2116"/>
        <w:gridCol w:w="2480"/>
        <w:gridCol w:w="863"/>
        <w:gridCol w:w="1156"/>
        <w:gridCol w:w="1218"/>
        <w:gridCol w:w="1204"/>
        <w:gridCol w:w="27"/>
        <w:gridCol w:w="1329"/>
        <w:gridCol w:w="27"/>
        <w:gridCol w:w="1248"/>
        <w:gridCol w:w="27"/>
        <w:gridCol w:w="1987"/>
        <w:gridCol w:w="27"/>
        <w:gridCol w:w="1131"/>
        <w:gridCol w:w="27"/>
      </w:tblGrid>
      <w:tr w:rsidR="00E401DC" w:rsidRPr="00DC0BD7" w:rsidTr="006831B3">
        <w:trPr>
          <w:tblHeader/>
        </w:trPr>
        <w:tc>
          <w:tcPr>
            <w:tcW w:w="986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</w:t>
            </w:r>
          </w:p>
        </w:tc>
        <w:tc>
          <w:tcPr>
            <w:tcW w:w="2116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</w:t>
            </w:r>
          </w:p>
        </w:tc>
        <w:tc>
          <w:tcPr>
            <w:tcW w:w="2480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</w:t>
            </w: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</w:t>
            </w:r>
          </w:p>
        </w:tc>
        <w:tc>
          <w:tcPr>
            <w:tcW w:w="1158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11</w:t>
            </w: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B00E4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Цель подпрограммы - улучшение качества предоставления коммунальных услуг, повышение эффективности, устойчивости и надежности функционирования систем жизнеобеспечения населения - повышение </w:t>
            </w:r>
            <w:proofErr w:type="gramStart"/>
            <w:r w:rsidRPr="00DC0BD7">
              <w:rPr>
                <w:sz w:val="22"/>
                <w:szCs w:val="22"/>
              </w:rPr>
              <w:t>уровня благоустройства территорий муниципальных образований</w:t>
            </w:r>
            <w:r w:rsidR="00C63B6F">
              <w:rPr>
                <w:sz w:val="22"/>
                <w:szCs w:val="22"/>
              </w:rPr>
              <w:t xml:space="preserve"> </w:t>
            </w:r>
            <w:r w:rsidRPr="00DC0BD7">
              <w:rPr>
                <w:sz w:val="22"/>
                <w:szCs w:val="22"/>
              </w:rPr>
              <w:t>Пензенской области</w:t>
            </w:r>
            <w:proofErr w:type="gramEnd"/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Задача подпрограммы - повышение эффективности, устойчивости и надежности работы существующих, а также строительство </w:t>
            </w:r>
            <w:r w:rsidRPr="00DC0BD7">
              <w:rPr>
                <w:sz w:val="22"/>
                <w:szCs w:val="22"/>
              </w:rPr>
              <w:br/>
              <w:t>новых сетей и сооружений водоотведения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1.1.</w:t>
            </w:r>
          </w:p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Основное мероприятие  </w:t>
            </w:r>
            <w:r w:rsidRPr="00DC0BD7">
              <w:rPr>
                <w:spacing w:val="-6"/>
                <w:sz w:val="22"/>
                <w:szCs w:val="22"/>
              </w:rPr>
              <w:t>"Водоотведение"</w:t>
            </w:r>
          </w:p>
          <w:p w:rsidR="00F836C2" w:rsidRPr="00DC0BD7" w:rsidRDefault="00F836C2" w:rsidP="00C63B6F">
            <w:pPr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C63B6F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DC0BD7">
              <w:rPr>
                <w:spacing w:val="-11"/>
                <w:sz w:val="22"/>
                <w:szCs w:val="22"/>
              </w:rPr>
              <w:t>муниципальные образова</w:t>
            </w:r>
            <w:r w:rsidRPr="00DC0BD7">
              <w:rPr>
                <w:spacing w:val="-4"/>
                <w:sz w:val="22"/>
                <w:szCs w:val="22"/>
              </w:rPr>
              <w:t xml:space="preserve">ния </w:t>
            </w:r>
            <w:r w:rsidR="00952E57">
              <w:rPr>
                <w:spacing w:val="-4"/>
                <w:sz w:val="22"/>
                <w:szCs w:val="22"/>
              </w:rPr>
              <w:br/>
            </w:r>
            <w:r w:rsidRPr="00DC0BD7">
              <w:rPr>
                <w:spacing w:val="-4"/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68 714,5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48 100,1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20 614,4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№ 1, 1.2,</w:t>
            </w:r>
            <w:r w:rsidRPr="00DC0BD7">
              <w:rPr>
                <w:sz w:val="22"/>
                <w:szCs w:val="22"/>
              </w:rPr>
              <w:t xml:space="preserve"> 1.3</w:t>
            </w:r>
          </w:p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46 441,7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32 509,2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13 932,5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17 987,0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12 590,9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5 396,1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2 142,9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1 500,0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642,9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2 142,9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1 500,0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642,9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01732">
            <w:pPr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том числе: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pacing w:val="-10"/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1.1.1.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"Капитальный 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ремонт сетей и сооружений водоотведения 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населенных пунктах Пензенской области"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50 727,5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35 509,2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15 218,3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Капитальный ремонт  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сетей  </w:t>
            </w:r>
            <w:r w:rsidR="00C63B6F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водоотведения, </w:t>
            </w:r>
            <w:proofErr w:type="gramStart"/>
            <w:r w:rsidRPr="00DC0BD7">
              <w:rPr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1.2,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1.3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46 441,7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32 509,2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13 932,5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9,4 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2 142,9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1 500,0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642,9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0,5 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2 142,9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1 500,0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642,9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1.1.2.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"Строительство </w:t>
            </w:r>
            <w:r w:rsidRPr="00DC0BD7">
              <w:rPr>
                <w:spacing w:val="-4"/>
                <w:sz w:val="22"/>
                <w:szCs w:val="22"/>
              </w:rPr>
              <w:t>и реконструкция</w:t>
            </w:r>
            <w:r w:rsidRPr="00DC0BD7">
              <w:rPr>
                <w:sz w:val="22"/>
                <w:szCs w:val="22"/>
              </w:rPr>
              <w:t xml:space="preserve"> (модернизация) сетей и сооружений водоотведения 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населенных пунктах Пензенской области"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17 987,0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12 590,9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5 396,1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1, 1.2, 1.3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17 987,0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12 590,9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5 396,1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Строительство   5,3 км сетей водоотведения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1.2.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Основное мероприятие  "</w:t>
            </w:r>
            <w:proofErr w:type="spellStart"/>
            <w:proofErr w:type="gramStart"/>
            <w:r w:rsidRPr="00DC0BD7">
              <w:rPr>
                <w:sz w:val="22"/>
                <w:szCs w:val="22"/>
              </w:rPr>
              <w:t>Совершенст-вование</w:t>
            </w:r>
            <w:proofErr w:type="spellEnd"/>
            <w:proofErr w:type="gramEnd"/>
            <w:r w:rsidRPr="00DC0BD7">
              <w:rPr>
                <w:sz w:val="22"/>
                <w:szCs w:val="22"/>
              </w:rPr>
              <w:t xml:space="preserve"> систем теплоснабжения 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населенных пунктах Пензенской области"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  <w:p w:rsidR="00A85ED6" w:rsidRPr="00DC0BD7" w:rsidRDefault="00A85ED6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103 879,6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31 163,9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72 715,7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1, 1.2,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1.3</w:t>
            </w: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866,7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260,0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606,7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28 346,3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8 503,9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19 842,4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37 333,3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11 200,0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26 133,3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37 333,3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11 200,0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26 133,3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01732">
            <w:pPr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том числе: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1.2.1.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"Реконструкция (модернизация) и капитальный ремонт тепловых сетей и сооружений"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Строительство объектов и сетей,  шт.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1.2,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1.3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1.2.2.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"Перевод 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квартир на индивидуальное поквартирное отопление"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8 866,7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2 660,0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6 206,7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Количество переведенных квартир 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на </w:t>
            </w:r>
            <w:proofErr w:type="spellStart"/>
            <w:proofErr w:type="gramStart"/>
            <w:r w:rsidRPr="00DC0BD7">
              <w:rPr>
                <w:sz w:val="22"/>
                <w:szCs w:val="22"/>
              </w:rPr>
              <w:t>индиви</w:t>
            </w:r>
            <w:proofErr w:type="spellEnd"/>
            <w:r w:rsidRPr="00DC0BD7">
              <w:rPr>
                <w:sz w:val="22"/>
                <w:szCs w:val="22"/>
              </w:rPr>
              <w:t>-дуальное</w:t>
            </w:r>
            <w:proofErr w:type="gramEnd"/>
            <w:r w:rsidRPr="00DC0BD7">
              <w:rPr>
                <w:sz w:val="22"/>
                <w:szCs w:val="22"/>
              </w:rPr>
              <w:t xml:space="preserve"> отопление, ед.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1.2,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1.3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866,7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260,0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606,7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16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4 000,0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1 200,0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2 800,0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85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4 000,0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1 200,0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2 800,0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85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1.2.3.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"Приобретение объектов </w:t>
            </w:r>
            <w:proofErr w:type="spellStart"/>
            <w:proofErr w:type="gramStart"/>
            <w:r w:rsidRPr="00DC0BD7">
              <w:rPr>
                <w:sz w:val="22"/>
                <w:szCs w:val="22"/>
              </w:rPr>
              <w:t>теплоснабжа-ющего</w:t>
            </w:r>
            <w:proofErr w:type="spellEnd"/>
            <w:proofErr w:type="gramEnd"/>
            <w:r w:rsidRPr="00DC0BD7">
              <w:rPr>
                <w:sz w:val="22"/>
                <w:szCs w:val="22"/>
              </w:rPr>
              <w:t xml:space="preserve"> комплекса 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собственность муниципальных образований Пензенской области"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Количество приобретенных объектов </w:t>
            </w:r>
            <w:proofErr w:type="spellStart"/>
            <w:proofErr w:type="gramStart"/>
            <w:r w:rsidRPr="00DC0BD7">
              <w:rPr>
                <w:sz w:val="22"/>
                <w:szCs w:val="22"/>
              </w:rPr>
              <w:t>теплоснаб-жающего</w:t>
            </w:r>
            <w:proofErr w:type="spellEnd"/>
            <w:proofErr w:type="gramEnd"/>
            <w:r w:rsidRPr="00DC0BD7">
              <w:rPr>
                <w:sz w:val="22"/>
                <w:szCs w:val="22"/>
              </w:rPr>
              <w:t xml:space="preserve"> комплекса 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муниципальную собственность, ед.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</w:t>
            </w: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C63B6F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1.2.4.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"Строительство объектов и сетей теплоснабжения в населенных пунктах Пензенской области"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863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95 012,9</w:t>
            </w:r>
          </w:p>
        </w:tc>
        <w:tc>
          <w:tcPr>
            <w:tcW w:w="1218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28 503,9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66 509,0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Строительство объектов и сетей,  шт.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28 346,3</w:t>
            </w:r>
          </w:p>
        </w:tc>
        <w:tc>
          <w:tcPr>
            <w:tcW w:w="1218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8 503,9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19 842,4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33 333,3</w:t>
            </w:r>
          </w:p>
        </w:tc>
        <w:tc>
          <w:tcPr>
            <w:tcW w:w="1218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10 000,0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23 333,3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33 333,3</w:t>
            </w:r>
          </w:p>
        </w:tc>
        <w:tc>
          <w:tcPr>
            <w:tcW w:w="1218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10 000,0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23 333,3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="00B00E48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>а также строительство новых сетей и сооружений водоснабжения</w:t>
            </w:r>
          </w:p>
        </w:tc>
      </w:tr>
      <w:tr w:rsidR="00E401DC" w:rsidRPr="00DC0BD7" w:rsidTr="006831B3">
        <w:trPr>
          <w:gridAfter w:val="1"/>
          <w:wAfter w:w="27" w:type="dxa"/>
        </w:trPr>
        <w:tc>
          <w:tcPr>
            <w:tcW w:w="986" w:type="dxa"/>
            <w:vMerge w:val="restart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1.3.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Основное мероприятие "Чистая вода"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863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502 126,1</w:t>
            </w:r>
          </w:p>
        </w:tc>
        <w:tc>
          <w:tcPr>
            <w:tcW w:w="1218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351 490,4</w:t>
            </w:r>
          </w:p>
        </w:tc>
        <w:tc>
          <w:tcPr>
            <w:tcW w:w="1204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150 635,7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1, 1.1, 1.2, 1.3</w:t>
            </w:r>
          </w:p>
        </w:tc>
      </w:tr>
      <w:tr w:rsidR="00E401DC" w:rsidRPr="00DC0BD7" w:rsidTr="006831B3">
        <w:trPr>
          <w:gridAfter w:val="1"/>
          <w:wAfter w:w="27" w:type="dxa"/>
        </w:trPr>
        <w:tc>
          <w:tcPr>
            <w:tcW w:w="98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100 556,4</w:t>
            </w:r>
          </w:p>
        </w:tc>
        <w:tc>
          <w:tcPr>
            <w:tcW w:w="1218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70 389,5</w:t>
            </w:r>
          </w:p>
        </w:tc>
        <w:tc>
          <w:tcPr>
            <w:tcW w:w="1204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30 166,9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rPr>
          <w:gridAfter w:val="1"/>
          <w:wAfter w:w="27" w:type="dxa"/>
        </w:trPr>
        <w:tc>
          <w:tcPr>
            <w:tcW w:w="98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151 365,1</w:t>
            </w:r>
          </w:p>
        </w:tc>
        <w:tc>
          <w:tcPr>
            <w:tcW w:w="1218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105 955,6</w:t>
            </w:r>
          </w:p>
        </w:tc>
        <w:tc>
          <w:tcPr>
            <w:tcW w:w="1204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45 409,5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rPr>
          <w:gridAfter w:val="1"/>
          <w:wAfter w:w="27" w:type="dxa"/>
        </w:trPr>
        <w:tc>
          <w:tcPr>
            <w:tcW w:w="98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123 776,0</w:t>
            </w:r>
          </w:p>
        </w:tc>
        <w:tc>
          <w:tcPr>
            <w:tcW w:w="1218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86 645,3</w:t>
            </w:r>
          </w:p>
        </w:tc>
        <w:tc>
          <w:tcPr>
            <w:tcW w:w="1204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37 130,7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rPr>
          <w:gridAfter w:val="1"/>
          <w:wAfter w:w="27" w:type="dxa"/>
        </w:trPr>
        <w:tc>
          <w:tcPr>
            <w:tcW w:w="98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126 428,6</w:t>
            </w:r>
          </w:p>
        </w:tc>
        <w:tc>
          <w:tcPr>
            <w:tcW w:w="1218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88 500,0</w:t>
            </w:r>
          </w:p>
        </w:tc>
        <w:tc>
          <w:tcPr>
            <w:tcW w:w="1204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37 928,6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rPr>
          <w:gridAfter w:val="1"/>
          <w:wAfter w:w="27" w:type="dxa"/>
        </w:trPr>
        <w:tc>
          <w:tcPr>
            <w:tcW w:w="98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04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rPr>
          <w:gridAfter w:val="1"/>
          <w:wAfter w:w="27" w:type="dxa"/>
        </w:trPr>
        <w:tc>
          <w:tcPr>
            <w:tcW w:w="98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04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B00E48">
            <w:pPr>
              <w:spacing w:line="233" w:lineRule="auto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том числе: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1.3.</w:t>
            </w:r>
            <w:r w:rsidRPr="00DC0BD7">
              <w:rPr>
                <w:spacing w:val="-10"/>
                <w:sz w:val="22"/>
                <w:szCs w:val="22"/>
                <w:lang w:val="en-US"/>
              </w:rPr>
              <w:t>1</w:t>
            </w:r>
            <w:r w:rsidRPr="00DC0BD7">
              <w:rPr>
                <w:spacing w:val="-10"/>
                <w:sz w:val="22"/>
                <w:szCs w:val="22"/>
              </w:rPr>
              <w:t>.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"Капитальный </w:t>
            </w:r>
            <w:r w:rsidRPr="00DC0BD7">
              <w:rPr>
                <w:sz w:val="22"/>
                <w:szCs w:val="22"/>
              </w:rPr>
              <w:br/>
              <w:t xml:space="preserve">ремонт сетей и сооружений водоснабжения 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населенных пунктах Пензенской области"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муниципальные образования </w:t>
            </w:r>
            <w:r w:rsidRPr="00DC0BD7">
              <w:rPr>
                <w:sz w:val="22"/>
                <w:szCs w:val="22"/>
              </w:rPr>
              <w:br/>
              <w:t xml:space="preserve">Пензенской области </w:t>
            </w:r>
            <w:r w:rsidRPr="00DC0BD7">
              <w:rPr>
                <w:sz w:val="22"/>
                <w:szCs w:val="22"/>
              </w:rPr>
              <w:br/>
              <w:t>(по согласованию)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395 474,4</w:t>
            </w:r>
          </w:p>
        </w:tc>
        <w:tc>
          <w:tcPr>
            <w:tcW w:w="1218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276 832,1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118 642,3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1, 1.1, 1.2, 1.3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80 849,0</w:t>
            </w:r>
          </w:p>
        </w:tc>
        <w:tc>
          <w:tcPr>
            <w:tcW w:w="1218" w:type="dxa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56 594,3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24 254,7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Капитальный ремонт 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43,1 км сетей водоснабжения, </w:t>
            </w:r>
            <w:r w:rsidRPr="00DC0BD7">
              <w:rPr>
                <w:sz w:val="22"/>
                <w:szCs w:val="22"/>
              </w:rPr>
              <w:br/>
              <w:t>12 артезианских скважин,</w:t>
            </w:r>
          </w:p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32 водонапорных башен, </w:t>
            </w:r>
            <w:r w:rsidRPr="00DC0BD7">
              <w:rPr>
                <w:sz w:val="22"/>
                <w:szCs w:val="22"/>
              </w:rPr>
              <w:br/>
              <w:t xml:space="preserve">3 каптажей, обустройство </w:t>
            </w:r>
            <w:r w:rsidRPr="00DC0BD7">
              <w:rPr>
                <w:sz w:val="22"/>
                <w:szCs w:val="22"/>
              </w:rPr>
              <w:br/>
              <w:t xml:space="preserve">12 зон санитарной </w:t>
            </w:r>
            <w:r w:rsidRPr="00DC0BD7">
              <w:rPr>
                <w:sz w:val="22"/>
                <w:szCs w:val="22"/>
              </w:rPr>
              <w:br/>
              <w:t>охраны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B00E48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107 275,0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75 092,5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32 182,5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Капитальный ремонт </w:t>
            </w:r>
          </w:p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 км сетей водоснабжения,</w:t>
            </w:r>
          </w:p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 артезианских скважин,</w:t>
            </w:r>
          </w:p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 вод</w:t>
            </w:r>
            <w:proofErr w:type="gramStart"/>
            <w:r w:rsidRPr="00DC0BD7">
              <w:rPr>
                <w:sz w:val="22"/>
                <w:szCs w:val="22"/>
              </w:rPr>
              <w:t>о-</w:t>
            </w:r>
            <w:proofErr w:type="gramEnd"/>
            <w:r w:rsidRPr="00DC0BD7">
              <w:rPr>
                <w:sz w:val="22"/>
                <w:szCs w:val="22"/>
              </w:rPr>
              <w:br/>
              <w:t xml:space="preserve">напорных башен, </w:t>
            </w:r>
            <w:r w:rsidRPr="00DC0BD7">
              <w:rPr>
                <w:sz w:val="22"/>
                <w:szCs w:val="22"/>
              </w:rPr>
              <w:br/>
              <w:t>4  каптажей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102 350,4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71 645,3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30 705,1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Капитальный ремонт </w:t>
            </w:r>
          </w:p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15 км сетей водоснабжения,</w:t>
            </w:r>
          </w:p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15 артезианских скважин,</w:t>
            </w:r>
          </w:p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 водонапорных башен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 105 000,0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73 500,0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31 500,0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Капитальный ремонт </w:t>
            </w:r>
          </w:p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15 км сетей водоснабжения, </w:t>
            </w:r>
          </w:p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15 артезианских скважин,</w:t>
            </w:r>
          </w:p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 водонапорных башен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85ED6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1.3.2.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"</w:t>
            </w:r>
            <w:bookmarkStart w:id="8" w:name="_Hlk55919094"/>
            <w:r w:rsidRPr="00DC0BD7">
              <w:rPr>
                <w:sz w:val="22"/>
                <w:szCs w:val="22"/>
              </w:rPr>
              <w:t xml:space="preserve">Строительство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>и реконструкция</w:t>
            </w:r>
            <w:r w:rsidRPr="00DC0BD7">
              <w:rPr>
                <w:sz w:val="22"/>
                <w:szCs w:val="22"/>
              </w:rPr>
              <w:t xml:space="preserve"> (модернизация) сетей и сооружений водоснабжения в населенных пунктах Пензенской области</w:t>
            </w:r>
            <w:bookmarkEnd w:id="8"/>
            <w:r w:rsidRPr="00DC0BD7">
              <w:rPr>
                <w:sz w:val="22"/>
                <w:szCs w:val="22"/>
              </w:rPr>
              <w:t>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103 596,3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72 517,4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31 078,9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№ </w:t>
            </w:r>
            <w:r w:rsidRPr="00DC0BD7">
              <w:rPr>
                <w:sz w:val="22"/>
                <w:szCs w:val="22"/>
                <w:lang w:val="en-US"/>
              </w:rPr>
              <w:t>1</w:t>
            </w:r>
            <w:r w:rsidRPr="00DC0BD7">
              <w:rPr>
                <w:sz w:val="22"/>
                <w:szCs w:val="22"/>
              </w:rPr>
              <w:t>, 1.2, 1.3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18 376,3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12 863,4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5 512,9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Строительство водопровода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0,8 км, </w:t>
            </w:r>
            <w:r w:rsidRPr="00DC0BD7">
              <w:rPr>
                <w:sz w:val="22"/>
                <w:szCs w:val="22"/>
              </w:rPr>
              <w:br/>
              <w:t xml:space="preserve">2 артезианских скважин,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1 водонапорной </w:t>
            </w:r>
            <w:r w:rsidRPr="00DC0BD7">
              <w:rPr>
                <w:sz w:val="22"/>
                <w:szCs w:val="22"/>
              </w:rPr>
              <w:br/>
              <w:t xml:space="preserve">башни,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 скважин малого заложения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43 791,4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30 654,0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13 137,4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Строительство водопровода</w:t>
            </w:r>
          </w:p>
          <w:p w:rsidR="00F836C2" w:rsidRPr="00DC0BD7" w:rsidRDefault="00F836C2" w:rsidP="00A85ED6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12,2 км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20 714,3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14 500,0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6 214,3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Строительство водопровода</w:t>
            </w:r>
          </w:p>
          <w:p w:rsidR="00F836C2" w:rsidRPr="00DC0BD7" w:rsidRDefault="00F836C2" w:rsidP="00A85ED6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1,5 км 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20 714,3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14 500,0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6 214,3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Строительство водопровода</w:t>
            </w:r>
          </w:p>
          <w:p w:rsidR="00F836C2" w:rsidRPr="00DC0BD7" w:rsidRDefault="00F836C2" w:rsidP="00A85ED6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2 км 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1.3.3.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"Установка систем управления, защиты, контроля и учета на сооружениях водоснабжения </w:t>
            </w:r>
          </w:p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в населенных пунктах </w:t>
            </w:r>
            <w:r w:rsidRPr="00DC0BD7">
              <w:rPr>
                <w:sz w:val="22"/>
                <w:szCs w:val="22"/>
              </w:rPr>
              <w:br/>
              <w:t>Пензенской области"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3 058,4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2 140,9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917,5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Установка систем управления, защиты, контроля и учета, ед.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1331,1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931,8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399,3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298,7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209,1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89,6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714,3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214,3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714,3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214,3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15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Задача подпрограммы - повышение уровня благоустройства населенных пунктов Пензенской области,</w:t>
            </w:r>
          </w:p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комфортного проживания населения Пензенской области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1.4.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Основное мероприятие  "Благоустройство населенных пунктов Пензенской области"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(по согласованию) </w:t>
            </w: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163 213,4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132 593,6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30 619,8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1,</w:t>
            </w:r>
          </w:p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1.2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51 765,0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46 869,4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4 895,6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34 208,4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27 104,2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7 104,2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38 620,0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29 310,0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9 310,0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38 620,0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29 310,0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9 310,0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85ED6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01732">
            <w:pPr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том числе: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1.4.1.</w:t>
            </w: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"</w:t>
            </w:r>
            <w:proofErr w:type="gramStart"/>
            <w:r w:rsidRPr="00DC0BD7">
              <w:rPr>
                <w:sz w:val="22"/>
                <w:szCs w:val="22"/>
              </w:rPr>
              <w:t>Совершен-</w:t>
            </w:r>
            <w:proofErr w:type="spellStart"/>
            <w:r w:rsidRPr="00DC0BD7">
              <w:rPr>
                <w:sz w:val="22"/>
                <w:szCs w:val="22"/>
              </w:rPr>
              <w:t>ствование</w:t>
            </w:r>
            <w:proofErr w:type="spellEnd"/>
            <w:proofErr w:type="gramEnd"/>
            <w:r w:rsidRPr="00DC0BD7">
              <w:rPr>
                <w:sz w:val="22"/>
                <w:szCs w:val="22"/>
              </w:rPr>
              <w:t xml:space="preserve"> систем наружного освещения населенных пунктов"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60 791,2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30 395,6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30 395,6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Установка </w:t>
            </w:r>
            <w:proofErr w:type="spellStart"/>
            <w:proofErr w:type="gramStart"/>
            <w:r w:rsidRPr="00DC0BD7">
              <w:rPr>
                <w:sz w:val="22"/>
                <w:szCs w:val="22"/>
              </w:rPr>
              <w:t>энерго</w:t>
            </w:r>
            <w:proofErr w:type="spellEnd"/>
            <w:r w:rsidRPr="00DC0BD7">
              <w:rPr>
                <w:sz w:val="22"/>
                <w:szCs w:val="22"/>
              </w:rPr>
              <w:t>-сберегающих</w:t>
            </w:r>
            <w:proofErr w:type="gramEnd"/>
            <w:r w:rsidRPr="00DC0BD7">
              <w:rPr>
                <w:sz w:val="22"/>
                <w:szCs w:val="22"/>
              </w:rPr>
              <w:t xml:space="preserve"> светильников, ед./ Установка приборов учета  шт.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9 342,8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4 671,4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4 671,4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2079/-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14 208,4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7 104,2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7 104,2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 2100/39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18 620,0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9 310,0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9 310,0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3200/-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18 620,0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9 310,0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9 310,0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3200/-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1.4.2.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"Закупка коммунальной техники"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Приобретение коммунальной техники, ед.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1.2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1.4.3.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601732">
            <w:pPr>
              <w:jc w:val="center"/>
              <w:rPr>
                <w:bCs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"</w:t>
            </w:r>
            <w:r w:rsidRPr="00DC0BD7">
              <w:rPr>
                <w:bCs/>
                <w:sz w:val="22"/>
                <w:szCs w:val="22"/>
              </w:rPr>
              <w:t xml:space="preserve">Премирование территорий-победителей конкурса </w:t>
            </w:r>
          </w:p>
          <w:p w:rsidR="00F836C2" w:rsidRPr="00DC0BD7" w:rsidRDefault="00F836C2" w:rsidP="00601732">
            <w:pPr>
              <w:jc w:val="center"/>
              <w:rPr>
                <w:bCs/>
                <w:sz w:val="22"/>
                <w:szCs w:val="22"/>
              </w:rPr>
            </w:pPr>
            <w:r w:rsidRPr="00DC0BD7">
              <w:rPr>
                <w:bCs/>
                <w:sz w:val="22"/>
                <w:szCs w:val="22"/>
              </w:rPr>
              <w:t>на звание</w:t>
            </w:r>
          </w:p>
          <w:p w:rsidR="00F836C2" w:rsidRDefault="00F836C2" w:rsidP="00601732">
            <w:pPr>
              <w:jc w:val="center"/>
              <w:rPr>
                <w:bCs/>
                <w:sz w:val="22"/>
                <w:szCs w:val="22"/>
              </w:rPr>
            </w:pPr>
            <w:r w:rsidRPr="00DC0BD7">
              <w:rPr>
                <w:bCs/>
                <w:sz w:val="22"/>
                <w:szCs w:val="22"/>
              </w:rPr>
              <w:t xml:space="preserve">"Самое </w:t>
            </w:r>
            <w:proofErr w:type="gramStart"/>
            <w:r w:rsidRPr="00DC0BD7">
              <w:rPr>
                <w:bCs/>
                <w:sz w:val="22"/>
                <w:szCs w:val="22"/>
              </w:rPr>
              <w:t>благо-устроенное</w:t>
            </w:r>
            <w:proofErr w:type="gramEnd"/>
            <w:r w:rsidRPr="00DC0BD7">
              <w:rPr>
                <w:bCs/>
                <w:sz w:val="22"/>
                <w:szCs w:val="22"/>
              </w:rPr>
              <w:t xml:space="preserve"> муниципальное образование Пензенской области"</w:t>
            </w:r>
          </w:p>
          <w:p w:rsidR="00A85ED6" w:rsidRPr="00DC0BD7" w:rsidRDefault="00A85ED6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80 000,0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80 000,0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Количество победителей, ед.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20 000,0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20 000,0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21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20 000,0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20 000,0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21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20 000,0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20 000,0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21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20 000,0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20 000,0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21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1.4.4.</w:t>
            </w: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"Благоустройство земельных участков, прилегающих </w:t>
            </w:r>
          </w:p>
          <w:p w:rsidR="00F836C2" w:rsidRPr="00DC0BD7" w:rsidRDefault="00F836C2" w:rsidP="001563F5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к общественным местам"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22 422,2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22 198,0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224,2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1C0C2E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Количество благоустроен</w:t>
            </w:r>
            <w:r w:rsidRPr="00DC0BD7">
              <w:rPr>
                <w:spacing w:val="-4"/>
                <w:sz w:val="22"/>
                <w:szCs w:val="22"/>
              </w:rPr>
              <w:t>ных земельных</w:t>
            </w:r>
            <w:r w:rsidRPr="00DC0BD7">
              <w:rPr>
                <w:sz w:val="22"/>
                <w:szCs w:val="22"/>
              </w:rPr>
              <w:t xml:space="preserve"> участков, ед.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22 422,2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22 198,0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224,2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1.5.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Основное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  "Развитие жилищно-коммунального хозяйства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353 240,6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353 240,6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51 816,6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51 816,6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97 015,8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97 015,8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101 234,0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101 234,0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103 174,2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103 174,2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01732">
            <w:pPr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том числе: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1.5.1.</w:t>
            </w: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"Создание благоприятных и безопасных условий проживания граждан"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205 222,9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205 222,9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Количество составленных протоколов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по </w:t>
            </w:r>
            <w:proofErr w:type="spellStart"/>
            <w:proofErr w:type="gramStart"/>
            <w:r w:rsidRPr="00DC0BD7">
              <w:rPr>
                <w:sz w:val="22"/>
                <w:szCs w:val="22"/>
              </w:rPr>
              <w:t>администра-тивным</w:t>
            </w:r>
            <w:proofErr w:type="spellEnd"/>
            <w:proofErr w:type="gramEnd"/>
            <w:r w:rsidRPr="00DC0BD7">
              <w:rPr>
                <w:sz w:val="22"/>
                <w:szCs w:val="22"/>
              </w:rPr>
              <w:t xml:space="preserve"> право-нарушениям, </w:t>
            </w:r>
            <w:r w:rsidR="00F80C9A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>тыс. ед./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количество многоквартирных домов,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в </w:t>
            </w:r>
            <w:proofErr w:type="gramStart"/>
            <w:r w:rsidRPr="00DC0BD7">
              <w:rPr>
                <w:sz w:val="22"/>
                <w:szCs w:val="22"/>
              </w:rPr>
              <w:t>которых</w:t>
            </w:r>
            <w:proofErr w:type="gramEnd"/>
            <w:r w:rsidRPr="00DC0BD7">
              <w:rPr>
                <w:sz w:val="22"/>
                <w:szCs w:val="22"/>
              </w:rPr>
              <w:t xml:space="preserve"> произведен капитальный ремонт общего имущества, ед.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51 423,1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51 423,1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2,5/340 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49 036,6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49 036,6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2,5/413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51 411,5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51 411,5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2,5/563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53 351,7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53 351,7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2,5/563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1.5.2.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"Предоставление средств бюджета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Пензенской области </w:t>
            </w:r>
            <w:r w:rsidRPr="00DC0BD7">
              <w:rPr>
                <w:sz w:val="22"/>
                <w:szCs w:val="22"/>
              </w:rPr>
              <w:br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400,0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1.5.3.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Мероприятие "Оказание дополнительной помощи при возникновении неотложной необходимости </w:t>
            </w:r>
          </w:p>
          <w:p w:rsidR="00F836C2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в проведении капитального ремонта общего имущества </w:t>
            </w:r>
            <w:r w:rsidRPr="00DC0BD7">
              <w:rPr>
                <w:sz w:val="22"/>
                <w:szCs w:val="22"/>
              </w:rPr>
              <w:br/>
              <w:t>в м</w:t>
            </w:r>
            <w:r w:rsidR="00F80C9A">
              <w:rPr>
                <w:spacing w:val="-6"/>
                <w:sz w:val="22"/>
                <w:szCs w:val="22"/>
              </w:rPr>
              <w:t>ного</w:t>
            </w:r>
            <w:r w:rsidRPr="00DC0BD7">
              <w:rPr>
                <w:spacing w:val="-6"/>
                <w:sz w:val="22"/>
                <w:szCs w:val="22"/>
              </w:rPr>
              <w:t>квартирных</w:t>
            </w:r>
            <w:r w:rsidRPr="00DC0BD7">
              <w:rPr>
                <w:sz w:val="22"/>
                <w:szCs w:val="22"/>
              </w:rPr>
              <w:t xml:space="preserve"> домах"</w:t>
            </w:r>
          </w:p>
          <w:p w:rsidR="00F80C9A" w:rsidRDefault="00F80C9A" w:rsidP="00601732">
            <w:pPr>
              <w:jc w:val="center"/>
              <w:rPr>
                <w:sz w:val="22"/>
                <w:szCs w:val="22"/>
              </w:rPr>
            </w:pPr>
          </w:p>
          <w:p w:rsidR="00F80C9A" w:rsidRDefault="00F80C9A" w:rsidP="00601732">
            <w:pPr>
              <w:jc w:val="center"/>
              <w:rPr>
                <w:sz w:val="22"/>
                <w:szCs w:val="22"/>
              </w:rPr>
            </w:pPr>
          </w:p>
          <w:p w:rsidR="00F80C9A" w:rsidRPr="00DC0BD7" w:rsidRDefault="00F80C9A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2 000,0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2 000,0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Количество </w:t>
            </w:r>
            <w:r w:rsidR="00F80C9A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домов, </w:t>
            </w:r>
            <w:r w:rsidR="00F80C9A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которым </w:t>
            </w:r>
            <w:r w:rsidR="00F80C9A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оказана дополнительная помощь </w:t>
            </w:r>
            <w:r w:rsidRPr="00DC0BD7">
              <w:rPr>
                <w:sz w:val="22"/>
                <w:szCs w:val="22"/>
              </w:rPr>
              <w:br/>
              <w:t>в проведении ремонта, ед.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1 000,0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1 000,0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1.5.4.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Мероприятие "Предоставление государственной поддержки на проведение капитального ремонта общего имущества в </w:t>
            </w:r>
            <w:proofErr w:type="gramStart"/>
            <w:r w:rsidRPr="00DC0BD7">
              <w:rPr>
                <w:sz w:val="22"/>
                <w:szCs w:val="22"/>
              </w:rPr>
              <w:t>много-квартирных</w:t>
            </w:r>
            <w:proofErr w:type="gramEnd"/>
            <w:r w:rsidRPr="00DC0BD7">
              <w:rPr>
                <w:sz w:val="22"/>
                <w:szCs w:val="22"/>
              </w:rPr>
              <w:t xml:space="preserve"> домах"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1 460,8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1 460,8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Количество домов, которым оказана государственная  помощь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проведении ремонта, ед.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393,5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393,5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1 067,3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1 067,3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  <w:tcBorders>
              <w:bottom w:val="nil"/>
            </w:tcBorders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  <w:tcBorders>
              <w:bottom w:val="nil"/>
            </w:tcBorders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  <w:tcBorders>
              <w:bottom w:val="nil"/>
            </w:tcBorders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bottom w:val="nil"/>
            </w:tcBorders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  <w:tcBorders>
              <w:bottom w:val="nil"/>
            </w:tcBorders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  <w:tcBorders>
              <w:bottom w:val="nil"/>
            </w:tcBorders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  <w:tcBorders>
              <w:bottom w:val="nil"/>
            </w:tcBorders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  <w:tcBorders>
              <w:bottom w:val="nil"/>
            </w:tcBorders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  <w:tcBorders>
              <w:bottom w:val="nil"/>
            </w:tcBorders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  <w:tcBorders>
              <w:bottom w:val="nil"/>
            </w:tcBorders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  <w:r w:rsidRPr="00DC0BD7">
              <w:rPr>
                <w:spacing w:val="-20"/>
                <w:sz w:val="22"/>
                <w:szCs w:val="22"/>
              </w:rPr>
              <w:t>1.5.5.</w:t>
            </w: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"Имущественный взнос Пензенской области в "Региональный фонд капитального ремонта </w:t>
            </w:r>
            <w:proofErr w:type="spellStart"/>
            <w:proofErr w:type="gramStart"/>
            <w:r w:rsidRPr="00DC0BD7">
              <w:rPr>
                <w:sz w:val="22"/>
                <w:szCs w:val="22"/>
              </w:rPr>
              <w:t>многоквар-тирных</w:t>
            </w:r>
            <w:proofErr w:type="spellEnd"/>
            <w:proofErr w:type="gramEnd"/>
            <w:r w:rsidRPr="00DC0BD7">
              <w:rPr>
                <w:sz w:val="22"/>
                <w:szCs w:val="22"/>
              </w:rPr>
              <w:t xml:space="preserve"> домов Пензенской области"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126 910,8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126 910,8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30EC1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Доля уплаченных собственниками помещений в многоквартирных домах, формирующими фонд капитального ремонта на счете регионального оператора, взносов на капитальный ремонт общего имущества в </w:t>
            </w:r>
            <w:r w:rsidRPr="00DC0BD7">
              <w:rPr>
                <w:spacing w:val="-8"/>
                <w:sz w:val="22"/>
                <w:szCs w:val="22"/>
              </w:rPr>
              <w:t>многоквартирном</w:t>
            </w:r>
            <w:r w:rsidRPr="00DC0BD7">
              <w:rPr>
                <w:sz w:val="22"/>
                <w:szCs w:val="22"/>
              </w:rPr>
              <w:t xml:space="preserve"> доме, к общему объему взносов, %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40 665,8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40 665,8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70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43 122,5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43 122,5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70 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43 122,5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43 122,5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70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1.5.6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"Аварийный резерв материально-технических ресурсов для предупреждения ситуаций, которые могут привести </w:t>
            </w:r>
            <w:r w:rsidR="00250E16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>к нарушению функционирования систем жизнеобеспечения населения, и ликвидации их последствий на объектах жилищно-коммунального хозяйства Пензенской области"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</w:tc>
        <w:tc>
          <w:tcPr>
            <w:tcW w:w="863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17 246,1</w:t>
            </w:r>
          </w:p>
        </w:tc>
        <w:tc>
          <w:tcPr>
            <w:tcW w:w="1218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17 246,1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Количество устраненных ситуаций, которые привели к нарушению </w:t>
            </w:r>
            <w:proofErr w:type="spellStart"/>
            <w:proofErr w:type="gramStart"/>
            <w:r w:rsidRPr="00DC0BD7">
              <w:rPr>
                <w:sz w:val="22"/>
                <w:szCs w:val="22"/>
              </w:rPr>
              <w:t>функциониро-вания</w:t>
            </w:r>
            <w:proofErr w:type="spellEnd"/>
            <w:proofErr w:type="gramEnd"/>
            <w:r w:rsidRPr="00DC0BD7">
              <w:rPr>
                <w:sz w:val="22"/>
                <w:szCs w:val="22"/>
              </w:rPr>
              <w:t xml:space="preserve"> систем </w:t>
            </w:r>
            <w:proofErr w:type="spellStart"/>
            <w:r w:rsidRPr="00DC0BD7">
              <w:rPr>
                <w:sz w:val="22"/>
                <w:szCs w:val="22"/>
              </w:rPr>
              <w:t>жизнеобеспе</w:t>
            </w:r>
            <w:proofErr w:type="spellEnd"/>
            <w:r w:rsidR="00EE764D">
              <w:rPr>
                <w:sz w:val="22"/>
                <w:szCs w:val="22"/>
              </w:rPr>
              <w:t>-</w:t>
            </w:r>
          </w:p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proofErr w:type="spellStart"/>
            <w:r w:rsidRPr="00DC0BD7">
              <w:rPr>
                <w:sz w:val="22"/>
                <w:szCs w:val="22"/>
              </w:rPr>
              <w:t>чения</w:t>
            </w:r>
            <w:proofErr w:type="spellEnd"/>
            <w:r w:rsidRPr="00DC0BD7">
              <w:rPr>
                <w:sz w:val="22"/>
                <w:szCs w:val="22"/>
              </w:rPr>
              <w:t xml:space="preserve"> населения, и ликвидация их последствий </w:t>
            </w:r>
            <w:r w:rsidR="004161F8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>на объектах жилищно-коммунального хозяйства Пензенской области, ед.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№1.2, 1.3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6 246,1</w:t>
            </w:r>
          </w:p>
        </w:tc>
        <w:tc>
          <w:tcPr>
            <w:tcW w:w="1218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6 246,1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100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5 500,0</w:t>
            </w:r>
          </w:p>
        </w:tc>
        <w:tc>
          <w:tcPr>
            <w:tcW w:w="1218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5 500,0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100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5 500,0</w:t>
            </w:r>
          </w:p>
        </w:tc>
        <w:tc>
          <w:tcPr>
            <w:tcW w:w="1218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5 500,0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100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  <w:tcBorders>
              <w:bottom w:val="single" w:sz="4" w:space="0" w:color="auto"/>
            </w:tcBorders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  <w:tcBorders>
              <w:bottom w:val="single" w:sz="4" w:space="0" w:color="auto"/>
            </w:tcBorders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  <w:tcBorders>
              <w:right w:val="single" w:sz="4" w:space="0" w:color="auto"/>
            </w:tcBorders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  <w:tcBorders>
              <w:left w:val="single" w:sz="4" w:space="0" w:color="auto"/>
            </w:tcBorders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Задача подпрограммы - повышение качества питьевой воды посредством строительства (реконструкции, в том числе с элементами реставрации, </w:t>
            </w:r>
            <w:r w:rsidR="004161F8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технического перевооружения и модернизации) объектов централизованных систем водоснабжения с использованием перспективных </w:t>
            </w:r>
          </w:p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pacing w:val="-20"/>
                <w:sz w:val="22"/>
                <w:szCs w:val="22"/>
              </w:rPr>
            </w:pPr>
            <w:r w:rsidRPr="00DC0BD7">
              <w:rPr>
                <w:spacing w:val="-20"/>
                <w:sz w:val="22"/>
                <w:szCs w:val="22"/>
              </w:rPr>
              <w:t>1.6.</w:t>
            </w:r>
          </w:p>
          <w:p w:rsidR="00F836C2" w:rsidRPr="00DC0BD7" w:rsidRDefault="00F836C2" w:rsidP="004161F8">
            <w:pPr>
              <w:spacing w:line="223" w:lineRule="auto"/>
              <w:jc w:val="center"/>
              <w:rPr>
                <w:spacing w:val="-14"/>
                <w:sz w:val="22"/>
                <w:szCs w:val="22"/>
              </w:rPr>
            </w:pPr>
            <w:r w:rsidRPr="00DC0BD7">
              <w:rPr>
                <w:spacing w:val="-14"/>
                <w:sz w:val="22"/>
                <w:szCs w:val="22"/>
              </w:rPr>
              <w:t>(Н05-5)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Региональный проект </w:t>
            </w:r>
          </w:p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"Чистая вода"</w:t>
            </w:r>
          </w:p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863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314 909,5</w:t>
            </w:r>
          </w:p>
        </w:tc>
        <w:tc>
          <w:tcPr>
            <w:tcW w:w="1218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3 242,6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309 924,6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3 242,6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1.</w:t>
            </w:r>
            <w:r w:rsidRPr="00DC0BD7">
              <w:rPr>
                <w:sz w:val="22"/>
                <w:szCs w:val="22"/>
                <w:lang w:val="en-US"/>
              </w:rPr>
              <w:t>4</w:t>
            </w:r>
            <w:r w:rsidRPr="00DC0BD7">
              <w:rPr>
                <w:sz w:val="22"/>
                <w:szCs w:val="22"/>
              </w:rPr>
              <w:t>, 1.</w:t>
            </w:r>
            <w:r w:rsidRPr="00DC0BD7">
              <w:rPr>
                <w:sz w:val="22"/>
                <w:szCs w:val="22"/>
                <w:lang w:val="en-US"/>
              </w:rPr>
              <w:t>5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10 024,8</w:t>
            </w:r>
          </w:p>
        </w:tc>
        <w:tc>
          <w:tcPr>
            <w:tcW w:w="1218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9 924,6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50,1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10 024,8</w:t>
            </w:r>
          </w:p>
        </w:tc>
        <w:tc>
          <w:tcPr>
            <w:tcW w:w="1218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9 924,6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50,1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64 904,3</w:t>
            </w:r>
          </w:p>
        </w:tc>
        <w:tc>
          <w:tcPr>
            <w:tcW w:w="1218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1 985,3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 60 933,7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1 985,3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87 207,2</w:t>
            </w:r>
          </w:p>
        </w:tc>
        <w:tc>
          <w:tcPr>
            <w:tcW w:w="1218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436,0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86 335,2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436,0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87 815,0</w:t>
            </w:r>
          </w:p>
        </w:tc>
        <w:tc>
          <w:tcPr>
            <w:tcW w:w="1218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439,0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86 937,0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439,0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56 433,7</w:t>
            </w:r>
          </w:p>
        </w:tc>
        <w:tc>
          <w:tcPr>
            <w:tcW w:w="1218" w:type="dxa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282,1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55 869,5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282,1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4161F8">
            <w:pPr>
              <w:spacing w:line="223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01732">
            <w:pPr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том числе: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  <w:r w:rsidRPr="00DC0BD7">
              <w:rPr>
                <w:spacing w:val="-8"/>
                <w:sz w:val="22"/>
                <w:szCs w:val="22"/>
              </w:rPr>
              <w:t>1.6.1.</w:t>
            </w: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Мероприятие "Строительство </w:t>
            </w:r>
            <w:r w:rsidRPr="00DC0BD7">
              <w:rPr>
                <w:spacing w:val="-8"/>
                <w:sz w:val="22"/>
                <w:szCs w:val="22"/>
              </w:rPr>
              <w:t>и реконструкция</w:t>
            </w:r>
            <w:r w:rsidRPr="00DC0BD7">
              <w:rPr>
                <w:sz w:val="22"/>
                <w:szCs w:val="22"/>
              </w:rPr>
              <w:t xml:space="preserve"> (модернизация) объектов питьевого водоснабжения"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жилищно-коммунального хозяйства и гражданской защиты населения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муниципальные образования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(по согласованию)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314 909,5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3 242,6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309 924,6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3 242,6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1.</w:t>
            </w:r>
            <w:r w:rsidRPr="00DC0BD7">
              <w:rPr>
                <w:sz w:val="22"/>
                <w:szCs w:val="22"/>
                <w:lang w:val="en-US"/>
              </w:rPr>
              <w:t>4</w:t>
            </w:r>
            <w:r w:rsidRPr="00DC0BD7">
              <w:rPr>
                <w:sz w:val="22"/>
                <w:szCs w:val="22"/>
              </w:rPr>
              <w:t>, 1.</w:t>
            </w:r>
            <w:r w:rsidRPr="00DC0BD7">
              <w:rPr>
                <w:sz w:val="22"/>
                <w:szCs w:val="22"/>
                <w:lang w:val="en-US"/>
              </w:rPr>
              <w:t>5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10 024,8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9 924,6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50,1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>Строительство ВЗУ (водозаборного узла), 1 ед.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10 024,8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9 924,6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50,1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>Строительство ВЗУ (водозаборного узла), 1 ед.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64 904,3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1 985,3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 60 933,7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1 985,3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 xml:space="preserve">Строительство </w:t>
            </w:r>
          </w:p>
          <w:p w:rsidR="00F836C2" w:rsidRPr="00DC0BD7" w:rsidRDefault="00F836C2" w:rsidP="00601732">
            <w:pPr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 xml:space="preserve">станции </w:t>
            </w:r>
            <w:proofErr w:type="spellStart"/>
            <w:r w:rsidRPr="00DC0BD7">
              <w:rPr>
                <w:spacing w:val="-6"/>
                <w:sz w:val="22"/>
                <w:szCs w:val="22"/>
              </w:rPr>
              <w:t>обезжелезива</w:t>
            </w:r>
            <w:proofErr w:type="spellEnd"/>
            <w:r w:rsidRPr="00DC0BD7">
              <w:rPr>
                <w:spacing w:val="-6"/>
                <w:sz w:val="22"/>
                <w:szCs w:val="22"/>
              </w:rPr>
              <w:t>-</w:t>
            </w:r>
          </w:p>
          <w:p w:rsidR="00F836C2" w:rsidRPr="00DC0BD7" w:rsidRDefault="00F836C2" w:rsidP="00601732">
            <w:pPr>
              <w:jc w:val="center"/>
              <w:rPr>
                <w:spacing w:val="-6"/>
                <w:sz w:val="22"/>
                <w:szCs w:val="22"/>
              </w:rPr>
            </w:pPr>
            <w:proofErr w:type="spellStart"/>
            <w:r w:rsidRPr="00DC0BD7">
              <w:rPr>
                <w:spacing w:val="-6"/>
                <w:sz w:val="22"/>
                <w:szCs w:val="22"/>
              </w:rPr>
              <w:t>ния</w:t>
            </w:r>
            <w:proofErr w:type="spellEnd"/>
            <w:r w:rsidRPr="00DC0BD7">
              <w:rPr>
                <w:spacing w:val="-6"/>
                <w:sz w:val="22"/>
                <w:szCs w:val="22"/>
              </w:rPr>
              <w:t xml:space="preserve"> - 1 ед.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87 207,2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436,0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86 335,2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436,0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>ВЗУ - 2 ед.,</w:t>
            </w:r>
          </w:p>
          <w:p w:rsidR="00F836C2" w:rsidRPr="00DC0BD7" w:rsidRDefault="00F836C2" w:rsidP="00601732">
            <w:pPr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 xml:space="preserve">строительство </w:t>
            </w:r>
          </w:p>
          <w:p w:rsidR="00F836C2" w:rsidRPr="00DC0BD7" w:rsidRDefault="00F836C2" w:rsidP="00601732">
            <w:pPr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 xml:space="preserve">станции </w:t>
            </w:r>
            <w:proofErr w:type="spellStart"/>
            <w:r w:rsidRPr="00DC0BD7">
              <w:rPr>
                <w:spacing w:val="-6"/>
                <w:sz w:val="22"/>
                <w:szCs w:val="22"/>
              </w:rPr>
              <w:t>обезжелезива</w:t>
            </w:r>
            <w:proofErr w:type="spellEnd"/>
            <w:r w:rsidRPr="00DC0BD7">
              <w:rPr>
                <w:spacing w:val="-6"/>
                <w:sz w:val="22"/>
                <w:szCs w:val="22"/>
              </w:rPr>
              <w:t>-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proofErr w:type="spellStart"/>
            <w:r w:rsidRPr="00DC0BD7">
              <w:rPr>
                <w:spacing w:val="-6"/>
                <w:sz w:val="22"/>
                <w:szCs w:val="22"/>
              </w:rPr>
              <w:t>ния</w:t>
            </w:r>
            <w:proofErr w:type="spellEnd"/>
            <w:r w:rsidRPr="00DC0BD7">
              <w:rPr>
                <w:spacing w:val="-6"/>
                <w:sz w:val="22"/>
                <w:szCs w:val="22"/>
              </w:rPr>
              <w:t xml:space="preserve"> - 3 ед.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87 815,0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439,0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86 937,0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439,0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>ВЗУ - 2 ед.,</w:t>
            </w:r>
          </w:p>
          <w:p w:rsidR="00F836C2" w:rsidRPr="00DC0BD7" w:rsidRDefault="00F836C2" w:rsidP="00601732">
            <w:pPr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 xml:space="preserve">строительство </w:t>
            </w:r>
          </w:p>
          <w:p w:rsidR="00F836C2" w:rsidRPr="00DC0BD7" w:rsidRDefault="00F836C2" w:rsidP="00601732">
            <w:pPr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 xml:space="preserve">станции </w:t>
            </w:r>
            <w:proofErr w:type="spellStart"/>
            <w:r w:rsidRPr="00DC0BD7">
              <w:rPr>
                <w:spacing w:val="-6"/>
                <w:sz w:val="22"/>
                <w:szCs w:val="22"/>
              </w:rPr>
              <w:t>обезжелезива</w:t>
            </w:r>
            <w:proofErr w:type="spellEnd"/>
            <w:r w:rsidRPr="00DC0BD7">
              <w:rPr>
                <w:spacing w:val="-6"/>
                <w:sz w:val="22"/>
                <w:szCs w:val="22"/>
              </w:rPr>
              <w:t>-</w:t>
            </w:r>
          </w:p>
          <w:p w:rsidR="00F836C2" w:rsidRPr="00DC0BD7" w:rsidRDefault="00F836C2" w:rsidP="00601732">
            <w:pPr>
              <w:jc w:val="center"/>
              <w:rPr>
                <w:spacing w:val="-6"/>
                <w:sz w:val="22"/>
                <w:szCs w:val="22"/>
              </w:rPr>
            </w:pPr>
            <w:proofErr w:type="spellStart"/>
            <w:r w:rsidRPr="00DC0BD7">
              <w:rPr>
                <w:spacing w:val="-6"/>
                <w:sz w:val="22"/>
                <w:szCs w:val="22"/>
              </w:rPr>
              <w:t>ния</w:t>
            </w:r>
            <w:proofErr w:type="spellEnd"/>
            <w:r w:rsidRPr="00DC0BD7">
              <w:rPr>
                <w:spacing w:val="-6"/>
                <w:sz w:val="22"/>
                <w:szCs w:val="22"/>
              </w:rPr>
              <w:t xml:space="preserve"> - 3 ед.,</w:t>
            </w:r>
          </w:p>
          <w:p w:rsidR="00F836C2" w:rsidRPr="00DC0BD7" w:rsidRDefault="00F836C2" w:rsidP="00601732">
            <w:pPr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 xml:space="preserve">строительство станции </w:t>
            </w:r>
            <w:proofErr w:type="gramStart"/>
            <w:r w:rsidRPr="00DC0BD7">
              <w:rPr>
                <w:spacing w:val="-6"/>
                <w:sz w:val="22"/>
                <w:szCs w:val="22"/>
              </w:rPr>
              <w:t>водо-подготовки</w:t>
            </w:r>
            <w:proofErr w:type="gramEnd"/>
            <w:r w:rsidRPr="00DC0BD7">
              <w:rPr>
                <w:spacing w:val="-6"/>
                <w:sz w:val="22"/>
                <w:szCs w:val="22"/>
              </w:rPr>
              <w:t xml:space="preserve"> - </w:t>
            </w:r>
          </w:p>
          <w:p w:rsidR="00F836C2" w:rsidRPr="00DC0BD7" w:rsidRDefault="00F836C2" w:rsidP="00601732">
            <w:pPr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>1 ед.,</w:t>
            </w:r>
          </w:p>
          <w:p w:rsidR="00F836C2" w:rsidRPr="00DC0BD7" w:rsidRDefault="00F836C2" w:rsidP="00601732">
            <w:pPr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 xml:space="preserve">строительство станции хлорирования - </w:t>
            </w:r>
          </w:p>
          <w:p w:rsidR="00F836C2" w:rsidRDefault="00F836C2" w:rsidP="00601732">
            <w:pPr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>1 ед.</w:t>
            </w:r>
          </w:p>
          <w:p w:rsidR="00250E16" w:rsidRPr="00DC0BD7" w:rsidRDefault="00250E16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28591F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28591F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56 433,7</w:t>
            </w:r>
          </w:p>
        </w:tc>
        <w:tc>
          <w:tcPr>
            <w:tcW w:w="1218" w:type="dxa"/>
          </w:tcPr>
          <w:p w:rsidR="00F836C2" w:rsidRPr="00DC0BD7" w:rsidRDefault="00F836C2" w:rsidP="0028591F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282,1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28591F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55 869,5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28591F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282,1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28591F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28591F">
            <w:pPr>
              <w:spacing w:line="221" w:lineRule="auto"/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 xml:space="preserve">Строительство </w:t>
            </w:r>
          </w:p>
          <w:p w:rsidR="00F836C2" w:rsidRPr="00DC0BD7" w:rsidRDefault="00F836C2" w:rsidP="0028591F">
            <w:pPr>
              <w:spacing w:line="221" w:lineRule="auto"/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 xml:space="preserve">водопровода - </w:t>
            </w:r>
          </w:p>
          <w:p w:rsidR="00F836C2" w:rsidRPr="00DC0BD7" w:rsidRDefault="00F836C2" w:rsidP="0028591F">
            <w:pPr>
              <w:spacing w:line="221" w:lineRule="auto"/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 xml:space="preserve">5 км, строительство </w:t>
            </w:r>
            <w:proofErr w:type="gramStart"/>
            <w:r w:rsidRPr="00DC0BD7">
              <w:rPr>
                <w:spacing w:val="-6"/>
                <w:sz w:val="22"/>
                <w:szCs w:val="22"/>
              </w:rPr>
              <w:t>насосной</w:t>
            </w:r>
            <w:proofErr w:type="gramEnd"/>
            <w:r w:rsidRPr="00DC0BD7">
              <w:rPr>
                <w:spacing w:val="-6"/>
                <w:sz w:val="22"/>
                <w:szCs w:val="22"/>
              </w:rPr>
              <w:t xml:space="preserve"> </w:t>
            </w:r>
          </w:p>
          <w:p w:rsidR="00F836C2" w:rsidRPr="00DC0BD7" w:rsidRDefault="00F836C2" w:rsidP="0028591F">
            <w:pPr>
              <w:spacing w:line="221" w:lineRule="auto"/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>станции - 2 ед.,</w:t>
            </w:r>
          </w:p>
          <w:p w:rsidR="00F836C2" w:rsidRPr="00DC0BD7" w:rsidRDefault="00F836C2" w:rsidP="0028591F">
            <w:pPr>
              <w:spacing w:line="221" w:lineRule="auto"/>
              <w:jc w:val="center"/>
              <w:rPr>
                <w:spacing w:val="-6"/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 xml:space="preserve">строительство станции </w:t>
            </w:r>
            <w:proofErr w:type="spellStart"/>
            <w:proofErr w:type="gramStart"/>
            <w:r w:rsidRPr="00DC0BD7">
              <w:rPr>
                <w:spacing w:val="-6"/>
                <w:sz w:val="22"/>
                <w:szCs w:val="22"/>
              </w:rPr>
              <w:t>водопод</w:t>
            </w:r>
            <w:proofErr w:type="spellEnd"/>
            <w:r w:rsidR="00291448">
              <w:rPr>
                <w:spacing w:val="-6"/>
                <w:sz w:val="22"/>
                <w:szCs w:val="22"/>
              </w:rPr>
              <w:t>-</w:t>
            </w:r>
            <w:r w:rsidRPr="00DC0BD7">
              <w:rPr>
                <w:spacing w:val="-6"/>
                <w:sz w:val="22"/>
                <w:szCs w:val="22"/>
              </w:rPr>
              <w:t>готовки</w:t>
            </w:r>
            <w:proofErr w:type="gramEnd"/>
            <w:r w:rsidRPr="00DC0BD7">
              <w:rPr>
                <w:spacing w:val="-6"/>
                <w:sz w:val="22"/>
                <w:szCs w:val="22"/>
              </w:rPr>
              <w:t xml:space="preserve"> - 3 ед.,</w:t>
            </w:r>
          </w:p>
          <w:p w:rsidR="00F836C2" w:rsidRPr="00DC0BD7" w:rsidRDefault="00F836C2" w:rsidP="0028591F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 xml:space="preserve">строительство станции </w:t>
            </w:r>
            <w:proofErr w:type="spellStart"/>
            <w:proofErr w:type="gramStart"/>
            <w:r w:rsidRPr="00DC0BD7">
              <w:rPr>
                <w:spacing w:val="-6"/>
                <w:sz w:val="22"/>
                <w:szCs w:val="22"/>
              </w:rPr>
              <w:t>хлориро</w:t>
            </w:r>
            <w:r w:rsidR="00291448">
              <w:rPr>
                <w:spacing w:val="-6"/>
                <w:sz w:val="22"/>
                <w:szCs w:val="22"/>
              </w:rPr>
              <w:t>-</w:t>
            </w:r>
            <w:r w:rsidRPr="00DC0BD7">
              <w:rPr>
                <w:spacing w:val="-6"/>
                <w:sz w:val="22"/>
                <w:szCs w:val="22"/>
              </w:rPr>
              <w:t>вания</w:t>
            </w:r>
            <w:proofErr w:type="spellEnd"/>
            <w:proofErr w:type="gramEnd"/>
            <w:r w:rsidRPr="00DC0BD7">
              <w:rPr>
                <w:spacing w:val="-6"/>
                <w:sz w:val="22"/>
                <w:szCs w:val="22"/>
              </w:rPr>
              <w:t xml:space="preserve"> - 3 ед.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28591F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 w:val="restart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Всего по подпрограмме 1:</w:t>
            </w:r>
          </w:p>
        </w:tc>
        <w:tc>
          <w:tcPr>
            <w:tcW w:w="863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250E16" w:rsidRDefault="00F836C2" w:rsidP="00A5342B">
            <w:pPr>
              <w:ind w:left="-57" w:right="-57"/>
              <w:jc w:val="center"/>
              <w:rPr>
                <w:spacing w:val="-8"/>
                <w:sz w:val="22"/>
                <w:szCs w:val="22"/>
              </w:rPr>
            </w:pPr>
            <w:r w:rsidRPr="00250E16">
              <w:rPr>
                <w:spacing w:val="-8"/>
                <w:sz w:val="22"/>
                <w:szCs w:val="22"/>
              </w:rPr>
              <w:t>1 507 584,0</w:t>
            </w:r>
          </w:p>
        </w:tc>
        <w:tc>
          <w:tcPr>
            <w:tcW w:w="1218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919 831,2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309 924,6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277 828,2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261 471,2</w:t>
            </w:r>
          </w:p>
        </w:tc>
        <w:tc>
          <w:tcPr>
            <w:tcW w:w="1218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201 894,8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9 924,6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49 651,8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338 947,4</w:t>
            </w:r>
          </w:p>
        </w:tc>
        <w:tc>
          <w:tcPr>
            <w:tcW w:w="1218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 251 220,5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9 924,6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77 802,3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368 010,5</w:t>
            </w:r>
          </w:p>
        </w:tc>
        <w:tc>
          <w:tcPr>
            <w:tcW w:w="1218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231 874,6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5342B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 60 933,7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75 202,2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394 906,2</w:t>
            </w:r>
          </w:p>
        </w:tc>
        <w:tc>
          <w:tcPr>
            <w:tcW w:w="1218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234 120,2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5342B">
            <w:pPr>
              <w:jc w:val="center"/>
              <w:rPr>
                <w:b/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86 335,2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74 450,8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87 815,0</w:t>
            </w:r>
          </w:p>
        </w:tc>
        <w:tc>
          <w:tcPr>
            <w:tcW w:w="1218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439,0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86 937,0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439,0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56 433,7</w:t>
            </w:r>
          </w:p>
        </w:tc>
        <w:tc>
          <w:tcPr>
            <w:tcW w:w="1218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282,1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55 869,5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282,1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DC0BD7">
              <w:rPr>
                <w:sz w:val="22"/>
                <w:szCs w:val="22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DC0BD7">
              <w:rPr>
                <w:sz w:val="22"/>
                <w:szCs w:val="22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районов массовой жилищной застройки и комплексного освоения территорий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2.1.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Основное мероприятие  "Строительство объектов </w:t>
            </w:r>
            <w:proofErr w:type="gramStart"/>
            <w:r w:rsidRPr="00DC0BD7">
              <w:rPr>
                <w:sz w:val="22"/>
                <w:szCs w:val="22"/>
              </w:rPr>
              <w:t>инфра-структуры</w:t>
            </w:r>
            <w:proofErr w:type="gramEnd"/>
            <w:r w:rsidRPr="00DC0BD7">
              <w:rPr>
                <w:sz w:val="22"/>
                <w:szCs w:val="22"/>
              </w:rPr>
              <w:t xml:space="preserve"> для обеспечения развития районов массовой жилищ</w:t>
            </w:r>
            <w:r w:rsidR="0028591F">
              <w:rPr>
                <w:sz w:val="22"/>
                <w:szCs w:val="22"/>
              </w:rPr>
              <w:t>-</w:t>
            </w:r>
            <w:r w:rsidRPr="00DC0BD7">
              <w:rPr>
                <w:sz w:val="22"/>
                <w:szCs w:val="22"/>
              </w:rPr>
              <w:t xml:space="preserve">ной застройки и комплексного освоения </w:t>
            </w:r>
            <w:proofErr w:type="spellStart"/>
            <w:r w:rsidRPr="00DC0BD7">
              <w:rPr>
                <w:sz w:val="22"/>
                <w:szCs w:val="22"/>
              </w:rPr>
              <w:t>террито</w:t>
            </w:r>
            <w:r w:rsidR="00A5342B">
              <w:rPr>
                <w:sz w:val="22"/>
                <w:szCs w:val="22"/>
              </w:rPr>
              <w:t>-</w:t>
            </w:r>
            <w:r w:rsidRPr="00DC0BD7">
              <w:rPr>
                <w:sz w:val="22"/>
                <w:szCs w:val="22"/>
              </w:rPr>
              <w:t>рий</w:t>
            </w:r>
            <w:proofErr w:type="spellEnd"/>
            <w:r w:rsidRPr="00DC0BD7">
              <w:rPr>
                <w:sz w:val="22"/>
                <w:szCs w:val="22"/>
              </w:rPr>
              <w:t xml:space="preserve"> в населенных пунктах Пензенской области"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Министерство строительства и дорожного хозяйства Пензенской области,</w:t>
            </w:r>
            <w:r w:rsidRPr="00DC0BD7">
              <w:rPr>
                <w:sz w:val="22"/>
                <w:szCs w:val="22"/>
              </w:rPr>
              <w:br/>
              <w:t>муниципальные</w:t>
            </w:r>
            <w:r w:rsidRPr="00DC0BD7">
              <w:rPr>
                <w:sz w:val="22"/>
                <w:szCs w:val="22"/>
              </w:rPr>
              <w:br/>
              <w:t>образования</w:t>
            </w:r>
          </w:p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Пензенской области  </w:t>
            </w:r>
            <w:r w:rsidRPr="00DC0BD7">
              <w:rPr>
                <w:sz w:val="22"/>
                <w:szCs w:val="22"/>
              </w:rPr>
              <w:br/>
              <w:t>(по согласованию)</w:t>
            </w:r>
          </w:p>
        </w:tc>
        <w:tc>
          <w:tcPr>
            <w:tcW w:w="863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247 291,9</w:t>
            </w:r>
          </w:p>
        </w:tc>
        <w:tc>
          <w:tcPr>
            <w:tcW w:w="1218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160 739,7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86 552,2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2,</w:t>
            </w:r>
          </w:p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2.1, 2.2</w:t>
            </w:r>
          </w:p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19 472,5</w:t>
            </w:r>
          </w:p>
        </w:tc>
        <w:tc>
          <w:tcPr>
            <w:tcW w:w="1218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12 657,1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6 815,4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103 204,0</w:t>
            </w:r>
          </w:p>
        </w:tc>
        <w:tc>
          <w:tcPr>
            <w:tcW w:w="1218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67 082,6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36 121,4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124 615,4</w:t>
            </w:r>
          </w:p>
        </w:tc>
        <w:tc>
          <w:tcPr>
            <w:tcW w:w="1218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81 000,0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43 615,4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  <w:lang w:val="en-US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A5342B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28591F">
            <w:pPr>
              <w:spacing w:line="209" w:lineRule="auto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том числе: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2.1.1.</w:t>
            </w: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"Субсидии </w:t>
            </w:r>
            <w:r w:rsidR="0025770E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на строительство объектов инфраструктуры для обеспечения развития </w:t>
            </w:r>
            <w:r w:rsidR="0025770E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районов </w:t>
            </w:r>
            <w:r w:rsidR="0025770E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массовой жилищной застройки и комплексного освоения территорий </w:t>
            </w:r>
            <w:r w:rsidR="00821E15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>в населенных пунктах Пензенской области"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Министерство строительства и дорожного хозяйства Пензенской области,</w:t>
            </w:r>
            <w:r w:rsidRPr="00DC0BD7">
              <w:rPr>
                <w:sz w:val="22"/>
                <w:szCs w:val="22"/>
              </w:rPr>
              <w:br/>
              <w:t>муниципальные</w:t>
            </w:r>
            <w:r w:rsidRPr="00DC0BD7">
              <w:rPr>
                <w:sz w:val="22"/>
                <w:szCs w:val="22"/>
              </w:rPr>
              <w:br/>
              <w:t>образования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  (по согласованию)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247 291,9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160 739,7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86 552,2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Количество реализован</w:t>
            </w:r>
            <w:r w:rsidRPr="00DC0BD7">
              <w:rPr>
                <w:spacing w:val="-10"/>
                <w:sz w:val="22"/>
                <w:szCs w:val="22"/>
              </w:rPr>
              <w:t>ных проектов по</w:t>
            </w:r>
            <w:r w:rsidRPr="00DC0BD7">
              <w:rPr>
                <w:sz w:val="22"/>
                <w:szCs w:val="22"/>
              </w:rPr>
              <w:t xml:space="preserve"> строительству инженерных коммуникаций,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ед.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2.1, 2.2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19 472,5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12 657,1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6 815,4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103 204,0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67 082,6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36 121,4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124 615,4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81 000,0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43 615,4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25770E">
        <w:trPr>
          <w:trHeight w:val="1757"/>
        </w:trPr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  <w:r w:rsidRPr="00DC0BD7">
              <w:rPr>
                <w:spacing w:val="-20"/>
                <w:sz w:val="22"/>
                <w:szCs w:val="22"/>
              </w:rPr>
              <w:t>2.1.2.</w:t>
            </w: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 xml:space="preserve">"Создание </w:t>
            </w:r>
            <w:proofErr w:type="gramStart"/>
            <w:r w:rsidRPr="00DC0BD7">
              <w:rPr>
                <w:spacing w:val="-6"/>
                <w:sz w:val="22"/>
                <w:szCs w:val="22"/>
              </w:rPr>
              <w:t>благо-</w:t>
            </w:r>
            <w:r w:rsidRPr="00821E15">
              <w:rPr>
                <w:sz w:val="22"/>
                <w:szCs w:val="22"/>
              </w:rPr>
              <w:t>приятных</w:t>
            </w:r>
            <w:proofErr w:type="gramEnd"/>
            <w:r w:rsidRPr="00821E15">
              <w:rPr>
                <w:sz w:val="22"/>
                <w:szCs w:val="22"/>
              </w:rPr>
              <w:t xml:space="preserve"> условий</w:t>
            </w:r>
            <w:r w:rsidRPr="00DC0BD7">
              <w:rPr>
                <w:sz w:val="22"/>
                <w:szCs w:val="22"/>
              </w:rPr>
              <w:t xml:space="preserve"> </w:t>
            </w:r>
            <w:r w:rsidRPr="00821E15">
              <w:rPr>
                <w:sz w:val="22"/>
                <w:szCs w:val="22"/>
              </w:rPr>
              <w:t>для роста объемов</w:t>
            </w:r>
            <w:r w:rsidRPr="00DC0BD7">
              <w:rPr>
                <w:sz w:val="22"/>
                <w:szCs w:val="22"/>
              </w:rPr>
              <w:t xml:space="preserve"> ввода жилья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на участках </w:t>
            </w:r>
            <w:r w:rsidRPr="00821E15">
              <w:rPr>
                <w:sz w:val="22"/>
                <w:szCs w:val="22"/>
              </w:rPr>
              <w:t xml:space="preserve">массовой </w:t>
            </w:r>
            <w:proofErr w:type="gramStart"/>
            <w:r w:rsidRPr="00821E15">
              <w:rPr>
                <w:sz w:val="22"/>
                <w:szCs w:val="22"/>
              </w:rPr>
              <w:t>жилищ-</w:t>
            </w:r>
            <w:r w:rsidRPr="00DC0BD7">
              <w:rPr>
                <w:sz w:val="22"/>
                <w:szCs w:val="22"/>
              </w:rPr>
              <w:t>ной</w:t>
            </w:r>
            <w:proofErr w:type="gramEnd"/>
            <w:r w:rsidRPr="00DC0BD7">
              <w:rPr>
                <w:sz w:val="22"/>
                <w:szCs w:val="22"/>
              </w:rPr>
              <w:t xml:space="preserve"> застройки"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Министерство строительства и дорожного хозяйства Пензенской области,</w:t>
            </w:r>
            <w:r w:rsidRPr="00DC0BD7">
              <w:rPr>
                <w:sz w:val="22"/>
                <w:szCs w:val="22"/>
              </w:rPr>
              <w:br/>
              <w:t>муниципальные</w:t>
            </w:r>
            <w:r w:rsidRPr="00DC0BD7">
              <w:rPr>
                <w:sz w:val="22"/>
                <w:szCs w:val="22"/>
              </w:rPr>
              <w:br/>
              <w:t>образования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  <w:r w:rsidRPr="00DC0BD7">
              <w:rPr>
                <w:sz w:val="22"/>
                <w:szCs w:val="22"/>
              </w:rPr>
              <w:br/>
              <w:t>(по согласованию)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Количество участков земли под жилищное строительство, обеспеченных </w:t>
            </w:r>
            <w:r w:rsidRPr="00DC0BD7">
              <w:rPr>
                <w:spacing w:val="-6"/>
                <w:sz w:val="22"/>
                <w:szCs w:val="22"/>
              </w:rPr>
              <w:t xml:space="preserve">объектами </w:t>
            </w:r>
            <w:proofErr w:type="gramStart"/>
            <w:r w:rsidRPr="00DC0BD7">
              <w:rPr>
                <w:spacing w:val="-6"/>
                <w:sz w:val="22"/>
                <w:szCs w:val="22"/>
              </w:rPr>
              <w:t>инфра-структуры</w:t>
            </w:r>
            <w:proofErr w:type="gramEnd"/>
            <w:r w:rsidRPr="00DC0BD7">
              <w:rPr>
                <w:spacing w:val="-6"/>
                <w:sz w:val="22"/>
                <w:szCs w:val="22"/>
              </w:rPr>
              <w:t xml:space="preserve">, </w:t>
            </w:r>
          </w:p>
          <w:p w:rsidR="00F836C2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ед.</w:t>
            </w:r>
          </w:p>
          <w:p w:rsidR="0025770E" w:rsidRDefault="0025770E" w:rsidP="00601732">
            <w:pPr>
              <w:jc w:val="center"/>
              <w:rPr>
                <w:sz w:val="22"/>
                <w:szCs w:val="22"/>
              </w:rPr>
            </w:pPr>
          </w:p>
          <w:p w:rsidR="0025770E" w:rsidRPr="00DC0BD7" w:rsidRDefault="0025770E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2,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2.1, 2.2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2.1.3.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"Субсидии </w:t>
            </w:r>
            <w:proofErr w:type="gramStart"/>
            <w:r w:rsidRPr="00DC0BD7">
              <w:rPr>
                <w:sz w:val="22"/>
                <w:szCs w:val="22"/>
              </w:rPr>
              <w:t>под</w:t>
            </w:r>
            <w:r w:rsidR="000A2030">
              <w:rPr>
                <w:sz w:val="22"/>
                <w:szCs w:val="22"/>
              </w:rPr>
              <w:t>-</w:t>
            </w:r>
            <w:r w:rsidRPr="00DC0BD7">
              <w:rPr>
                <w:sz w:val="22"/>
                <w:szCs w:val="22"/>
              </w:rPr>
              <w:t>рядчикам</w:t>
            </w:r>
            <w:proofErr w:type="gramEnd"/>
            <w:r w:rsidRPr="00DC0BD7">
              <w:rPr>
                <w:sz w:val="22"/>
                <w:szCs w:val="22"/>
              </w:rPr>
              <w:t xml:space="preserve">, </w:t>
            </w:r>
            <w:proofErr w:type="spellStart"/>
            <w:r w:rsidRPr="00DC0BD7">
              <w:rPr>
                <w:sz w:val="22"/>
                <w:szCs w:val="22"/>
              </w:rPr>
              <w:t>выпол</w:t>
            </w:r>
            <w:r w:rsidR="000A2030">
              <w:rPr>
                <w:sz w:val="22"/>
                <w:szCs w:val="22"/>
              </w:rPr>
              <w:t>-</w:t>
            </w:r>
            <w:r w:rsidRPr="00DC0BD7">
              <w:rPr>
                <w:sz w:val="22"/>
                <w:szCs w:val="22"/>
              </w:rPr>
              <w:t>нившим</w:t>
            </w:r>
            <w:proofErr w:type="spellEnd"/>
            <w:r w:rsidRPr="00DC0BD7">
              <w:rPr>
                <w:sz w:val="22"/>
                <w:szCs w:val="22"/>
              </w:rPr>
              <w:t xml:space="preserve"> работы по договорам подряда, заключенным 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с </w:t>
            </w:r>
            <w:proofErr w:type="gramStart"/>
            <w:r w:rsidRPr="00DC0BD7">
              <w:rPr>
                <w:sz w:val="22"/>
                <w:szCs w:val="22"/>
              </w:rPr>
              <w:t>новыми</w:t>
            </w:r>
            <w:proofErr w:type="gramEnd"/>
            <w:r w:rsidRPr="00DC0BD7">
              <w:rPr>
                <w:sz w:val="22"/>
                <w:szCs w:val="22"/>
              </w:rPr>
              <w:t xml:space="preserve"> застрой</w:t>
            </w:r>
            <w:r w:rsidR="00FF2535">
              <w:rPr>
                <w:sz w:val="22"/>
                <w:szCs w:val="22"/>
              </w:rPr>
              <w:t>-</w:t>
            </w:r>
            <w:proofErr w:type="spellStart"/>
            <w:r w:rsidRPr="00DC0BD7">
              <w:rPr>
                <w:sz w:val="22"/>
                <w:szCs w:val="22"/>
              </w:rPr>
              <w:t>щиками</w:t>
            </w:r>
            <w:proofErr w:type="spellEnd"/>
            <w:r w:rsidRPr="00DC0BD7">
              <w:rPr>
                <w:sz w:val="22"/>
                <w:szCs w:val="22"/>
              </w:rPr>
              <w:t xml:space="preserve"> в целях завершения строи</w:t>
            </w:r>
            <w:r w:rsidR="00FF2535">
              <w:rPr>
                <w:sz w:val="22"/>
                <w:szCs w:val="22"/>
              </w:rPr>
              <w:t>-</w:t>
            </w:r>
            <w:proofErr w:type="spellStart"/>
            <w:r w:rsidRPr="00DC0BD7">
              <w:rPr>
                <w:sz w:val="22"/>
                <w:szCs w:val="22"/>
              </w:rPr>
              <w:t>тельства</w:t>
            </w:r>
            <w:proofErr w:type="spellEnd"/>
            <w:r w:rsidRPr="00DC0BD7">
              <w:rPr>
                <w:sz w:val="22"/>
                <w:szCs w:val="22"/>
              </w:rPr>
              <w:t xml:space="preserve"> проб</w:t>
            </w:r>
            <w:r w:rsidRPr="00DC0BD7">
              <w:rPr>
                <w:spacing w:val="-8"/>
                <w:sz w:val="22"/>
                <w:szCs w:val="22"/>
              </w:rPr>
              <w:t>лем</w:t>
            </w:r>
            <w:r w:rsidR="00FF2535">
              <w:rPr>
                <w:spacing w:val="-8"/>
                <w:sz w:val="22"/>
                <w:szCs w:val="22"/>
              </w:rPr>
              <w:t>-</w:t>
            </w:r>
            <w:proofErr w:type="spellStart"/>
            <w:r w:rsidRPr="00DC0BD7">
              <w:rPr>
                <w:spacing w:val="-8"/>
                <w:sz w:val="22"/>
                <w:szCs w:val="22"/>
              </w:rPr>
              <w:t>ных</w:t>
            </w:r>
            <w:proofErr w:type="spellEnd"/>
            <w:r w:rsidRPr="00DC0BD7">
              <w:rPr>
                <w:spacing w:val="-8"/>
                <w:sz w:val="22"/>
                <w:szCs w:val="22"/>
              </w:rPr>
              <w:t xml:space="preserve"> объектов</w:t>
            </w:r>
            <w:r w:rsidRPr="00DC0BD7">
              <w:rPr>
                <w:sz w:val="22"/>
                <w:szCs w:val="22"/>
              </w:rPr>
              <w:t xml:space="preserve">, новым инвесторам 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Министерство строительства и дорожного хозяйства Пензенской области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Количество выданных субсидий, ед.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2,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2.1, 2.2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Задача подпрограммы - увеличение объемов ипотечного жилищного кредитования, разработка и 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pacing w:val="-16"/>
                <w:sz w:val="22"/>
                <w:szCs w:val="22"/>
              </w:rPr>
            </w:pPr>
            <w:r w:rsidRPr="00DC0BD7">
              <w:rPr>
                <w:spacing w:val="-16"/>
                <w:sz w:val="22"/>
                <w:szCs w:val="22"/>
              </w:rPr>
              <w:t>2.2.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pacing w:val="-25"/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Основное мероприятие 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Департамент государственного имущества</w:t>
            </w:r>
          </w:p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Пензенской области, </w:t>
            </w:r>
            <w:r w:rsidRPr="00DC0BD7">
              <w:rPr>
                <w:spacing w:val="-6"/>
                <w:sz w:val="22"/>
                <w:szCs w:val="22"/>
              </w:rPr>
              <w:t>ООО "Агентство ипотеч</w:t>
            </w:r>
            <w:r w:rsidRPr="00DC0BD7">
              <w:rPr>
                <w:sz w:val="22"/>
                <w:szCs w:val="22"/>
              </w:rPr>
              <w:t>ного кредитования Пензенской области" (по согласованию), Министерство строительства и дорожного хозяйства Пензенской области</w:t>
            </w:r>
          </w:p>
        </w:tc>
        <w:tc>
          <w:tcPr>
            <w:tcW w:w="863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150 000,0</w:t>
            </w:r>
          </w:p>
        </w:tc>
        <w:tc>
          <w:tcPr>
            <w:tcW w:w="1218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150 000,0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2.3, 2.4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100 000,0</w:t>
            </w:r>
          </w:p>
        </w:tc>
        <w:tc>
          <w:tcPr>
            <w:tcW w:w="1218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100 000,0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50 000,0</w:t>
            </w:r>
          </w:p>
        </w:tc>
        <w:tc>
          <w:tcPr>
            <w:tcW w:w="1218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50 000,0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764D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01732">
            <w:pPr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том числе: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pacing w:val="-10"/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2.2.1.</w:t>
            </w: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"Предоставление гражданам ипотечных займов </w:t>
            </w: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по стандартам </w:t>
            </w: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АО "Банк ДОМ</w:t>
            </w:r>
            <w:proofErr w:type="gramStart"/>
            <w:r w:rsidRPr="00DC0BD7">
              <w:rPr>
                <w:sz w:val="22"/>
                <w:szCs w:val="22"/>
              </w:rPr>
              <w:t>.Р</w:t>
            </w:r>
            <w:proofErr w:type="gramEnd"/>
            <w:r w:rsidRPr="00DC0BD7">
              <w:rPr>
                <w:sz w:val="22"/>
                <w:szCs w:val="22"/>
              </w:rPr>
              <w:t>Ф"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Департамент</w:t>
            </w: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государственного имущества </w:t>
            </w: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ООО "Агентство ипотечного кредитования Пензенской области"</w:t>
            </w:r>
          </w:p>
        </w:tc>
        <w:tc>
          <w:tcPr>
            <w:tcW w:w="863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150 000,0</w:t>
            </w:r>
          </w:p>
        </w:tc>
        <w:tc>
          <w:tcPr>
            <w:tcW w:w="1218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150 000,0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2.3, 2.4</w:t>
            </w: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100 000,0</w:t>
            </w:r>
          </w:p>
        </w:tc>
        <w:tc>
          <w:tcPr>
            <w:tcW w:w="1218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100 000,0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DC0BD7">
              <w:rPr>
                <w:sz w:val="22"/>
                <w:szCs w:val="22"/>
                <w:lang w:eastAsia="en-US"/>
              </w:rPr>
              <w:t>Выдача</w:t>
            </w:r>
          </w:p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  <w:lang w:eastAsia="en-US"/>
              </w:rPr>
              <w:t>118 ипотечных займов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50 000,0</w:t>
            </w:r>
          </w:p>
        </w:tc>
        <w:tc>
          <w:tcPr>
            <w:tcW w:w="1218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50 000,0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Default="00F836C2" w:rsidP="0005641F">
            <w:pPr>
              <w:autoSpaceDE w:val="0"/>
              <w:autoSpaceDN w:val="0"/>
              <w:spacing w:line="247" w:lineRule="auto"/>
              <w:jc w:val="center"/>
              <w:rPr>
                <w:sz w:val="22"/>
                <w:szCs w:val="22"/>
              </w:rPr>
            </w:pPr>
            <w:proofErr w:type="gramStart"/>
            <w:r w:rsidRPr="00DC0BD7">
              <w:rPr>
                <w:sz w:val="22"/>
                <w:szCs w:val="22"/>
              </w:rPr>
              <w:t xml:space="preserve">Предоставление 480 ипотечных займов  </w:t>
            </w:r>
            <w:r w:rsidRPr="00DC0BD7">
              <w:rPr>
                <w:sz w:val="22"/>
                <w:szCs w:val="22"/>
              </w:rPr>
              <w:br/>
              <w:t xml:space="preserve">(на первичном и вторичном  рынках ипотечного жилищного кредитования и </w:t>
            </w:r>
            <w:r w:rsidRPr="00DC0BD7">
              <w:rPr>
                <w:sz w:val="22"/>
                <w:szCs w:val="22"/>
              </w:rPr>
              <w:br/>
              <w:t xml:space="preserve"> от имени оператора рынка ипотечных кредитов, </w:t>
            </w:r>
            <w:r w:rsidRPr="00DC0BD7">
              <w:rPr>
                <w:sz w:val="22"/>
                <w:szCs w:val="22"/>
              </w:rPr>
              <w:br/>
              <w:t xml:space="preserve">в которых Агентство ипотечного кредитования Пензенской области выступает контрагентом, </w:t>
            </w:r>
            <w:r w:rsidRPr="00DC0BD7">
              <w:rPr>
                <w:sz w:val="22"/>
                <w:szCs w:val="22"/>
              </w:rPr>
              <w:br/>
              <w:t xml:space="preserve">за счет  средств бюджетных инвестиций, полученных  </w:t>
            </w:r>
            <w:r w:rsidR="00287CC2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>с 2018 года)</w:t>
            </w:r>
            <w:proofErr w:type="gramEnd"/>
          </w:p>
          <w:p w:rsidR="0005641F" w:rsidRPr="00DC0BD7" w:rsidRDefault="0005641F" w:rsidP="0005641F">
            <w:pPr>
              <w:autoSpaceDE w:val="0"/>
              <w:autoSpaceDN w:val="0"/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DC0BD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DC0BD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05641F">
            <w:pPr>
              <w:spacing w:line="247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Задача подпрограммы - создание специализированного жилищного фонда Пензенской области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2.3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Основное мероприятие "Создание </w:t>
            </w:r>
            <w:proofErr w:type="spellStart"/>
            <w:proofErr w:type="gramStart"/>
            <w:r w:rsidRPr="00DC0BD7">
              <w:rPr>
                <w:sz w:val="22"/>
                <w:szCs w:val="22"/>
              </w:rPr>
              <w:t>специализиро</w:t>
            </w:r>
            <w:proofErr w:type="spellEnd"/>
            <w:r w:rsidRPr="00DC0BD7">
              <w:rPr>
                <w:sz w:val="22"/>
                <w:szCs w:val="22"/>
              </w:rPr>
              <w:t>-ванного</w:t>
            </w:r>
            <w:proofErr w:type="gramEnd"/>
            <w:r w:rsidRPr="00DC0BD7">
              <w:rPr>
                <w:sz w:val="22"/>
                <w:szCs w:val="22"/>
              </w:rPr>
              <w:t xml:space="preserve"> жилищного фонда Пензенской области"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Департамент государственного имущества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 ГУП Пензенской области 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"Областная газоэнергетическая компания",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63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50 000,0</w:t>
            </w:r>
          </w:p>
        </w:tc>
        <w:tc>
          <w:tcPr>
            <w:tcW w:w="1218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50 000,0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2, 2.1,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2.5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50 000,0</w:t>
            </w:r>
          </w:p>
        </w:tc>
        <w:tc>
          <w:tcPr>
            <w:tcW w:w="1218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50 000,0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144FFD">
            <w:pPr>
              <w:spacing w:line="221" w:lineRule="auto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том числе: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  <w:r w:rsidRPr="00DC0BD7">
              <w:rPr>
                <w:spacing w:val="-20"/>
                <w:sz w:val="22"/>
                <w:szCs w:val="22"/>
              </w:rPr>
              <w:t>2.3.1.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Мероприятие "Субсидия </w:t>
            </w:r>
            <w:r w:rsidR="00DE07E7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на осуществление капитальных вложений </w:t>
            </w:r>
            <w:r w:rsidRPr="00DC0BD7">
              <w:rPr>
                <w:sz w:val="22"/>
                <w:szCs w:val="22"/>
              </w:rPr>
              <w:br/>
              <w:t xml:space="preserve">в целях приобретения </w:t>
            </w:r>
            <w:r w:rsidRPr="00DC0BD7">
              <w:rPr>
                <w:spacing w:val="-6"/>
                <w:sz w:val="22"/>
                <w:szCs w:val="22"/>
              </w:rPr>
              <w:t>объектов недвижи</w:t>
            </w:r>
            <w:r w:rsidRPr="00DC0BD7">
              <w:rPr>
                <w:sz w:val="22"/>
                <w:szCs w:val="22"/>
              </w:rPr>
              <w:t xml:space="preserve">мого имущества 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pacing w:val="-6"/>
                <w:sz w:val="22"/>
                <w:szCs w:val="22"/>
              </w:rPr>
              <w:t>в государственную</w:t>
            </w:r>
            <w:r w:rsidRPr="00DC0BD7">
              <w:rPr>
                <w:sz w:val="22"/>
                <w:szCs w:val="22"/>
              </w:rPr>
              <w:t xml:space="preserve"> собственность Пензенской области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Департамент государственного имущества </w:t>
            </w:r>
            <w:r w:rsidRPr="00DC0BD7">
              <w:rPr>
                <w:sz w:val="22"/>
                <w:szCs w:val="22"/>
              </w:rPr>
              <w:br/>
              <w:t>Пензенской области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50 000,0</w:t>
            </w:r>
          </w:p>
        </w:tc>
        <w:tc>
          <w:tcPr>
            <w:tcW w:w="1218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50 000,0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Приобретение объектов недвижимого имущества (квартир) 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DC0BD7">
              <w:rPr>
                <w:sz w:val="22"/>
                <w:szCs w:val="22"/>
              </w:rPr>
              <w:t>государ-ственную</w:t>
            </w:r>
            <w:proofErr w:type="spellEnd"/>
            <w:proofErr w:type="gramEnd"/>
            <w:r w:rsidRPr="00DC0BD7">
              <w:rPr>
                <w:sz w:val="22"/>
                <w:szCs w:val="22"/>
              </w:rPr>
              <w:t xml:space="preserve"> собственность Пензенской области, ед.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2, 2.1,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2.5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50 000,0</w:t>
            </w:r>
          </w:p>
        </w:tc>
        <w:tc>
          <w:tcPr>
            <w:tcW w:w="1218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50 000,0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29,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том числе: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1-комнатных квартир - 20,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2-комнатных квартир - 3,</w:t>
            </w:r>
          </w:p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3-комнатных квартир - 6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144FFD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  <w:r w:rsidRPr="00DC0BD7">
              <w:rPr>
                <w:spacing w:val="-20"/>
                <w:sz w:val="22"/>
                <w:szCs w:val="22"/>
              </w:rPr>
              <w:t>2.3.2.</w:t>
            </w: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Мероприятие "Опубликование </w:t>
            </w:r>
            <w:r w:rsidR="00A13561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на официальном сайте Минстроя Пензенской области информации о создании и пополнении </w:t>
            </w:r>
            <w:proofErr w:type="spellStart"/>
            <w:proofErr w:type="gramStart"/>
            <w:r w:rsidRPr="00DC0BD7">
              <w:rPr>
                <w:sz w:val="22"/>
                <w:szCs w:val="22"/>
              </w:rPr>
              <w:t>специа-лизированного</w:t>
            </w:r>
            <w:proofErr w:type="spellEnd"/>
            <w:proofErr w:type="gramEnd"/>
            <w:r w:rsidRPr="00DC0BD7">
              <w:rPr>
                <w:sz w:val="22"/>
                <w:szCs w:val="22"/>
              </w:rPr>
              <w:t xml:space="preserve"> 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жилищного фонда Пензенской области"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Департамент государственного имущества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области,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Министерство строительства и дорожного хозяйства Пензенской области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Количество публикаций на официальном сайте </w:t>
            </w:r>
            <w:proofErr w:type="spellStart"/>
            <w:proofErr w:type="gramStart"/>
            <w:r w:rsidRPr="00DC0BD7">
              <w:rPr>
                <w:sz w:val="22"/>
                <w:szCs w:val="22"/>
              </w:rPr>
              <w:t>Министер-ства</w:t>
            </w:r>
            <w:proofErr w:type="spellEnd"/>
            <w:proofErr w:type="gramEnd"/>
            <w:r w:rsidRPr="00DC0BD7">
              <w:rPr>
                <w:sz w:val="22"/>
                <w:szCs w:val="22"/>
              </w:rPr>
              <w:t xml:space="preserve"> строительства и дорожного хозяйства Пензенской области, ед.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2,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2.1,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2.5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1D7C06" w:rsidRDefault="00F836C2" w:rsidP="00601732">
            <w:pPr>
              <w:jc w:val="center"/>
              <w:rPr>
                <w:sz w:val="22"/>
                <w:szCs w:val="22"/>
              </w:rPr>
            </w:pPr>
            <w:r w:rsidRPr="001D7C06">
              <w:rPr>
                <w:sz w:val="22"/>
                <w:szCs w:val="22"/>
              </w:rPr>
              <w:t>2.4.</w:t>
            </w:r>
          </w:p>
          <w:p w:rsidR="00F836C2" w:rsidRPr="001D7C06" w:rsidRDefault="00F836C2" w:rsidP="00601732">
            <w:pPr>
              <w:jc w:val="center"/>
              <w:rPr>
                <w:sz w:val="22"/>
                <w:szCs w:val="22"/>
              </w:rPr>
            </w:pPr>
            <w:r w:rsidRPr="001D7C06">
              <w:rPr>
                <w:sz w:val="22"/>
                <w:szCs w:val="22"/>
              </w:rPr>
              <w:t>(Н04-2)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Региональный проект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"Жилье"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Министерство строительства и дорожного хозяйства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1 509 013,0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802 753,8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614 138,4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92 120,8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2.1, 2.2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931 979,7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519 836,0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358 385,8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53 757,9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577 033,3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  <w:lang w:val="en-US"/>
              </w:rPr>
            </w:pPr>
            <w:r w:rsidRPr="00DC0BD7">
              <w:rPr>
                <w:sz w:val="22"/>
                <w:szCs w:val="22"/>
                <w:lang w:val="en-US"/>
              </w:rPr>
              <w:t>282 917</w:t>
            </w:r>
            <w:r w:rsidRPr="00DC0BD7">
              <w:rPr>
                <w:sz w:val="22"/>
                <w:szCs w:val="22"/>
              </w:rPr>
              <w:t>,</w:t>
            </w:r>
            <w:r w:rsidRPr="00DC0BD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255 752,6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38 362,9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01732">
            <w:pPr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том числе: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  <w:r w:rsidRPr="00DC0BD7">
              <w:rPr>
                <w:spacing w:val="-8"/>
                <w:sz w:val="22"/>
                <w:szCs w:val="22"/>
              </w:rPr>
              <w:t>2.4.1.</w:t>
            </w: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"Субсидии </w:t>
            </w:r>
          </w:p>
          <w:p w:rsidR="00F836C2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на мероприятия по стимулированию </w:t>
            </w:r>
            <w:proofErr w:type="gramStart"/>
            <w:r w:rsidRPr="00DC0BD7">
              <w:rPr>
                <w:sz w:val="22"/>
                <w:szCs w:val="22"/>
              </w:rPr>
              <w:t>программ развития жилищного строительства субъектов Российской Федерации</w:t>
            </w:r>
            <w:proofErr w:type="gramEnd"/>
            <w:r w:rsidRPr="00DC0BD7">
              <w:rPr>
                <w:sz w:val="22"/>
                <w:szCs w:val="22"/>
              </w:rPr>
              <w:t>"</w:t>
            </w:r>
          </w:p>
          <w:p w:rsidR="00FA4A84" w:rsidRPr="00DC0BD7" w:rsidRDefault="00FA4A84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Министерство строительства и дорожного хозяйства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877 340,7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171 081,5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614 138,4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92 120,8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Количество выданных субсидий, ед.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2.1, 2.2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511 979,7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99 836,0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358 385,8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53 757,9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365 361,0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71 245,5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255 752,6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38 362,9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  <w:r w:rsidRPr="00DC0BD7">
              <w:rPr>
                <w:spacing w:val="-8"/>
                <w:sz w:val="22"/>
                <w:szCs w:val="22"/>
              </w:rPr>
              <w:t>2.4.2.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"Субсидии подрядчикам, выполнившим работы по договорам подряда, заключенным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с новыми застройщиками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pacing w:val="-4"/>
                <w:sz w:val="22"/>
                <w:szCs w:val="22"/>
              </w:rPr>
              <w:t>в целях завершения</w:t>
            </w:r>
            <w:r w:rsidRPr="00DC0BD7">
              <w:rPr>
                <w:sz w:val="22"/>
                <w:szCs w:val="22"/>
              </w:rPr>
              <w:t xml:space="preserve"> строительства проблемных объектов, </w:t>
            </w:r>
            <w:r w:rsidR="00FA4E58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новым </w:t>
            </w:r>
            <w:r w:rsidR="00FA4E58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инвесторам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F836C2" w:rsidRDefault="00F836C2" w:rsidP="00FA4E58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в проблемных объектах, являющихся объектами </w:t>
            </w:r>
            <w:r w:rsidR="00FA4E58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>долевого строительства"</w:t>
            </w:r>
          </w:p>
          <w:p w:rsidR="00FA4E58" w:rsidRPr="00DC0BD7" w:rsidRDefault="00FA4E58" w:rsidP="00FA4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Министерство строительства и дорожного хозяйства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631 672,3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631 672,3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Количество выданных субсидий, ед.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2.1, 2.2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420 000,0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420 000,0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19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211 672,3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211 672,3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  <w:lang w:val="en-US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Всего по подпрограмме 2: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pacing w:val="-12"/>
                <w:sz w:val="22"/>
                <w:szCs w:val="22"/>
              </w:rPr>
            </w:pPr>
            <w:r w:rsidRPr="00DC0BD7">
              <w:rPr>
                <w:spacing w:val="-12"/>
                <w:sz w:val="22"/>
                <w:szCs w:val="22"/>
              </w:rPr>
              <w:t>1 956 304,9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pacing w:val="-8"/>
                <w:sz w:val="22"/>
                <w:szCs w:val="22"/>
              </w:rPr>
            </w:pPr>
            <w:r w:rsidRPr="00DC0BD7">
              <w:rPr>
                <w:spacing w:val="-8"/>
                <w:sz w:val="22"/>
                <w:szCs w:val="22"/>
              </w:rPr>
              <w:t>1 163 493,5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614 138,4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178 673,0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FA4E58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  <w:r w:rsidRPr="00FA4E58">
              <w:rPr>
                <w:spacing w:val="-10"/>
                <w:sz w:val="22"/>
                <w:szCs w:val="22"/>
              </w:rPr>
              <w:t>1 101 452,2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682 493,1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358 385,8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60 573,3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730 237,3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400 000,4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255 752,6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74 484,3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124 615,4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81 000,0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43 615,4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Подпрограмма 3 "Государственное регулирование в жилищной, строительной сферах, а также отношений в сфере </w:t>
            </w:r>
            <w:proofErr w:type="gramStart"/>
            <w:r w:rsidRPr="00DC0BD7">
              <w:rPr>
                <w:sz w:val="22"/>
                <w:szCs w:val="22"/>
              </w:rPr>
              <w:t>регионального</w:t>
            </w:r>
            <w:proofErr w:type="gramEnd"/>
            <w:r w:rsidRPr="00DC0BD7">
              <w:rPr>
                <w:sz w:val="22"/>
                <w:szCs w:val="22"/>
              </w:rPr>
              <w:t xml:space="preserve">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</w:t>
            </w:r>
            <w:r w:rsidR="00055828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автомобильных дорог регионального и межмуниципального значения, а также регионального государственного надзора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области технического состояния самоходных машин и других видов техники</w:t>
            </w: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3.1.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FA4E58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Основное мероприятие  "Осуществление государственной инспекции </w:t>
            </w:r>
            <w:r w:rsidR="00FA4E58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>на территории Пензенской области"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Управление государственной инспекции </w:t>
            </w:r>
            <w:r w:rsidR="00FA4E58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в жилищной, строительной </w:t>
            </w:r>
            <w:r w:rsidR="00FA4E58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сферах и по надзору </w:t>
            </w:r>
            <w:r w:rsidRPr="00DC0BD7">
              <w:rPr>
                <w:sz w:val="22"/>
                <w:szCs w:val="22"/>
              </w:rPr>
              <w:br/>
              <w:t>за техническим состоянием самоходных машин и других видов техники</w:t>
            </w:r>
            <w:r w:rsidRPr="00DC0BD7">
              <w:rPr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262 234,3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262 234,3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3, 3.1, 3.2, 3.3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62 688,8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62 688,8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64 561,2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64 561,2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66 255,6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66 255,6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68 728,7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68 728,7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01732">
            <w:pPr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том числе: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3.1.1.</w:t>
            </w: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"Осуществление государственной инспекции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в жилищной, строительной сферах, а также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в сфере регионального государственного надзора </w:t>
            </w:r>
            <w:r w:rsidRPr="00DC0BD7">
              <w:rPr>
                <w:sz w:val="22"/>
                <w:szCs w:val="22"/>
              </w:rPr>
              <w:br/>
              <w:t xml:space="preserve">в области технического состояния самоходных машин и других видов техники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на территории Пензенской области"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proofErr w:type="gramStart"/>
            <w:r w:rsidRPr="00DC0BD7">
              <w:rPr>
                <w:sz w:val="22"/>
                <w:szCs w:val="22"/>
              </w:rPr>
              <w:t xml:space="preserve">Управление государственной инспекции </w:t>
            </w:r>
            <w:r w:rsidRPr="00DC0BD7">
              <w:rPr>
                <w:sz w:val="22"/>
                <w:szCs w:val="22"/>
              </w:rPr>
              <w:br/>
              <w:t xml:space="preserve">в жилищной, строительной сферах </w:t>
            </w:r>
            <w:proofErr w:type="gramEnd"/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и по надзору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за техническим состоянием самоходных машин и других видов техники</w:t>
            </w:r>
            <w:r w:rsidRPr="00DC0BD7">
              <w:rPr>
                <w:sz w:val="22"/>
                <w:szCs w:val="22"/>
              </w:rPr>
              <w:br/>
              <w:t>Пензенской области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261 440,9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261 440,9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Количество организованных и проведенных проверок по обследованию жилищного </w:t>
            </w:r>
            <w:r w:rsidR="002129C7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>фонда, осмотров жилищного фонда, измеряемого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квадратными метрами обследуемой поднадзорной площади,</w:t>
            </w:r>
          </w:p>
          <w:p w:rsidR="00F836C2" w:rsidRPr="00DC0BD7" w:rsidRDefault="00F836C2" w:rsidP="0005582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F836C2" w:rsidRPr="00DC0BD7" w:rsidRDefault="00F836C2" w:rsidP="0005582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тыс. кв. м/ соотношение количества предоставленной ежеквартальной отчетности застройщиков </w:t>
            </w:r>
            <w:r w:rsidR="00055828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без нарушения установленных требований </w:t>
            </w:r>
          </w:p>
          <w:p w:rsidR="00F836C2" w:rsidRPr="00DC0BD7" w:rsidRDefault="00F836C2" w:rsidP="00055828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к общему количеству предоставленной ежеквартальной отчетности,</w:t>
            </w:r>
            <w:r w:rsidR="00055828">
              <w:rPr>
                <w:sz w:val="22"/>
                <w:szCs w:val="22"/>
              </w:rPr>
              <w:t xml:space="preserve"> </w:t>
            </w:r>
            <w:r w:rsidRPr="00DC0BD7">
              <w:rPr>
                <w:sz w:val="22"/>
                <w:szCs w:val="22"/>
              </w:rPr>
              <w:t>%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3, 3.1, 3.2, 3.3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61 931,7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61 931,7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9600/2617/87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64 539,1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64 539,1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9650/2617/89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66 248,5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66 248,5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9650/2617/90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68 721,6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68 721,6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9650/2617/91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  <w:r w:rsidRPr="00DC0BD7">
              <w:rPr>
                <w:spacing w:val="-10"/>
                <w:sz w:val="22"/>
                <w:szCs w:val="22"/>
              </w:rPr>
              <w:t>3.1.2.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"Опубликование </w:t>
            </w:r>
            <w:r w:rsidR="009E3305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на официальном сайте Управления государственной инспекции 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в жилищной, строительной сферах и 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по надзору 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за техническим состоянием самоходных машин и других видов техники Пензенской области в </w:t>
            </w:r>
            <w:r w:rsidRPr="00DC0BD7">
              <w:rPr>
                <w:spacing w:val="-6"/>
                <w:sz w:val="22"/>
                <w:szCs w:val="22"/>
              </w:rPr>
              <w:t>информационно-</w:t>
            </w:r>
            <w:proofErr w:type="spellStart"/>
            <w:r w:rsidRPr="00DC0BD7">
              <w:rPr>
                <w:sz w:val="22"/>
                <w:szCs w:val="22"/>
              </w:rPr>
              <w:t>телекоммуника</w:t>
            </w:r>
            <w:proofErr w:type="spellEnd"/>
            <w:r w:rsidR="00140049">
              <w:rPr>
                <w:sz w:val="22"/>
                <w:szCs w:val="22"/>
              </w:rPr>
              <w:t>-</w:t>
            </w:r>
            <w:proofErr w:type="spellStart"/>
            <w:r w:rsidRPr="00DC0BD7">
              <w:rPr>
                <w:sz w:val="22"/>
                <w:szCs w:val="22"/>
              </w:rPr>
              <w:t>ционной</w:t>
            </w:r>
            <w:proofErr w:type="spellEnd"/>
            <w:r w:rsidRPr="00DC0BD7">
              <w:rPr>
                <w:sz w:val="22"/>
                <w:szCs w:val="22"/>
              </w:rPr>
              <w:t xml:space="preserve"> сети "Интернет" сведений 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о результатах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работы в рамках осуществления государственного жилищного надзора </w:t>
            </w:r>
            <w:r w:rsidRPr="00DC0BD7">
              <w:rPr>
                <w:sz w:val="22"/>
                <w:szCs w:val="22"/>
              </w:rPr>
              <w:br/>
              <w:t>на территории Пензенской области"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proofErr w:type="gramStart"/>
            <w:r w:rsidRPr="00DC0BD7">
              <w:rPr>
                <w:sz w:val="22"/>
                <w:szCs w:val="22"/>
              </w:rPr>
              <w:t xml:space="preserve">Управление государственной инспекции </w:t>
            </w:r>
            <w:r w:rsidRPr="00DC0BD7">
              <w:rPr>
                <w:sz w:val="22"/>
                <w:szCs w:val="22"/>
              </w:rPr>
              <w:br/>
              <w:t xml:space="preserve">в жилищной, строительной сферах </w:t>
            </w:r>
            <w:proofErr w:type="gramEnd"/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и по надзору 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за техническим состоянием самоходных машин и других видов техники</w:t>
            </w:r>
            <w:r w:rsidRPr="00DC0BD7">
              <w:rPr>
                <w:sz w:val="22"/>
                <w:szCs w:val="22"/>
              </w:rPr>
              <w:br/>
              <w:t>Пензенской области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28,4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28,4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gridSpan w:val="2"/>
          </w:tcPr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gridSpan w:val="2"/>
          </w:tcPr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proofErr w:type="gramStart"/>
            <w:r w:rsidRPr="00DC0BD7">
              <w:rPr>
                <w:sz w:val="22"/>
                <w:szCs w:val="22"/>
              </w:rPr>
              <w:t xml:space="preserve">Количество публикаций </w:t>
            </w:r>
            <w:r w:rsidRPr="00DC0BD7">
              <w:rPr>
                <w:sz w:val="22"/>
                <w:szCs w:val="22"/>
              </w:rPr>
              <w:br/>
              <w:t xml:space="preserve">на официальном сайте Управления государственной инспекции в жилищной, строительной сферах и </w:t>
            </w:r>
            <w:proofErr w:type="gramEnd"/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по надзору 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за техническим состоянием самоходных машин и других видов техники Пензенской области 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информационно-</w:t>
            </w:r>
            <w:proofErr w:type="spellStart"/>
            <w:r w:rsidRPr="00DC0BD7">
              <w:rPr>
                <w:sz w:val="22"/>
                <w:szCs w:val="22"/>
              </w:rPr>
              <w:t>телекоммуника</w:t>
            </w:r>
            <w:proofErr w:type="spellEnd"/>
            <w:r w:rsidRPr="00DC0BD7">
              <w:rPr>
                <w:sz w:val="22"/>
                <w:szCs w:val="22"/>
              </w:rPr>
              <w:t>-</w:t>
            </w:r>
            <w:proofErr w:type="spellStart"/>
            <w:r w:rsidRPr="00DC0BD7">
              <w:rPr>
                <w:sz w:val="22"/>
                <w:szCs w:val="22"/>
              </w:rPr>
              <w:t>ционной</w:t>
            </w:r>
            <w:proofErr w:type="spellEnd"/>
            <w:r w:rsidRPr="00DC0BD7">
              <w:rPr>
                <w:sz w:val="22"/>
                <w:szCs w:val="22"/>
              </w:rPr>
              <w:t xml:space="preserve"> сети "Интернет" сведений 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о результатах работы в рамках осуществления государственного </w:t>
            </w:r>
            <w:r w:rsidRPr="00DC0BD7">
              <w:rPr>
                <w:spacing w:val="-6"/>
                <w:sz w:val="22"/>
                <w:szCs w:val="22"/>
              </w:rPr>
              <w:t>жилищного надзора</w:t>
            </w:r>
            <w:r w:rsidRPr="00DC0BD7">
              <w:rPr>
                <w:sz w:val="22"/>
                <w:szCs w:val="22"/>
              </w:rPr>
              <w:t xml:space="preserve"> 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на территории Пензенской области, шт.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3, 3.1, 3.2, 3.3</w:t>
            </w: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A5743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7,1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7,1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7,1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7,1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3.1.3.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Обеспечение деятельности межведомственной комиссии при Правительстве Пензенской области по </w:t>
            </w:r>
            <w:r w:rsidRPr="00DC0BD7">
              <w:rPr>
                <w:sz w:val="22"/>
                <w:szCs w:val="22"/>
              </w:rPr>
              <w:br/>
              <w:t xml:space="preserve">оценке жилых помещений жилищного фонда Пензенской области, а также иных жилых помещений, созданной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на основании постановления Правительства Пензенской области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от 15.02.2017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№ 71-пП, в целях проведения дополнительного обследования помещений </w:t>
            </w:r>
            <w:proofErr w:type="spellStart"/>
            <w:proofErr w:type="gramStart"/>
            <w:r w:rsidRPr="00DC0BD7">
              <w:rPr>
                <w:sz w:val="22"/>
                <w:szCs w:val="22"/>
              </w:rPr>
              <w:t>специали-зированной</w:t>
            </w:r>
            <w:proofErr w:type="spellEnd"/>
            <w:proofErr w:type="gramEnd"/>
            <w:r w:rsidRPr="00DC0BD7">
              <w:rPr>
                <w:sz w:val="22"/>
                <w:szCs w:val="22"/>
              </w:rPr>
              <w:t xml:space="preserve"> организацией, </w:t>
            </w:r>
          </w:p>
          <w:p w:rsidR="00F836C2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в рамках рассмотрения обращения </w:t>
            </w:r>
            <w:r w:rsidR="007A18A8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>граждан</w:t>
            </w:r>
          </w:p>
          <w:p w:rsidR="007A18A8" w:rsidRDefault="007A18A8" w:rsidP="00601732">
            <w:pPr>
              <w:jc w:val="center"/>
              <w:rPr>
                <w:sz w:val="22"/>
                <w:szCs w:val="22"/>
              </w:rPr>
            </w:pPr>
          </w:p>
          <w:p w:rsidR="007A18A8" w:rsidRPr="00DC0BD7" w:rsidRDefault="007A18A8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Управление государственной инспекции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в жилищной, строительной сферах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и по надзору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за техническим состоянием самоходных машин и других видов техники</w:t>
            </w:r>
            <w:r w:rsidRPr="00DC0BD7">
              <w:rPr>
                <w:sz w:val="22"/>
                <w:szCs w:val="22"/>
              </w:rPr>
              <w:br/>
              <w:t>Пензенской области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765,0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765,0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Соотношение проведенных обследований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к общему количеству принятых комиссией решений по обследованию объектов 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отчетном периоде, %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3, 3.1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750,0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750,0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15,0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15,0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100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31693E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3.2.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Основное мероприятие "Мероприятия, направленные на защиту прав граждан-участников долевого строительства"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proofErr w:type="gramStart"/>
            <w:r w:rsidRPr="00DC0BD7">
              <w:rPr>
                <w:sz w:val="22"/>
                <w:szCs w:val="22"/>
              </w:rPr>
              <w:t>Управление государственной инспекции</w:t>
            </w:r>
            <w:r w:rsidR="00147DD8">
              <w:rPr>
                <w:sz w:val="22"/>
                <w:szCs w:val="22"/>
              </w:rPr>
              <w:t xml:space="preserve"> </w:t>
            </w:r>
            <w:r w:rsidR="00147DD8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>в жилищной, строительной сферах</w:t>
            </w:r>
            <w:proofErr w:type="gramEnd"/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 по надзору</w:t>
            </w:r>
          </w:p>
          <w:p w:rsidR="00F836C2" w:rsidRPr="00DC0BD7" w:rsidRDefault="00F836C2" w:rsidP="00926B0E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за техническим состоянием самоходных </w:t>
            </w:r>
            <w:r w:rsidR="00224877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машин и других </w:t>
            </w:r>
            <w:r w:rsidR="00224877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>видов техники</w:t>
            </w:r>
            <w:r w:rsidRPr="00DC0BD7">
              <w:rPr>
                <w:sz w:val="22"/>
                <w:szCs w:val="22"/>
              </w:rPr>
              <w:br/>
              <w:t>Пензенской области</w:t>
            </w: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85 754,7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85 754,7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3, 3.2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82 800,0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82 800,0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1 404,5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1 404,5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775,1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775,1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775,1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775,1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01732">
            <w:pPr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том числе:</w:t>
            </w: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3.2.1.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Pr="00DC0BD7" w:rsidRDefault="00F836C2" w:rsidP="00926B0E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"Имущественный взнос  </w:t>
            </w:r>
            <w:r w:rsidR="00224877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Пензенской области </w:t>
            </w:r>
            <w:r w:rsidRPr="00DC0BD7">
              <w:rPr>
                <w:sz w:val="22"/>
                <w:szCs w:val="22"/>
              </w:rPr>
              <w:br/>
              <w:t xml:space="preserve">в публично-правовую компанию </w:t>
            </w:r>
            <w:r w:rsidRPr="00DC0BD7">
              <w:rPr>
                <w:sz w:val="22"/>
                <w:szCs w:val="22"/>
              </w:rPr>
              <w:br/>
              <w:t xml:space="preserve">"Фонд защиты </w:t>
            </w:r>
            <w:r w:rsidR="00224877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прав граждан - участников долевого строительства" </w:t>
            </w:r>
            <w:r w:rsidRPr="00DC0BD7">
              <w:rPr>
                <w:sz w:val="22"/>
                <w:szCs w:val="22"/>
              </w:rPr>
              <w:br/>
              <w:t xml:space="preserve">на цели, </w:t>
            </w:r>
            <w:proofErr w:type="spellStart"/>
            <w:proofErr w:type="gramStart"/>
            <w:r w:rsidRPr="00DC0BD7">
              <w:rPr>
                <w:sz w:val="22"/>
                <w:szCs w:val="22"/>
              </w:rPr>
              <w:t>преду</w:t>
            </w:r>
            <w:proofErr w:type="spellEnd"/>
            <w:r w:rsidRPr="00DC0BD7">
              <w:rPr>
                <w:sz w:val="22"/>
                <w:szCs w:val="22"/>
              </w:rPr>
              <w:t>-смотренные</w:t>
            </w:r>
            <w:proofErr w:type="gramEnd"/>
            <w:r w:rsidRPr="00DC0BD7">
              <w:rPr>
                <w:sz w:val="22"/>
                <w:szCs w:val="22"/>
              </w:rPr>
              <w:t xml:space="preserve">  </w:t>
            </w:r>
            <w:r w:rsidR="00224877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ст.13.1 Федерального закона </w:t>
            </w:r>
            <w:r w:rsidRPr="00DC0BD7">
              <w:rPr>
                <w:sz w:val="22"/>
                <w:szCs w:val="22"/>
              </w:rPr>
              <w:br/>
              <w:t xml:space="preserve">от 29.07.2017 № 218-ФЗ </w:t>
            </w:r>
            <w:r w:rsidRPr="00DC0BD7">
              <w:rPr>
                <w:sz w:val="22"/>
                <w:szCs w:val="22"/>
              </w:rPr>
              <w:br/>
              <w:t>"О публично-</w:t>
            </w:r>
            <w:r w:rsidRPr="00DC0BD7">
              <w:rPr>
                <w:spacing w:val="-8"/>
                <w:sz w:val="22"/>
                <w:szCs w:val="22"/>
              </w:rPr>
              <w:t>правовой компании</w:t>
            </w:r>
            <w:r w:rsidRPr="00DC0BD7">
              <w:rPr>
                <w:sz w:val="22"/>
                <w:szCs w:val="22"/>
              </w:rPr>
              <w:t xml:space="preserve"> </w:t>
            </w:r>
            <w:r w:rsidRPr="00DC0BD7">
              <w:rPr>
                <w:sz w:val="22"/>
                <w:szCs w:val="22"/>
              </w:rPr>
              <w:br/>
              <w:t xml:space="preserve">по защите прав граждан - участников долевого строительства при несостоятельности (банкротстве) застройщиков и </w:t>
            </w:r>
            <w:r w:rsidR="002129C7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о внесении изменений </w:t>
            </w:r>
            <w:r w:rsidR="00224877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 xml:space="preserve">в отдельные законодательные акты </w:t>
            </w:r>
            <w:r w:rsidRPr="00DC0BD7">
              <w:rPr>
                <w:sz w:val="22"/>
                <w:szCs w:val="22"/>
              </w:rPr>
              <w:br/>
              <w:t>Российской Федерации"</w:t>
            </w: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государственной инспекции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жилищной, строительной сферах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 по надзору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за техническим состоянием самоходных машин и других видов техники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Пензенской области</w:t>
            </w: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82 500,0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82 500,0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 xml:space="preserve">Финансирование мероприятий по перечислению субсидии в виде имущественного взноса в имущество ППК "Фонд защиты прав граждан - участников долевого строительства" </w:t>
            </w:r>
            <w:r w:rsidR="00B81333">
              <w:rPr>
                <w:sz w:val="22"/>
                <w:szCs w:val="22"/>
              </w:rPr>
              <w:br/>
            </w:r>
            <w:r w:rsidRPr="00DC0BD7">
              <w:rPr>
                <w:sz w:val="22"/>
                <w:szCs w:val="22"/>
              </w:rPr>
              <w:t>из бюджета Пензенской области, %</w:t>
            </w:r>
          </w:p>
        </w:tc>
        <w:tc>
          <w:tcPr>
            <w:tcW w:w="1158" w:type="dxa"/>
            <w:gridSpan w:val="2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3, 3.2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82 500,0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82 500,0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100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-</w:t>
            </w:r>
          </w:p>
        </w:tc>
        <w:tc>
          <w:tcPr>
            <w:tcW w:w="1158" w:type="dxa"/>
            <w:gridSpan w:val="2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3.2.2.</w:t>
            </w:r>
          </w:p>
        </w:tc>
        <w:tc>
          <w:tcPr>
            <w:tcW w:w="2116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Мероприятие</w:t>
            </w:r>
          </w:p>
          <w:p w:rsidR="00F836C2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"Предоставление субсидии в форме имущественного взноса в некоммерческую организацию  "Фонд защиты прав граждан - участников долевого строительства Пензенской области" на обеспечение текущей деятельности"</w:t>
            </w:r>
          </w:p>
          <w:p w:rsidR="00224877" w:rsidRDefault="00224877" w:rsidP="00601732">
            <w:pPr>
              <w:jc w:val="center"/>
              <w:rPr>
                <w:sz w:val="22"/>
                <w:szCs w:val="22"/>
              </w:rPr>
            </w:pPr>
          </w:p>
          <w:p w:rsidR="00224877" w:rsidRDefault="00224877" w:rsidP="00601732">
            <w:pPr>
              <w:jc w:val="center"/>
              <w:rPr>
                <w:sz w:val="22"/>
                <w:szCs w:val="22"/>
              </w:rPr>
            </w:pPr>
          </w:p>
          <w:p w:rsidR="00224877" w:rsidRPr="00DC0BD7" w:rsidRDefault="00224877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Управление государственной инспекции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 жилищной, строительной сферах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 по надзору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за техническим состоянием самоходных машин и других видов техники</w:t>
            </w:r>
            <w:r w:rsidRPr="00DC0BD7">
              <w:rPr>
                <w:sz w:val="22"/>
                <w:szCs w:val="22"/>
              </w:rPr>
              <w:br/>
              <w:t>Пензенской области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3 254,7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3 254,7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Финансирование мероприятий по перечислению субсидии в виде имущественного взноса в "Фонд защиты прав граждан - участников долевого строительства Пензенской области", %</w:t>
            </w: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№ 3, 3.2</w:t>
            </w: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300,0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300,0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100</w:t>
            </w: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1 404,5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1 404,5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100</w:t>
            </w: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775,1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775,1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100</w:t>
            </w: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775,1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775,1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100</w:t>
            </w: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98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Всего по подпрограмме 3:</w:t>
            </w: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347 989,0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347 989,0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145 488,8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145 488,8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65 965,7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65 965,7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67 030,7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67 030,7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69 503,8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69 503,8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15853" w:type="dxa"/>
            <w:gridSpan w:val="16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Всего по государственной программе:</w:t>
            </w:r>
          </w:p>
        </w:tc>
      </w:tr>
      <w:tr w:rsidR="00E401DC" w:rsidRPr="00DC0BD7" w:rsidTr="006831B3">
        <w:tc>
          <w:tcPr>
            <w:tcW w:w="5582" w:type="dxa"/>
            <w:gridSpan w:val="3"/>
            <w:vMerge w:val="restart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Итого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  <w:lang w:val="en-US"/>
              </w:rPr>
            </w:pPr>
            <w:r w:rsidRPr="00DC0BD7">
              <w:rPr>
                <w:sz w:val="22"/>
                <w:szCs w:val="22"/>
              </w:rPr>
              <w:t xml:space="preserve">3811877,9 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2431313,7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924 063,0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456 501,2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2019</w:t>
            </w:r>
          </w:p>
        </w:tc>
        <w:tc>
          <w:tcPr>
            <w:tcW w:w="1156" w:type="dxa"/>
          </w:tcPr>
          <w:p w:rsidR="00F836C2" w:rsidRPr="00190163" w:rsidRDefault="00F836C2" w:rsidP="00601732">
            <w:pPr>
              <w:jc w:val="center"/>
              <w:rPr>
                <w:spacing w:val="-12"/>
                <w:sz w:val="22"/>
                <w:szCs w:val="22"/>
              </w:rPr>
            </w:pPr>
            <w:r w:rsidRPr="00190163">
              <w:rPr>
                <w:spacing w:val="-12"/>
                <w:sz w:val="22"/>
                <w:szCs w:val="22"/>
              </w:rPr>
              <w:t>1 508 412,2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1029876,7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368 310,4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110 225,1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2020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1135150,4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717 186,6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265 677,2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152 286,6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2021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559 656,6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379 905,3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60 933,7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118 817,6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2022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464 410,0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  <w:lang w:val="en-US"/>
              </w:rPr>
            </w:pPr>
            <w:r w:rsidRPr="00DC0BD7">
              <w:rPr>
                <w:sz w:val="22"/>
                <w:szCs w:val="22"/>
              </w:rPr>
              <w:t>303 624,0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86 335,2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74 450,8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2023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87 815,0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439,0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86 937,0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439,0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  <w:tr w:rsidR="00E401DC" w:rsidRPr="00DC0BD7" w:rsidTr="006831B3">
        <w:tc>
          <w:tcPr>
            <w:tcW w:w="5582" w:type="dxa"/>
            <w:gridSpan w:val="3"/>
            <w:vMerge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2024</w:t>
            </w:r>
          </w:p>
        </w:tc>
        <w:tc>
          <w:tcPr>
            <w:tcW w:w="1156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56 433,7</w:t>
            </w:r>
          </w:p>
        </w:tc>
        <w:tc>
          <w:tcPr>
            <w:tcW w:w="1218" w:type="dxa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282,1</w:t>
            </w:r>
          </w:p>
        </w:tc>
        <w:tc>
          <w:tcPr>
            <w:tcW w:w="1231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55 869,5</w:t>
            </w:r>
          </w:p>
        </w:tc>
        <w:tc>
          <w:tcPr>
            <w:tcW w:w="1356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282,1</w:t>
            </w:r>
          </w:p>
        </w:tc>
        <w:tc>
          <w:tcPr>
            <w:tcW w:w="1275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  <w:r w:rsidRPr="00DC0BD7">
              <w:rPr>
                <w:sz w:val="22"/>
                <w:szCs w:val="22"/>
              </w:rPr>
              <w:t>0,0</w:t>
            </w:r>
          </w:p>
        </w:tc>
        <w:tc>
          <w:tcPr>
            <w:tcW w:w="2014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gridSpan w:val="2"/>
          </w:tcPr>
          <w:p w:rsidR="00F836C2" w:rsidRPr="00DC0BD7" w:rsidRDefault="00F836C2" w:rsidP="00601732">
            <w:pPr>
              <w:jc w:val="center"/>
              <w:rPr>
                <w:sz w:val="22"/>
                <w:szCs w:val="22"/>
              </w:rPr>
            </w:pPr>
          </w:p>
        </w:tc>
      </w:tr>
    </w:tbl>
    <w:p w:rsidR="00F836C2" w:rsidRDefault="00F836C2" w:rsidP="00601732">
      <w:pPr>
        <w:rPr>
          <w:sz w:val="24"/>
          <w:szCs w:val="24"/>
        </w:rPr>
      </w:pPr>
    </w:p>
    <w:p w:rsidR="00224877" w:rsidRPr="00296AEA" w:rsidRDefault="00224877" w:rsidP="00601732">
      <w:pPr>
        <w:rPr>
          <w:sz w:val="24"/>
          <w:szCs w:val="24"/>
        </w:rPr>
      </w:pPr>
    </w:p>
    <w:p w:rsidR="00F836C2" w:rsidRPr="00296AEA" w:rsidRDefault="00F836C2" w:rsidP="00601732">
      <w:pPr>
        <w:tabs>
          <w:tab w:val="left" w:pos="8940"/>
        </w:tabs>
        <w:jc w:val="center"/>
        <w:rPr>
          <w:sz w:val="24"/>
          <w:szCs w:val="24"/>
        </w:rPr>
      </w:pPr>
      <w:r w:rsidRPr="00296AEA">
        <w:rPr>
          <w:sz w:val="24"/>
          <w:szCs w:val="24"/>
        </w:rPr>
        <w:t>____________</w:t>
      </w:r>
    </w:p>
    <w:p w:rsidR="00F836C2" w:rsidRPr="00296AEA" w:rsidRDefault="00F836C2" w:rsidP="00601732">
      <w:pPr>
        <w:jc w:val="both"/>
        <w:rPr>
          <w:sz w:val="24"/>
          <w:szCs w:val="24"/>
        </w:rPr>
      </w:pPr>
    </w:p>
    <w:sectPr w:rsidR="00F836C2" w:rsidRPr="00296AEA" w:rsidSect="00DC0BD7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EBC" w:rsidRDefault="00C03EBC">
      <w:r>
        <w:separator/>
      </w:r>
    </w:p>
  </w:endnote>
  <w:endnote w:type="continuationSeparator" w:id="0">
    <w:p w:rsidR="00C03EBC" w:rsidRDefault="00C0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40049">
      <w:rPr>
        <w:noProof/>
        <w:sz w:val="16"/>
      </w:rPr>
      <w:t>d:\пк4\пр9\постановления\18.01.21.05.docx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EBC" w:rsidRDefault="00C03EBC">
      <w:r>
        <w:separator/>
      </w:r>
    </w:p>
  </w:footnote>
  <w:footnote w:type="continuationSeparator" w:id="0">
    <w:p w:rsidR="00C03EBC" w:rsidRDefault="00C03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8054045"/>
      <w:docPartObj>
        <w:docPartGallery w:val="Page Numbers (Top of Page)"/>
        <w:docPartUnique/>
      </w:docPartObj>
    </w:sdtPr>
    <w:sdtEndPr/>
    <w:sdtContent>
      <w:p w:rsidR="00B6506F" w:rsidRDefault="00B6506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169">
          <w:rPr>
            <w:noProof/>
          </w:rPr>
          <w:t>26</w:t>
        </w:r>
        <w:r>
          <w:fldChar w:fldCharType="end"/>
        </w:r>
      </w:p>
    </w:sdtContent>
  </w:sdt>
  <w:p w:rsidR="00B6506F" w:rsidRDefault="00B6506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E"/>
    <w:multiLevelType w:val="hybridMultilevel"/>
    <w:tmpl w:val="53624A0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5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6">
    <w:nsid w:val="14B80200"/>
    <w:multiLevelType w:val="hybridMultilevel"/>
    <w:tmpl w:val="CE98343A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  <w:rPr>
        <w:rFonts w:cs="Times New Roman"/>
      </w:rPr>
    </w:lvl>
  </w:abstractNum>
  <w:abstractNum w:abstractNumId="7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23BC0"/>
    <w:multiLevelType w:val="hybridMultilevel"/>
    <w:tmpl w:val="2DFA4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7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74661D"/>
    <w:multiLevelType w:val="hybridMultilevel"/>
    <w:tmpl w:val="8BC6AE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0">
    <w:nsid w:val="4A1543C2"/>
    <w:multiLevelType w:val="hybridMultilevel"/>
    <w:tmpl w:val="2A94D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E337C"/>
    <w:multiLevelType w:val="hybridMultilevel"/>
    <w:tmpl w:val="838E5FDC"/>
    <w:lvl w:ilvl="0" w:tplc="EFC27B4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23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C90727"/>
    <w:multiLevelType w:val="multilevel"/>
    <w:tmpl w:val="64964456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abstractNum w:abstractNumId="27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8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593B7C"/>
    <w:multiLevelType w:val="hybridMultilevel"/>
    <w:tmpl w:val="4E3A6576"/>
    <w:lvl w:ilvl="0" w:tplc="3F3A0D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32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33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35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6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36"/>
  </w:num>
  <w:num w:numId="2">
    <w:abstractNumId w:val="27"/>
  </w:num>
  <w:num w:numId="3">
    <w:abstractNumId w:val="22"/>
  </w:num>
  <w:num w:numId="4">
    <w:abstractNumId w:val="4"/>
  </w:num>
  <w:num w:numId="5">
    <w:abstractNumId w:val="14"/>
  </w:num>
  <w:num w:numId="6">
    <w:abstractNumId w:val="8"/>
  </w:num>
  <w:num w:numId="7">
    <w:abstractNumId w:val="23"/>
  </w:num>
  <w:num w:numId="8">
    <w:abstractNumId w:val="16"/>
  </w:num>
  <w:num w:numId="9">
    <w:abstractNumId w:val="13"/>
  </w:num>
  <w:num w:numId="10">
    <w:abstractNumId w:val="25"/>
  </w:num>
  <w:num w:numId="11">
    <w:abstractNumId w:val="10"/>
  </w:num>
  <w:num w:numId="12">
    <w:abstractNumId w:val="28"/>
  </w:num>
  <w:num w:numId="13">
    <w:abstractNumId w:val="0"/>
  </w:num>
  <w:num w:numId="14">
    <w:abstractNumId w:val="1"/>
  </w:num>
  <w:num w:numId="15">
    <w:abstractNumId w:val="2"/>
  </w:num>
  <w:num w:numId="16">
    <w:abstractNumId w:val="33"/>
  </w:num>
  <w:num w:numId="17">
    <w:abstractNumId w:val="30"/>
  </w:num>
  <w:num w:numId="18">
    <w:abstractNumId w:val="12"/>
  </w:num>
  <w:num w:numId="19">
    <w:abstractNumId w:val="35"/>
  </w:num>
  <w:num w:numId="20">
    <w:abstractNumId w:val="17"/>
  </w:num>
  <w:num w:numId="21">
    <w:abstractNumId w:val="7"/>
  </w:num>
  <w:num w:numId="22">
    <w:abstractNumId w:val="34"/>
  </w:num>
  <w:num w:numId="23">
    <w:abstractNumId w:val="11"/>
  </w:num>
  <w:num w:numId="24">
    <w:abstractNumId w:val="9"/>
  </w:num>
  <w:num w:numId="25">
    <w:abstractNumId w:val="32"/>
  </w:num>
  <w:num w:numId="26">
    <w:abstractNumId w:val="5"/>
  </w:num>
  <w:num w:numId="27">
    <w:abstractNumId w:val="19"/>
  </w:num>
  <w:num w:numId="28">
    <w:abstractNumId w:val="24"/>
  </w:num>
  <w:num w:numId="29">
    <w:abstractNumId w:val="31"/>
  </w:num>
  <w:num w:numId="30">
    <w:abstractNumId w:val="21"/>
  </w:num>
  <w:num w:numId="31">
    <w:abstractNumId w:val="26"/>
  </w:num>
  <w:num w:numId="32">
    <w:abstractNumId w:val="3"/>
  </w:num>
  <w:num w:numId="33">
    <w:abstractNumId w:val="6"/>
  </w:num>
  <w:num w:numId="34">
    <w:abstractNumId w:val="18"/>
  </w:num>
  <w:num w:numId="35">
    <w:abstractNumId w:val="29"/>
  </w:num>
  <w:num w:numId="36">
    <w:abstractNumId w:val="15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80"/>
    <w:rsid w:val="00004140"/>
    <w:rsid w:val="00014419"/>
    <w:rsid w:val="00055828"/>
    <w:rsid w:val="0005641F"/>
    <w:rsid w:val="00075863"/>
    <w:rsid w:val="000A107C"/>
    <w:rsid w:val="000A2030"/>
    <w:rsid w:val="000B1160"/>
    <w:rsid w:val="000F2BFC"/>
    <w:rsid w:val="0012039B"/>
    <w:rsid w:val="00140049"/>
    <w:rsid w:val="00144E13"/>
    <w:rsid w:val="00144FFD"/>
    <w:rsid w:val="00147DD8"/>
    <w:rsid w:val="00154605"/>
    <w:rsid w:val="001563F5"/>
    <w:rsid w:val="0015717D"/>
    <w:rsid w:val="00163C83"/>
    <w:rsid w:val="00185134"/>
    <w:rsid w:val="00190163"/>
    <w:rsid w:val="00190DEE"/>
    <w:rsid w:val="001A4F4C"/>
    <w:rsid w:val="001B7A0D"/>
    <w:rsid w:val="001C0C2E"/>
    <w:rsid w:val="001D7C06"/>
    <w:rsid w:val="001E692E"/>
    <w:rsid w:val="00204F72"/>
    <w:rsid w:val="002129C7"/>
    <w:rsid w:val="00224877"/>
    <w:rsid w:val="00225CAF"/>
    <w:rsid w:val="0024384B"/>
    <w:rsid w:val="00250E16"/>
    <w:rsid w:val="0025639D"/>
    <w:rsid w:val="0025770E"/>
    <w:rsid w:val="00271AE9"/>
    <w:rsid w:val="0028591F"/>
    <w:rsid w:val="00287CC2"/>
    <w:rsid w:val="00291448"/>
    <w:rsid w:val="00296AEA"/>
    <w:rsid w:val="002A2CC8"/>
    <w:rsid w:val="002A5D3A"/>
    <w:rsid w:val="002B0A3A"/>
    <w:rsid w:val="002B6B95"/>
    <w:rsid w:val="002E2E1C"/>
    <w:rsid w:val="002E3A70"/>
    <w:rsid w:val="0031693E"/>
    <w:rsid w:val="003416AA"/>
    <w:rsid w:val="00343B8E"/>
    <w:rsid w:val="00354EA9"/>
    <w:rsid w:val="00361371"/>
    <w:rsid w:val="00364607"/>
    <w:rsid w:val="003762FC"/>
    <w:rsid w:val="00381EB3"/>
    <w:rsid w:val="003F4EA4"/>
    <w:rsid w:val="004161F8"/>
    <w:rsid w:val="00426FF1"/>
    <w:rsid w:val="00457052"/>
    <w:rsid w:val="00467FEC"/>
    <w:rsid w:val="0047451C"/>
    <w:rsid w:val="004748D0"/>
    <w:rsid w:val="004827C1"/>
    <w:rsid w:val="00486E84"/>
    <w:rsid w:val="00495D72"/>
    <w:rsid w:val="0049613D"/>
    <w:rsid w:val="004C540E"/>
    <w:rsid w:val="004D379D"/>
    <w:rsid w:val="004F1506"/>
    <w:rsid w:val="004F2F09"/>
    <w:rsid w:val="005237B7"/>
    <w:rsid w:val="0054119F"/>
    <w:rsid w:val="0054374E"/>
    <w:rsid w:val="005B314F"/>
    <w:rsid w:val="005F7EF6"/>
    <w:rsid w:val="00601732"/>
    <w:rsid w:val="006246CD"/>
    <w:rsid w:val="0064321C"/>
    <w:rsid w:val="006764D8"/>
    <w:rsid w:val="006820B3"/>
    <w:rsid w:val="006831B3"/>
    <w:rsid w:val="0069184F"/>
    <w:rsid w:val="006A3913"/>
    <w:rsid w:val="006D3912"/>
    <w:rsid w:val="006E327D"/>
    <w:rsid w:val="006F4247"/>
    <w:rsid w:val="007221CB"/>
    <w:rsid w:val="0074074F"/>
    <w:rsid w:val="00764780"/>
    <w:rsid w:val="007767E5"/>
    <w:rsid w:val="007A18A8"/>
    <w:rsid w:val="007B1C62"/>
    <w:rsid w:val="007B65EB"/>
    <w:rsid w:val="007D0505"/>
    <w:rsid w:val="007D2432"/>
    <w:rsid w:val="007E703A"/>
    <w:rsid w:val="007F3006"/>
    <w:rsid w:val="008053A3"/>
    <w:rsid w:val="008150CC"/>
    <w:rsid w:val="008217BE"/>
    <w:rsid w:val="00821E15"/>
    <w:rsid w:val="00834CA8"/>
    <w:rsid w:val="00860085"/>
    <w:rsid w:val="00886F02"/>
    <w:rsid w:val="00887844"/>
    <w:rsid w:val="00891CFD"/>
    <w:rsid w:val="008B484C"/>
    <w:rsid w:val="008F2667"/>
    <w:rsid w:val="00926B0E"/>
    <w:rsid w:val="0094078B"/>
    <w:rsid w:val="00952E57"/>
    <w:rsid w:val="00964609"/>
    <w:rsid w:val="00996332"/>
    <w:rsid w:val="009A3E33"/>
    <w:rsid w:val="009D14EE"/>
    <w:rsid w:val="009E3305"/>
    <w:rsid w:val="009F7164"/>
    <w:rsid w:val="00A01858"/>
    <w:rsid w:val="00A13561"/>
    <w:rsid w:val="00A30EC1"/>
    <w:rsid w:val="00A5342B"/>
    <w:rsid w:val="00A57437"/>
    <w:rsid w:val="00A83BAE"/>
    <w:rsid w:val="00A85ED6"/>
    <w:rsid w:val="00AA0622"/>
    <w:rsid w:val="00AC2AE9"/>
    <w:rsid w:val="00AE324C"/>
    <w:rsid w:val="00AF5155"/>
    <w:rsid w:val="00B00E48"/>
    <w:rsid w:val="00B20169"/>
    <w:rsid w:val="00B42A14"/>
    <w:rsid w:val="00B6506F"/>
    <w:rsid w:val="00B713DD"/>
    <w:rsid w:val="00B715E7"/>
    <w:rsid w:val="00B81333"/>
    <w:rsid w:val="00B868B9"/>
    <w:rsid w:val="00BA5A70"/>
    <w:rsid w:val="00BC488B"/>
    <w:rsid w:val="00BC6E58"/>
    <w:rsid w:val="00C03EBC"/>
    <w:rsid w:val="00C43890"/>
    <w:rsid w:val="00C50D5A"/>
    <w:rsid w:val="00C63B6F"/>
    <w:rsid w:val="00C71EE1"/>
    <w:rsid w:val="00C90A72"/>
    <w:rsid w:val="00C96F98"/>
    <w:rsid w:val="00CA6FF9"/>
    <w:rsid w:val="00CA7455"/>
    <w:rsid w:val="00CB39BF"/>
    <w:rsid w:val="00CC5B7C"/>
    <w:rsid w:val="00CD05EE"/>
    <w:rsid w:val="00CF6795"/>
    <w:rsid w:val="00D01AC8"/>
    <w:rsid w:val="00D3044A"/>
    <w:rsid w:val="00D4274D"/>
    <w:rsid w:val="00D454FC"/>
    <w:rsid w:val="00D92B08"/>
    <w:rsid w:val="00DC09C9"/>
    <w:rsid w:val="00DC0BD7"/>
    <w:rsid w:val="00DD535C"/>
    <w:rsid w:val="00DD74B0"/>
    <w:rsid w:val="00DE07E7"/>
    <w:rsid w:val="00DE3FF2"/>
    <w:rsid w:val="00E06208"/>
    <w:rsid w:val="00E25880"/>
    <w:rsid w:val="00E401DC"/>
    <w:rsid w:val="00E61CAE"/>
    <w:rsid w:val="00E931EB"/>
    <w:rsid w:val="00EB55A9"/>
    <w:rsid w:val="00EC6C31"/>
    <w:rsid w:val="00EE764D"/>
    <w:rsid w:val="00F05BB1"/>
    <w:rsid w:val="00F22B88"/>
    <w:rsid w:val="00F321C6"/>
    <w:rsid w:val="00F62C23"/>
    <w:rsid w:val="00F748A8"/>
    <w:rsid w:val="00F750BF"/>
    <w:rsid w:val="00F80C9A"/>
    <w:rsid w:val="00F836C2"/>
    <w:rsid w:val="00F873BF"/>
    <w:rsid w:val="00FA4A84"/>
    <w:rsid w:val="00FA4E58"/>
    <w:rsid w:val="00FB11C4"/>
    <w:rsid w:val="00FB3D59"/>
    <w:rsid w:val="00FB77BD"/>
    <w:rsid w:val="00FC4F89"/>
    <w:rsid w:val="00FD758A"/>
    <w:rsid w:val="00FE4FDA"/>
    <w:rsid w:val="00FF161E"/>
    <w:rsid w:val="00FF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F836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F836C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05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8">
    <w:name w:val="Сетка таблицы8"/>
    <w:basedOn w:val="a2"/>
    <w:next w:val="ab"/>
    <w:rsid w:val="007D05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99"/>
    <w:rsid w:val="007D05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F836C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F836C2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rsid w:val="00F836C2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F836C2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rsid w:val="00F836C2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rsid w:val="00F836C2"/>
  </w:style>
  <w:style w:type="character" w:customStyle="1" w:styleId="a7">
    <w:name w:val="Нижний колонтитул Знак"/>
    <w:basedOn w:val="a1"/>
    <w:link w:val="a6"/>
    <w:uiPriority w:val="99"/>
    <w:rsid w:val="00F836C2"/>
  </w:style>
  <w:style w:type="paragraph" w:customStyle="1" w:styleId="ConsPlusTitle">
    <w:name w:val="ConsPlusTitle"/>
    <w:rsid w:val="00F836C2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customStyle="1" w:styleId="12">
    <w:name w:val="Сетка таблицы1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F836C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F836C2"/>
    <w:rPr>
      <w:sz w:val="20"/>
      <w:szCs w:val="20"/>
    </w:rPr>
  </w:style>
  <w:style w:type="character" w:customStyle="1" w:styleId="14">
    <w:name w:val="Нижний колонтитул Знак1"/>
    <w:basedOn w:val="a1"/>
    <w:uiPriority w:val="99"/>
    <w:semiHidden/>
    <w:rsid w:val="00F836C2"/>
    <w:rPr>
      <w:sz w:val="20"/>
      <w:szCs w:val="20"/>
    </w:rPr>
  </w:style>
  <w:style w:type="character" w:styleId="ac">
    <w:name w:val="Hyperlink"/>
    <w:basedOn w:val="a1"/>
    <w:uiPriority w:val="99"/>
    <w:rsid w:val="00F836C2"/>
    <w:rPr>
      <w:rFonts w:cs="Times New Roman"/>
      <w:color w:val="0000FF"/>
      <w:u w:val="single"/>
    </w:rPr>
  </w:style>
  <w:style w:type="paragraph" w:customStyle="1" w:styleId="ad">
    <w:name w:val="Знак"/>
    <w:basedOn w:val="a0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F836C2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F836C2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F836C2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F836C2"/>
    <w:rPr>
      <w:sz w:val="22"/>
    </w:rPr>
  </w:style>
  <w:style w:type="paragraph" w:customStyle="1" w:styleId="ConsPlusNonformat">
    <w:name w:val="ConsPlusNonformat"/>
    <w:uiPriority w:val="99"/>
    <w:rsid w:val="00F836C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F836C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F836C2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F836C2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F836C2"/>
    <w:rPr>
      <w:b/>
      <w:color w:val="000080"/>
    </w:rPr>
  </w:style>
  <w:style w:type="character" w:customStyle="1" w:styleId="af2">
    <w:name w:val="Гипертекстовая ссылка"/>
    <w:uiPriority w:val="99"/>
    <w:rsid w:val="00F836C2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F836C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F836C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F836C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F836C2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F836C2"/>
    <w:rPr>
      <w:b/>
      <w:color w:val="000080"/>
    </w:rPr>
  </w:style>
  <w:style w:type="paragraph" w:customStyle="1" w:styleId="17">
    <w:name w:val="Рецензия1"/>
    <w:hidden/>
    <w:uiPriority w:val="99"/>
    <w:semiHidden/>
    <w:rsid w:val="00F836C2"/>
  </w:style>
  <w:style w:type="character" w:styleId="af9">
    <w:name w:val="FollowedHyperlink"/>
    <w:basedOn w:val="a1"/>
    <w:uiPriority w:val="99"/>
    <w:rsid w:val="00F836C2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F836C2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F836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F836C2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F836C2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F836C2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F836C2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F836C2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F836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F836C2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F836C2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F836C2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F836C2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F836C2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F836C2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F836C2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F836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F836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F836C2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F836C2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F836C2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F836C2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F836C2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F836C2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F836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F836C2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F836C2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F836C2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F836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F836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F836C2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F836C2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F836C2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F836C2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F836C2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F836C2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F836C2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F836C2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F836C2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F836C2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F836C2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F836C2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F836C2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F836C2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F836C2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F836C2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F836C2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F836C2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F836C2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F836C2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F836C2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F836C2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F836C2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F836C2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F836C2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F836C2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F836C2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F836C2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F836C2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F836C2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F836C2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F836C2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F836C2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F836C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F836C2"/>
    <w:rPr>
      <w:sz w:val="28"/>
    </w:rPr>
  </w:style>
  <w:style w:type="paragraph" w:customStyle="1" w:styleId="ConsNormal">
    <w:name w:val="ConsNormal"/>
    <w:uiPriority w:val="99"/>
    <w:rsid w:val="00F836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F836C2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F836C2"/>
    <w:rPr>
      <w:sz w:val="24"/>
    </w:rPr>
  </w:style>
  <w:style w:type="paragraph" w:customStyle="1" w:styleId="font5">
    <w:name w:val="font5"/>
    <w:basedOn w:val="a0"/>
    <w:uiPriority w:val="99"/>
    <w:rsid w:val="00F836C2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F836C2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F836C2"/>
    <w:rPr>
      <w:rFonts w:cs="Times New Roman"/>
    </w:rPr>
  </w:style>
  <w:style w:type="paragraph" w:customStyle="1" w:styleId="font7">
    <w:name w:val="font7"/>
    <w:basedOn w:val="a0"/>
    <w:uiPriority w:val="99"/>
    <w:rsid w:val="00F836C2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F836C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F836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F836C2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F836C2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836C2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F836C2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F836C2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F836C2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F836C2"/>
    <w:rPr>
      <w:lang w:val="en-US" w:eastAsia="en-US"/>
    </w:rPr>
  </w:style>
  <w:style w:type="character" w:styleId="aff4">
    <w:name w:val="footnote reference"/>
    <w:basedOn w:val="a1"/>
    <w:uiPriority w:val="99"/>
    <w:rsid w:val="00F836C2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F836C2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F836C2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F836C2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F836C2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F836C2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F836C2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F836C2"/>
  </w:style>
  <w:style w:type="paragraph" w:styleId="afe">
    <w:name w:val="Body Text"/>
    <w:basedOn w:val="a0"/>
    <w:link w:val="22"/>
    <w:uiPriority w:val="99"/>
    <w:rsid w:val="00F836C2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F836C2"/>
  </w:style>
  <w:style w:type="character" w:customStyle="1" w:styleId="19">
    <w:name w:val="Основной текст Знак1"/>
    <w:basedOn w:val="a1"/>
    <w:rsid w:val="00F836C2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F836C2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F836C2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F836C2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F836C2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F836C2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F836C2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F836C2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F836C2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F836C2"/>
  </w:style>
  <w:style w:type="paragraph" w:customStyle="1" w:styleId="34">
    <w:name w:val="Абзац списка3"/>
    <w:basedOn w:val="a0"/>
    <w:uiPriority w:val="99"/>
    <w:rsid w:val="00F836C2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F836C2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F836C2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F836C2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F836C2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F836C2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F836C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F836C2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F836C2"/>
    <w:rPr>
      <w:rFonts w:cs="Times New Roman"/>
      <w:i/>
    </w:rPr>
  </w:style>
  <w:style w:type="paragraph" w:customStyle="1" w:styleId="1b">
    <w:name w:val="Дата1"/>
    <w:basedOn w:val="a0"/>
    <w:uiPriority w:val="99"/>
    <w:rsid w:val="00F836C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F836C2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F836C2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F836C2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F836C2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F836C2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F836C2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F836C2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F836C2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F836C2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F836C2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F836C2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F836C2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F836C2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F836C2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F836C2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F836C2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F836C2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F836C2"/>
    <w:rPr>
      <w:rFonts w:cs="Times New Roman"/>
    </w:rPr>
  </w:style>
  <w:style w:type="paragraph" w:styleId="2c">
    <w:name w:val="Body Text Indent 2"/>
    <w:basedOn w:val="a0"/>
    <w:link w:val="2d"/>
    <w:uiPriority w:val="99"/>
    <w:rsid w:val="00F836C2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F836C2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F836C2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F836C2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F836C2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F836C2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F836C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F836C2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F836C2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F836C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F836C2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F836C2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F836C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F836C2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F836C2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F836C2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F836C2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F836C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F836C2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F836C2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F836C2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F836C2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F836C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F836C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F836C2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F836C2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0">
    <w:name w:val="Знак8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F836C2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F836C2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F836C2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F836C2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F836C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F836C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F836C2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F836C2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F836C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F836C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F836C2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F836C2"/>
  </w:style>
  <w:style w:type="character" w:customStyle="1" w:styleId="1f3">
    <w:name w:val="Сильное выделение1"/>
    <w:uiPriority w:val="99"/>
    <w:rsid w:val="00F836C2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F836C2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F836C2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F836C2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F836C2"/>
  </w:style>
  <w:style w:type="character" w:customStyle="1" w:styleId="121">
    <w:name w:val="Знак Знак12"/>
    <w:uiPriority w:val="99"/>
    <w:rsid w:val="00F836C2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F836C2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F836C2"/>
  </w:style>
  <w:style w:type="character" w:customStyle="1" w:styleId="WW-Absatz-Standardschriftart">
    <w:name w:val="WW-Absatz-Standardschriftart"/>
    <w:uiPriority w:val="99"/>
    <w:rsid w:val="00F836C2"/>
  </w:style>
  <w:style w:type="character" w:customStyle="1" w:styleId="Absatz-Standardschriftart">
    <w:name w:val="Absatz-Standardschriftart"/>
    <w:uiPriority w:val="99"/>
    <w:rsid w:val="00F836C2"/>
  </w:style>
  <w:style w:type="character" w:customStyle="1" w:styleId="BodyTextIndent2Char">
    <w:name w:val="Body Text Indent 2 Char"/>
    <w:uiPriority w:val="99"/>
    <w:locked/>
    <w:rsid w:val="00F836C2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F836C2"/>
    <w:rPr>
      <w:lang w:val="ru-RU" w:eastAsia="ru-RU"/>
    </w:rPr>
  </w:style>
  <w:style w:type="character" w:customStyle="1" w:styleId="610">
    <w:name w:val="Знак Знак61"/>
    <w:uiPriority w:val="99"/>
    <w:locked/>
    <w:rsid w:val="00F836C2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F836C2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F836C2"/>
    <w:rPr>
      <w:sz w:val="24"/>
    </w:rPr>
  </w:style>
  <w:style w:type="character" w:customStyle="1" w:styleId="FooterChar1">
    <w:name w:val="Footer Char1"/>
    <w:uiPriority w:val="99"/>
    <w:locked/>
    <w:rsid w:val="00F836C2"/>
  </w:style>
  <w:style w:type="character" w:customStyle="1" w:styleId="BodyTextIndent2Char1">
    <w:name w:val="Body Text Indent 2 Char1"/>
    <w:uiPriority w:val="99"/>
    <w:locked/>
    <w:rsid w:val="00F836C2"/>
    <w:rPr>
      <w:sz w:val="24"/>
    </w:rPr>
  </w:style>
  <w:style w:type="character" w:customStyle="1" w:styleId="highlightselected">
    <w:name w:val="highlight selected"/>
    <w:uiPriority w:val="99"/>
    <w:rsid w:val="00F836C2"/>
  </w:style>
  <w:style w:type="character" w:customStyle="1" w:styleId="1210">
    <w:name w:val="Знак Знак121"/>
    <w:uiPriority w:val="99"/>
    <w:rsid w:val="00F836C2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F836C2"/>
    <w:rPr>
      <w:b/>
      <w:sz w:val="28"/>
      <w:lang w:val="ru-RU" w:eastAsia="ru-RU"/>
    </w:rPr>
  </w:style>
  <w:style w:type="character" w:customStyle="1" w:styleId="81">
    <w:name w:val="Знак Знак8"/>
    <w:uiPriority w:val="99"/>
    <w:locked/>
    <w:rsid w:val="00F836C2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F836C2"/>
    <w:rPr>
      <w:lang w:val="ru-RU" w:eastAsia="ru-RU"/>
    </w:rPr>
  </w:style>
  <w:style w:type="character" w:customStyle="1" w:styleId="511">
    <w:name w:val="Знак Знак51"/>
    <w:uiPriority w:val="99"/>
    <w:rsid w:val="00F836C2"/>
  </w:style>
  <w:style w:type="character" w:customStyle="1" w:styleId="3b">
    <w:name w:val="Знак Знак3"/>
    <w:uiPriority w:val="99"/>
    <w:locked/>
    <w:rsid w:val="00F836C2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F836C2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F836C2"/>
    <w:rPr>
      <w:sz w:val="24"/>
    </w:rPr>
  </w:style>
  <w:style w:type="character" w:customStyle="1" w:styleId="FooterChar2">
    <w:name w:val="Footer Char2"/>
    <w:uiPriority w:val="99"/>
    <w:locked/>
    <w:rsid w:val="00F836C2"/>
  </w:style>
  <w:style w:type="character" w:customStyle="1" w:styleId="114">
    <w:name w:val="Сильное выделение11"/>
    <w:uiPriority w:val="99"/>
    <w:rsid w:val="00F836C2"/>
    <w:rPr>
      <w:b/>
      <w:i/>
      <w:color w:val="000000"/>
    </w:rPr>
  </w:style>
  <w:style w:type="character" w:customStyle="1" w:styleId="2f1">
    <w:name w:val="Сильное выделение2"/>
    <w:uiPriority w:val="99"/>
    <w:rsid w:val="00F836C2"/>
    <w:rPr>
      <w:b/>
      <w:i/>
      <w:color w:val="000000"/>
    </w:rPr>
  </w:style>
  <w:style w:type="character" w:customStyle="1" w:styleId="122">
    <w:name w:val="Знак Знак122"/>
    <w:uiPriority w:val="99"/>
    <w:locked/>
    <w:rsid w:val="00F836C2"/>
    <w:rPr>
      <w:sz w:val="24"/>
    </w:rPr>
  </w:style>
  <w:style w:type="character" w:customStyle="1" w:styleId="115">
    <w:name w:val="Знак Знак11"/>
    <w:uiPriority w:val="99"/>
    <w:locked/>
    <w:rsid w:val="00F836C2"/>
    <w:rPr>
      <w:sz w:val="24"/>
    </w:rPr>
  </w:style>
  <w:style w:type="character" w:customStyle="1" w:styleId="100">
    <w:name w:val="Знак Знак10"/>
    <w:uiPriority w:val="99"/>
    <w:locked/>
    <w:rsid w:val="00F836C2"/>
    <w:rPr>
      <w:b/>
      <w:sz w:val="40"/>
    </w:rPr>
  </w:style>
  <w:style w:type="character" w:customStyle="1" w:styleId="91">
    <w:name w:val="Знак Знак91"/>
    <w:uiPriority w:val="99"/>
    <w:locked/>
    <w:rsid w:val="00F836C2"/>
    <w:rPr>
      <w:rFonts w:ascii="Calibri" w:hAnsi="Calibri"/>
      <w:b/>
      <w:sz w:val="28"/>
    </w:rPr>
  </w:style>
  <w:style w:type="character" w:customStyle="1" w:styleId="810">
    <w:name w:val="Знак Знак81"/>
    <w:uiPriority w:val="99"/>
    <w:locked/>
    <w:rsid w:val="00F836C2"/>
    <w:rPr>
      <w:b/>
      <w:i/>
      <w:sz w:val="26"/>
    </w:rPr>
  </w:style>
  <w:style w:type="character" w:customStyle="1" w:styleId="70">
    <w:name w:val="Знак Знак7"/>
    <w:uiPriority w:val="99"/>
    <w:locked/>
    <w:rsid w:val="00F836C2"/>
    <w:rPr>
      <w:b/>
      <w:sz w:val="22"/>
    </w:rPr>
  </w:style>
  <w:style w:type="character" w:customStyle="1" w:styleId="63">
    <w:name w:val="Знак Знак63"/>
    <w:uiPriority w:val="99"/>
    <w:locked/>
    <w:rsid w:val="00F836C2"/>
  </w:style>
  <w:style w:type="character" w:customStyle="1" w:styleId="520">
    <w:name w:val="Знак Знак52"/>
    <w:uiPriority w:val="99"/>
    <w:locked/>
    <w:rsid w:val="00F836C2"/>
  </w:style>
  <w:style w:type="character" w:customStyle="1" w:styleId="311">
    <w:name w:val="Знак Знак31"/>
    <w:uiPriority w:val="99"/>
    <w:locked/>
    <w:rsid w:val="00F836C2"/>
    <w:rPr>
      <w:sz w:val="28"/>
    </w:rPr>
  </w:style>
  <w:style w:type="character" w:customStyle="1" w:styleId="2f2">
    <w:name w:val="Знак Знак2"/>
    <w:uiPriority w:val="99"/>
    <w:locked/>
    <w:rsid w:val="00F836C2"/>
    <w:rPr>
      <w:sz w:val="24"/>
    </w:rPr>
  </w:style>
  <w:style w:type="character" w:customStyle="1" w:styleId="1f4">
    <w:name w:val="Знак Знак1"/>
    <w:uiPriority w:val="99"/>
    <w:locked/>
    <w:rsid w:val="00F836C2"/>
  </w:style>
  <w:style w:type="character" w:customStyle="1" w:styleId="131">
    <w:name w:val="Знак Знак13"/>
    <w:uiPriority w:val="99"/>
    <w:locked/>
    <w:rsid w:val="00F836C2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F836C2"/>
    <w:rPr>
      <w:b/>
      <w:i/>
      <w:color w:val="000000"/>
    </w:rPr>
  </w:style>
  <w:style w:type="character" w:customStyle="1" w:styleId="123">
    <w:name w:val="Знак Знак123"/>
    <w:uiPriority w:val="99"/>
    <w:locked/>
    <w:rsid w:val="00F836C2"/>
    <w:rPr>
      <w:sz w:val="24"/>
    </w:rPr>
  </w:style>
  <w:style w:type="character" w:customStyle="1" w:styleId="1110">
    <w:name w:val="Знак Знак111"/>
    <w:uiPriority w:val="99"/>
    <w:locked/>
    <w:rsid w:val="00F836C2"/>
    <w:rPr>
      <w:sz w:val="24"/>
    </w:rPr>
  </w:style>
  <w:style w:type="character" w:customStyle="1" w:styleId="101">
    <w:name w:val="Знак Знак101"/>
    <w:uiPriority w:val="99"/>
    <w:locked/>
    <w:rsid w:val="00F836C2"/>
    <w:rPr>
      <w:b/>
      <w:sz w:val="40"/>
    </w:rPr>
  </w:style>
  <w:style w:type="character" w:customStyle="1" w:styleId="92">
    <w:name w:val="Знак Знак92"/>
    <w:uiPriority w:val="99"/>
    <w:locked/>
    <w:rsid w:val="00F836C2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F836C2"/>
    <w:rPr>
      <w:b/>
      <w:i/>
      <w:sz w:val="26"/>
    </w:rPr>
  </w:style>
  <w:style w:type="character" w:customStyle="1" w:styleId="71">
    <w:name w:val="Знак Знак71"/>
    <w:uiPriority w:val="99"/>
    <w:locked/>
    <w:rsid w:val="00F836C2"/>
    <w:rPr>
      <w:b/>
      <w:sz w:val="22"/>
    </w:rPr>
  </w:style>
  <w:style w:type="character" w:customStyle="1" w:styleId="64">
    <w:name w:val="Знак Знак64"/>
    <w:uiPriority w:val="99"/>
    <w:locked/>
    <w:rsid w:val="00F836C2"/>
  </w:style>
  <w:style w:type="character" w:customStyle="1" w:styleId="530">
    <w:name w:val="Знак Знак53"/>
    <w:uiPriority w:val="99"/>
    <w:locked/>
    <w:rsid w:val="00F836C2"/>
  </w:style>
  <w:style w:type="character" w:customStyle="1" w:styleId="320">
    <w:name w:val="Знак Знак32"/>
    <w:uiPriority w:val="99"/>
    <w:locked/>
    <w:rsid w:val="00F836C2"/>
    <w:rPr>
      <w:sz w:val="28"/>
    </w:rPr>
  </w:style>
  <w:style w:type="character" w:customStyle="1" w:styleId="212">
    <w:name w:val="Знак Знак21"/>
    <w:uiPriority w:val="99"/>
    <w:locked/>
    <w:rsid w:val="00F836C2"/>
    <w:rPr>
      <w:sz w:val="24"/>
    </w:rPr>
  </w:style>
  <w:style w:type="character" w:customStyle="1" w:styleId="151">
    <w:name w:val="Знак Знак15"/>
    <w:uiPriority w:val="99"/>
    <w:locked/>
    <w:rsid w:val="00F836C2"/>
  </w:style>
  <w:style w:type="character" w:customStyle="1" w:styleId="141">
    <w:name w:val="Знак Знак14"/>
    <w:uiPriority w:val="99"/>
    <w:locked/>
    <w:rsid w:val="00F836C2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F836C2"/>
    <w:rPr>
      <w:sz w:val="24"/>
    </w:rPr>
  </w:style>
  <w:style w:type="character" w:customStyle="1" w:styleId="1120">
    <w:name w:val="Знак Знак112"/>
    <w:uiPriority w:val="99"/>
    <w:locked/>
    <w:rsid w:val="00F836C2"/>
    <w:rPr>
      <w:sz w:val="24"/>
    </w:rPr>
  </w:style>
  <w:style w:type="character" w:customStyle="1" w:styleId="102">
    <w:name w:val="Знак Знак102"/>
    <w:uiPriority w:val="99"/>
    <w:locked/>
    <w:rsid w:val="00F836C2"/>
    <w:rPr>
      <w:b/>
      <w:sz w:val="40"/>
    </w:rPr>
  </w:style>
  <w:style w:type="character" w:customStyle="1" w:styleId="93">
    <w:name w:val="Знак Знак93"/>
    <w:uiPriority w:val="99"/>
    <w:locked/>
    <w:rsid w:val="00F836C2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F836C2"/>
    <w:rPr>
      <w:b/>
      <w:i/>
      <w:sz w:val="26"/>
    </w:rPr>
  </w:style>
  <w:style w:type="character" w:customStyle="1" w:styleId="72">
    <w:name w:val="Знак Знак72"/>
    <w:uiPriority w:val="99"/>
    <w:locked/>
    <w:rsid w:val="00F836C2"/>
    <w:rPr>
      <w:b/>
      <w:sz w:val="22"/>
    </w:rPr>
  </w:style>
  <w:style w:type="character" w:customStyle="1" w:styleId="65">
    <w:name w:val="Знак Знак65"/>
    <w:uiPriority w:val="99"/>
    <w:locked/>
    <w:rsid w:val="00F836C2"/>
  </w:style>
  <w:style w:type="character" w:customStyle="1" w:styleId="540">
    <w:name w:val="Знак Знак54"/>
    <w:uiPriority w:val="99"/>
    <w:locked/>
    <w:rsid w:val="00F836C2"/>
  </w:style>
  <w:style w:type="character" w:customStyle="1" w:styleId="330">
    <w:name w:val="Знак Знак33"/>
    <w:uiPriority w:val="99"/>
    <w:locked/>
    <w:rsid w:val="00F836C2"/>
    <w:rPr>
      <w:sz w:val="28"/>
    </w:rPr>
  </w:style>
  <w:style w:type="character" w:customStyle="1" w:styleId="220">
    <w:name w:val="Знак Знак22"/>
    <w:uiPriority w:val="99"/>
    <w:locked/>
    <w:rsid w:val="00F836C2"/>
    <w:rPr>
      <w:sz w:val="24"/>
    </w:rPr>
  </w:style>
  <w:style w:type="character" w:customStyle="1" w:styleId="170">
    <w:name w:val="Знак Знак17"/>
    <w:uiPriority w:val="99"/>
    <w:locked/>
    <w:rsid w:val="00F836C2"/>
  </w:style>
  <w:style w:type="character" w:customStyle="1" w:styleId="160">
    <w:name w:val="Знак Знак16"/>
    <w:uiPriority w:val="99"/>
    <w:locked/>
    <w:rsid w:val="00F836C2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F836C2"/>
    <w:rPr>
      <w:sz w:val="24"/>
    </w:rPr>
  </w:style>
  <w:style w:type="character" w:customStyle="1" w:styleId="1130">
    <w:name w:val="Знак Знак113"/>
    <w:uiPriority w:val="99"/>
    <w:locked/>
    <w:rsid w:val="00F836C2"/>
    <w:rPr>
      <w:sz w:val="24"/>
    </w:rPr>
  </w:style>
  <w:style w:type="character" w:customStyle="1" w:styleId="103">
    <w:name w:val="Знак Знак103"/>
    <w:uiPriority w:val="99"/>
    <w:locked/>
    <w:rsid w:val="00F836C2"/>
    <w:rPr>
      <w:b/>
      <w:sz w:val="40"/>
    </w:rPr>
  </w:style>
  <w:style w:type="character" w:customStyle="1" w:styleId="94">
    <w:name w:val="Знак Знак94"/>
    <w:uiPriority w:val="99"/>
    <w:locked/>
    <w:rsid w:val="00F836C2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F836C2"/>
    <w:rPr>
      <w:b/>
      <w:i/>
      <w:sz w:val="26"/>
    </w:rPr>
  </w:style>
  <w:style w:type="character" w:customStyle="1" w:styleId="73">
    <w:name w:val="Знак Знак73"/>
    <w:uiPriority w:val="99"/>
    <w:locked/>
    <w:rsid w:val="00F836C2"/>
    <w:rPr>
      <w:b/>
      <w:sz w:val="22"/>
    </w:rPr>
  </w:style>
  <w:style w:type="character" w:customStyle="1" w:styleId="66">
    <w:name w:val="Знак Знак66"/>
    <w:uiPriority w:val="99"/>
    <w:locked/>
    <w:rsid w:val="00F836C2"/>
  </w:style>
  <w:style w:type="character" w:customStyle="1" w:styleId="550">
    <w:name w:val="Знак Знак55"/>
    <w:uiPriority w:val="99"/>
    <w:locked/>
    <w:rsid w:val="00F836C2"/>
  </w:style>
  <w:style w:type="character" w:customStyle="1" w:styleId="340">
    <w:name w:val="Знак Знак34"/>
    <w:uiPriority w:val="99"/>
    <w:locked/>
    <w:rsid w:val="00F836C2"/>
    <w:rPr>
      <w:sz w:val="28"/>
    </w:rPr>
  </w:style>
  <w:style w:type="character" w:customStyle="1" w:styleId="230">
    <w:name w:val="Знак Знак23"/>
    <w:uiPriority w:val="99"/>
    <w:locked/>
    <w:rsid w:val="00F836C2"/>
    <w:rPr>
      <w:sz w:val="24"/>
    </w:rPr>
  </w:style>
  <w:style w:type="character" w:customStyle="1" w:styleId="190">
    <w:name w:val="Знак Знак19"/>
    <w:uiPriority w:val="99"/>
    <w:locked/>
    <w:rsid w:val="00F836C2"/>
  </w:style>
  <w:style w:type="character" w:customStyle="1" w:styleId="180">
    <w:name w:val="Знак Знак18"/>
    <w:uiPriority w:val="99"/>
    <w:locked/>
    <w:rsid w:val="00F836C2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F836C2"/>
  </w:style>
  <w:style w:type="character" w:customStyle="1" w:styleId="45">
    <w:name w:val="Знак Знак4"/>
    <w:uiPriority w:val="99"/>
    <w:semiHidden/>
    <w:locked/>
    <w:rsid w:val="00F836C2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F836C2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F836C2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F836C2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F836C2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F836C2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F836C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F836C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F836C2"/>
    <w:rPr>
      <w:b/>
      <w:i/>
      <w:color w:val="4F81BD"/>
    </w:rPr>
  </w:style>
  <w:style w:type="table" w:customStyle="1" w:styleId="1121">
    <w:name w:val="Сетка таблицы112"/>
    <w:uiPriority w:val="99"/>
    <w:rsid w:val="00F836C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F836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F83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F836C2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F836C2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F836C2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F836C2"/>
  </w:style>
  <w:style w:type="character" w:customStyle="1" w:styleId="affff8">
    <w:name w:val="Текст концевой сноски Знак"/>
    <w:basedOn w:val="a1"/>
    <w:link w:val="affff7"/>
    <w:uiPriority w:val="99"/>
    <w:rsid w:val="00F836C2"/>
  </w:style>
  <w:style w:type="character" w:styleId="affff9">
    <w:name w:val="endnote reference"/>
    <w:basedOn w:val="a1"/>
    <w:rsid w:val="00F836C2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F836C2"/>
  </w:style>
  <w:style w:type="numbering" w:customStyle="1" w:styleId="2f4">
    <w:name w:val="Нет списка2"/>
    <w:next w:val="a3"/>
    <w:uiPriority w:val="99"/>
    <w:semiHidden/>
    <w:unhideWhenUsed/>
    <w:rsid w:val="00F836C2"/>
  </w:style>
  <w:style w:type="numbering" w:customStyle="1" w:styleId="116">
    <w:name w:val="Нет списка11"/>
    <w:next w:val="a3"/>
    <w:uiPriority w:val="99"/>
    <w:semiHidden/>
    <w:unhideWhenUsed/>
    <w:rsid w:val="00F836C2"/>
  </w:style>
  <w:style w:type="table" w:customStyle="1" w:styleId="67">
    <w:name w:val="Сетка таблицы6"/>
    <w:basedOn w:val="a2"/>
    <w:next w:val="ab"/>
    <w:uiPriority w:val="59"/>
    <w:rsid w:val="00F836C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F836C2"/>
  </w:style>
  <w:style w:type="table" w:customStyle="1" w:styleId="74">
    <w:name w:val="Сетка таблицы7"/>
    <w:basedOn w:val="a2"/>
    <w:next w:val="ab"/>
    <w:uiPriority w:val="59"/>
    <w:rsid w:val="00F836C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F836C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Неразрешенное упоминание1"/>
    <w:basedOn w:val="a1"/>
    <w:uiPriority w:val="99"/>
    <w:semiHidden/>
    <w:unhideWhenUsed/>
    <w:rsid w:val="00F836C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F836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F836C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05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8">
    <w:name w:val="Сетка таблицы8"/>
    <w:basedOn w:val="a2"/>
    <w:next w:val="ab"/>
    <w:rsid w:val="007D05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99"/>
    <w:rsid w:val="007D05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F836C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F836C2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rsid w:val="00F836C2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F836C2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rsid w:val="00F836C2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rsid w:val="00F836C2"/>
  </w:style>
  <w:style w:type="character" w:customStyle="1" w:styleId="a7">
    <w:name w:val="Нижний колонтитул Знак"/>
    <w:basedOn w:val="a1"/>
    <w:link w:val="a6"/>
    <w:uiPriority w:val="99"/>
    <w:rsid w:val="00F836C2"/>
  </w:style>
  <w:style w:type="paragraph" w:customStyle="1" w:styleId="ConsPlusTitle">
    <w:name w:val="ConsPlusTitle"/>
    <w:rsid w:val="00F836C2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customStyle="1" w:styleId="12">
    <w:name w:val="Сетка таблицы1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F836C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F836C2"/>
    <w:rPr>
      <w:sz w:val="20"/>
      <w:szCs w:val="20"/>
    </w:rPr>
  </w:style>
  <w:style w:type="character" w:customStyle="1" w:styleId="14">
    <w:name w:val="Нижний колонтитул Знак1"/>
    <w:basedOn w:val="a1"/>
    <w:uiPriority w:val="99"/>
    <w:semiHidden/>
    <w:rsid w:val="00F836C2"/>
    <w:rPr>
      <w:sz w:val="20"/>
      <w:szCs w:val="20"/>
    </w:rPr>
  </w:style>
  <w:style w:type="character" w:styleId="ac">
    <w:name w:val="Hyperlink"/>
    <w:basedOn w:val="a1"/>
    <w:uiPriority w:val="99"/>
    <w:rsid w:val="00F836C2"/>
    <w:rPr>
      <w:rFonts w:cs="Times New Roman"/>
      <w:color w:val="0000FF"/>
      <w:u w:val="single"/>
    </w:rPr>
  </w:style>
  <w:style w:type="paragraph" w:customStyle="1" w:styleId="ad">
    <w:name w:val="Знак"/>
    <w:basedOn w:val="a0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F836C2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F836C2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F836C2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F836C2"/>
    <w:rPr>
      <w:sz w:val="22"/>
    </w:rPr>
  </w:style>
  <w:style w:type="paragraph" w:customStyle="1" w:styleId="ConsPlusNonformat">
    <w:name w:val="ConsPlusNonformat"/>
    <w:uiPriority w:val="99"/>
    <w:rsid w:val="00F836C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F836C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F836C2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F836C2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F836C2"/>
    <w:rPr>
      <w:b/>
      <w:color w:val="000080"/>
    </w:rPr>
  </w:style>
  <w:style w:type="character" w:customStyle="1" w:styleId="af2">
    <w:name w:val="Гипертекстовая ссылка"/>
    <w:uiPriority w:val="99"/>
    <w:rsid w:val="00F836C2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F836C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F836C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F836C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F836C2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F836C2"/>
    <w:rPr>
      <w:b/>
      <w:color w:val="000080"/>
    </w:rPr>
  </w:style>
  <w:style w:type="paragraph" w:customStyle="1" w:styleId="17">
    <w:name w:val="Рецензия1"/>
    <w:hidden/>
    <w:uiPriority w:val="99"/>
    <w:semiHidden/>
    <w:rsid w:val="00F836C2"/>
  </w:style>
  <w:style w:type="character" w:styleId="af9">
    <w:name w:val="FollowedHyperlink"/>
    <w:basedOn w:val="a1"/>
    <w:uiPriority w:val="99"/>
    <w:rsid w:val="00F836C2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F836C2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F836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F836C2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F836C2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F836C2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F836C2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F836C2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F836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F836C2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F836C2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F836C2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F836C2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F836C2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F836C2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F836C2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F836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F836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F836C2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F836C2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F836C2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F836C2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F836C2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F836C2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F836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F836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F836C2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F836C2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F836C2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F836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F836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F836C2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F836C2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F836C2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F836C2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F836C2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F836C2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F836C2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F836C2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F836C2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F836C2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F836C2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F836C2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F836C2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F836C2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F836C2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F836C2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F836C2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F836C2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F836C2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F836C2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F836C2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F836C2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F836C2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F836C2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F836C2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F836C2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F836C2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F836C2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F836C2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F836C2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F836C2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F836C2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F836C2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F836C2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F836C2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F836C2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F836C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F836C2"/>
    <w:rPr>
      <w:sz w:val="28"/>
    </w:rPr>
  </w:style>
  <w:style w:type="paragraph" w:customStyle="1" w:styleId="ConsNormal">
    <w:name w:val="ConsNormal"/>
    <w:uiPriority w:val="99"/>
    <w:rsid w:val="00F836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F836C2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F836C2"/>
    <w:rPr>
      <w:sz w:val="24"/>
    </w:rPr>
  </w:style>
  <w:style w:type="paragraph" w:customStyle="1" w:styleId="font5">
    <w:name w:val="font5"/>
    <w:basedOn w:val="a0"/>
    <w:uiPriority w:val="99"/>
    <w:rsid w:val="00F836C2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F836C2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F836C2"/>
    <w:rPr>
      <w:rFonts w:cs="Times New Roman"/>
    </w:rPr>
  </w:style>
  <w:style w:type="paragraph" w:customStyle="1" w:styleId="font7">
    <w:name w:val="font7"/>
    <w:basedOn w:val="a0"/>
    <w:uiPriority w:val="99"/>
    <w:rsid w:val="00F836C2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F836C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F836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F836C2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F836C2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836C2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F836C2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F836C2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F836C2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F836C2"/>
    <w:rPr>
      <w:lang w:val="en-US" w:eastAsia="en-US"/>
    </w:rPr>
  </w:style>
  <w:style w:type="character" w:styleId="aff4">
    <w:name w:val="footnote reference"/>
    <w:basedOn w:val="a1"/>
    <w:uiPriority w:val="99"/>
    <w:rsid w:val="00F836C2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F836C2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F836C2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F836C2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F836C2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F836C2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F836C2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F836C2"/>
  </w:style>
  <w:style w:type="paragraph" w:styleId="afe">
    <w:name w:val="Body Text"/>
    <w:basedOn w:val="a0"/>
    <w:link w:val="22"/>
    <w:uiPriority w:val="99"/>
    <w:rsid w:val="00F836C2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F836C2"/>
  </w:style>
  <w:style w:type="character" w:customStyle="1" w:styleId="19">
    <w:name w:val="Основной текст Знак1"/>
    <w:basedOn w:val="a1"/>
    <w:rsid w:val="00F836C2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F836C2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F836C2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F836C2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F836C2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F836C2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F836C2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F836C2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F836C2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F836C2"/>
  </w:style>
  <w:style w:type="paragraph" w:customStyle="1" w:styleId="34">
    <w:name w:val="Абзац списка3"/>
    <w:basedOn w:val="a0"/>
    <w:uiPriority w:val="99"/>
    <w:rsid w:val="00F836C2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F836C2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F836C2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F836C2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F836C2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F836C2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F836C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F836C2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F836C2"/>
    <w:rPr>
      <w:rFonts w:cs="Times New Roman"/>
      <w:i/>
    </w:rPr>
  </w:style>
  <w:style w:type="paragraph" w:customStyle="1" w:styleId="1b">
    <w:name w:val="Дата1"/>
    <w:basedOn w:val="a0"/>
    <w:uiPriority w:val="99"/>
    <w:rsid w:val="00F836C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F836C2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F836C2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F836C2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F836C2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F836C2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F836C2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F836C2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F836C2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F836C2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F836C2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F836C2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F836C2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F836C2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F836C2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F836C2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F836C2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F836C2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F836C2"/>
    <w:rPr>
      <w:rFonts w:cs="Times New Roman"/>
    </w:rPr>
  </w:style>
  <w:style w:type="paragraph" w:styleId="2c">
    <w:name w:val="Body Text Indent 2"/>
    <w:basedOn w:val="a0"/>
    <w:link w:val="2d"/>
    <w:uiPriority w:val="99"/>
    <w:rsid w:val="00F836C2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F836C2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F836C2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F836C2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F836C2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F836C2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F836C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F836C2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F836C2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F836C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F836C2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F836C2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F836C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F836C2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F836C2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F836C2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F836C2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F836C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F836C2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F836C2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F836C2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F836C2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F836C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F836C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F836C2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F836C2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0">
    <w:name w:val="Знак8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F836C2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F836C2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F836C2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F836C2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F836C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F836C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F836C2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F836C2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F836C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F836C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F836C2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F836C2"/>
  </w:style>
  <w:style w:type="character" w:customStyle="1" w:styleId="1f3">
    <w:name w:val="Сильное выделение1"/>
    <w:uiPriority w:val="99"/>
    <w:rsid w:val="00F836C2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F836C2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F836C2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F836C2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F836C2"/>
  </w:style>
  <w:style w:type="character" w:customStyle="1" w:styleId="121">
    <w:name w:val="Знак Знак12"/>
    <w:uiPriority w:val="99"/>
    <w:rsid w:val="00F836C2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F836C2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F836C2"/>
  </w:style>
  <w:style w:type="character" w:customStyle="1" w:styleId="WW-Absatz-Standardschriftart">
    <w:name w:val="WW-Absatz-Standardschriftart"/>
    <w:uiPriority w:val="99"/>
    <w:rsid w:val="00F836C2"/>
  </w:style>
  <w:style w:type="character" w:customStyle="1" w:styleId="Absatz-Standardschriftart">
    <w:name w:val="Absatz-Standardschriftart"/>
    <w:uiPriority w:val="99"/>
    <w:rsid w:val="00F836C2"/>
  </w:style>
  <w:style w:type="character" w:customStyle="1" w:styleId="BodyTextIndent2Char">
    <w:name w:val="Body Text Indent 2 Char"/>
    <w:uiPriority w:val="99"/>
    <w:locked/>
    <w:rsid w:val="00F836C2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F836C2"/>
    <w:rPr>
      <w:lang w:val="ru-RU" w:eastAsia="ru-RU"/>
    </w:rPr>
  </w:style>
  <w:style w:type="character" w:customStyle="1" w:styleId="610">
    <w:name w:val="Знак Знак61"/>
    <w:uiPriority w:val="99"/>
    <w:locked/>
    <w:rsid w:val="00F836C2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F836C2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F836C2"/>
    <w:rPr>
      <w:sz w:val="24"/>
    </w:rPr>
  </w:style>
  <w:style w:type="character" w:customStyle="1" w:styleId="FooterChar1">
    <w:name w:val="Footer Char1"/>
    <w:uiPriority w:val="99"/>
    <w:locked/>
    <w:rsid w:val="00F836C2"/>
  </w:style>
  <w:style w:type="character" w:customStyle="1" w:styleId="BodyTextIndent2Char1">
    <w:name w:val="Body Text Indent 2 Char1"/>
    <w:uiPriority w:val="99"/>
    <w:locked/>
    <w:rsid w:val="00F836C2"/>
    <w:rPr>
      <w:sz w:val="24"/>
    </w:rPr>
  </w:style>
  <w:style w:type="character" w:customStyle="1" w:styleId="highlightselected">
    <w:name w:val="highlight selected"/>
    <w:uiPriority w:val="99"/>
    <w:rsid w:val="00F836C2"/>
  </w:style>
  <w:style w:type="character" w:customStyle="1" w:styleId="1210">
    <w:name w:val="Знак Знак121"/>
    <w:uiPriority w:val="99"/>
    <w:rsid w:val="00F836C2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F836C2"/>
    <w:rPr>
      <w:b/>
      <w:sz w:val="28"/>
      <w:lang w:val="ru-RU" w:eastAsia="ru-RU"/>
    </w:rPr>
  </w:style>
  <w:style w:type="character" w:customStyle="1" w:styleId="81">
    <w:name w:val="Знак Знак8"/>
    <w:uiPriority w:val="99"/>
    <w:locked/>
    <w:rsid w:val="00F836C2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F836C2"/>
    <w:rPr>
      <w:lang w:val="ru-RU" w:eastAsia="ru-RU"/>
    </w:rPr>
  </w:style>
  <w:style w:type="character" w:customStyle="1" w:styleId="511">
    <w:name w:val="Знак Знак51"/>
    <w:uiPriority w:val="99"/>
    <w:rsid w:val="00F836C2"/>
  </w:style>
  <w:style w:type="character" w:customStyle="1" w:styleId="3b">
    <w:name w:val="Знак Знак3"/>
    <w:uiPriority w:val="99"/>
    <w:locked/>
    <w:rsid w:val="00F836C2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F836C2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F836C2"/>
    <w:rPr>
      <w:sz w:val="24"/>
    </w:rPr>
  </w:style>
  <w:style w:type="character" w:customStyle="1" w:styleId="FooterChar2">
    <w:name w:val="Footer Char2"/>
    <w:uiPriority w:val="99"/>
    <w:locked/>
    <w:rsid w:val="00F836C2"/>
  </w:style>
  <w:style w:type="character" w:customStyle="1" w:styleId="114">
    <w:name w:val="Сильное выделение11"/>
    <w:uiPriority w:val="99"/>
    <w:rsid w:val="00F836C2"/>
    <w:rPr>
      <w:b/>
      <w:i/>
      <w:color w:val="000000"/>
    </w:rPr>
  </w:style>
  <w:style w:type="character" w:customStyle="1" w:styleId="2f1">
    <w:name w:val="Сильное выделение2"/>
    <w:uiPriority w:val="99"/>
    <w:rsid w:val="00F836C2"/>
    <w:rPr>
      <w:b/>
      <w:i/>
      <w:color w:val="000000"/>
    </w:rPr>
  </w:style>
  <w:style w:type="character" w:customStyle="1" w:styleId="122">
    <w:name w:val="Знак Знак122"/>
    <w:uiPriority w:val="99"/>
    <w:locked/>
    <w:rsid w:val="00F836C2"/>
    <w:rPr>
      <w:sz w:val="24"/>
    </w:rPr>
  </w:style>
  <w:style w:type="character" w:customStyle="1" w:styleId="115">
    <w:name w:val="Знак Знак11"/>
    <w:uiPriority w:val="99"/>
    <w:locked/>
    <w:rsid w:val="00F836C2"/>
    <w:rPr>
      <w:sz w:val="24"/>
    </w:rPr>
  </w:style>
  <w:style w:type="character" w:customStyle="1" w:styleId="100">
    <w:name w:val="Знак Знак10"/>
    <w:uiPriority w:val="99"/>
    <w:locked/>
    <w:rsid w:val="00F836C2"/>
    <w:rPr>
      <w:b/>
      <w:sz w:val="40"/>
    </w:rPr>
  </w:style>
  <w:style w:type="character" w:customStyle="1" w:styleId="91">
    <w:name w:val="Знак Знак91"/>
    <w:uiPriority w:val="99"/>
    <w:locked/>
    <w:rsid w:val="00F836C2"/>
    <w:rPr>
      <w:rFonts w:ascii="Calibri" w:hAnsi="Calibri"/>
      <w:b/>
      <w:sz w:val="28"/>
    </w:rPr>
  </w:style>
  <w:style w:type="character" w:customStyle="1" w:styleId="810">
    <w:name w:val="Знак Знак81"/>
    <w:uiPriority w:val="99"/>
    <w:locked/>
    <w:rsid w:val="00F836C2"/>
    <w:rPr>
      <w:b/>
      <w:i/>
      <w:sz w:val="26"/>
    </w:rPr>
  </w:style>
  <w:style w:type="character" w:customStyle="1" w:styleId="70">
    <w:name w:val="Знак Знак7"/>
    <w:uiPriority w:val="99"/>
    <w:locked/>
    <w:rsid w:val="00F836C2"/>
    <w:rPr>
      <w:b/>
      <w:sz w:val="22"/>
    </w:rPr>
  </w:style>
  <w:style w:type="character" w:customStyle="1" w:styleId="63">
    <w:name w:val="Знак Знак63"/>
    <w:uiPriority w:val="99"/>
    <w:locked/>
    <w:rsid w:val="00F836C2"/>
  </w:style>
  <w:style w:type="character" w:customStyle="1" w:styleId="520">
    <w:name w:val="Знак Знак52"/>
    <w:uiPriority w:val="99"/>
    <w:locked/>
    <w:rsid w:val="00F836C2"/>
  </w:style>
  <w:style w:type="character" w:customStyle="1" w:styleId="311">
    <w:name w:val="Знак Знак31"/>
    <w:uiPriority w:val="99"/>
    <w:locked/>
    <w:rsid w:val="00F836C2"/>
    <w:rPr>
      <w:sz w:val="28"/>
    </w:rPr>
  </w:style>
  <w:style w:type="character" w:customStyle="1" w:styleId="2f2">
    <w:name w:val="Знак Знак2"/>
    <w:uiPriority w:val="99"/>
    <w:locked/>
    <w:rsid w:val="00F836C2"/>
    <w:rPr>
      <w:sz w:val="24"/>
    </w:rPr>
  </w:style>
  <w:style w:type="character" w:customStyle="1" w:styleId="1f4">
    <w:name w:val="Знак Знак1"/>
    <w:uiPriority w:val="99"/>
    <w:locked/>
    <w:rsid w:val="00F836C2"/>
  </w:style>
  <w:style w:type="character" w:customStyle="1" w:styleId="131">
    <w:name w:val="Знак Знак13"/>
    <w:uiPriority w:val="99"/>
    <w:locked/>
    <w:rsid w:val="00F836C2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F836C2"/>
    <w:rPr>
      <w:b/>
      <w:i/>
      <w:color w:val="000000"/>
    </w:rPr>
  </w:style>
  <w:style w:type="character" w:customStyle="1" w:styleId="123">
    <w:name w:val="Знак Знак123"/>
    <w:uiPriority w:val="99"/>
    <w:locked/>
    <w:rsid w:val="00F836C2"/>
    <w:rPr>
      <w:sz w:val="24"/>
    </w:rPr>
  </w:style>
  <w:style w:type="character" w:customStyle="1" w:styleId="1110">
    <w:name w:val="Знак Знак111"/>
    <w:uiPriority w:val="99"/>
    <w:locked/>
    <w:rsid w:val="00F836C2"/>
    <w:rPr>
      <w:sz w:val="24"/>
    </w:rPr>
  </w:style>
  <w:style w:type="character" w:customStyle="1" w:styleId="101">
    <w:name w:val="Знак Знак101"/>
    <w:uiPriority w:val="99"/>
    <w:locked/>
    <w:rsid w:val="00F836C2"/>
    <w:rPr>
      <w:b/>
      <w:sz w:val="40"/>
    </w:rPr>
  </w:style>
  <w:style w:type="character" w:customStyle="1" w:styleId="92">
    <w:name w:val="Знак Знак92"/>
    <w:uiPriority w:val="99"/>
    <w:locked/>
    <w:rsid w:val="00F836C2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F836C2"/>
    <w:rPr>
      <w:b/>
      <w:i/>
      <w:sz w:val="26"/>
    </w:rPr>
  </w:style>
  <w:style w:type="character" w:customStyle="1" w:styleId="71">
    <w:name w:val="Знак Знак71"/>
    <w:uiPriority w:val="99"/>
    <w:locked/>
    <w:rsid w:val="00F836C2"/>
    <w:rPr>
      <w:b/>
      <w:sz w:val="22"/>
    </w:rPr>
  </w:style>
  <w:style w:type="character" w:customStyle="1" w:styleId="64">
    <w:name w:val="Знак Знак64"/>
    <w:uiPriority w:val="99"/>
    <w:locked/>
    <w:rsid w:val="00F836C2"/>
  </w:style>
  <w:style w:type="character" w:customStyle="1" w:styleId="530">
    <w:name w:val="Знак Знак53"/>
    <w:uiPriority w:val="99"/>
    <w:locked/>
    <w:rsid w:val="00F836C2"/>
  </w:style>
  <w:style w:type="character" w:customStyle="1" w:styleId="320">
    <w:name w:val="Знак Знак32"/>
    <w:uiPriority w:val="99"/>
    <w:locked/>
    <w:rsid w:val="00F836C2"/>
    <w:rPr>
      <w:sz w:val="28"/>
    </w:rPr>
  </w:style>
  <w:style w:type="character" w:customStyle="1" w:styleId="212">
    <w:name w:val="Знак Знак21"/>
    <w:uiPriority w:val="99"/>
    <w:locked/>
    <w:rsid w:val="00F836C2"/>
    <w:rPr>
      <w:sz w:val="24"/>
    </w:rPr>
  </w:style>
  <w:style w:type="character" w:customStyle="1" w:styleId="151">
    <w:name w:val="Знак Знак15"/>
    <w:uiPriority w:val="99"/>
    <w:locked/>
    <w:rsid w:val="00F836C2"/>
  </w:style>
  <w:style w:type="character" w:customStyle="1" w:styleId="141">
    <w:name w:val="Знак Знак14"/>
    <w:uiPriority w:val="99"/>
    <w:locked/>
    <w:rsid w:val="00F836C2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F836C2"/>
    <w:rPr>
      <w:sz w:val="24"/>
    </w:rPr>
  </w:style>
  <w:style w:type="character" w:customStyle="1" w:styleId="1120">
    <w:name w:val="Знак Знак112"/>
    <w:uiPriority w:val="99"/>
    <w:locked/>
    <w:rsid w:val="00F836C2"/>
    <w:rPr>
      <w:sz w:val="24"/>
    </w:rPr>
  </w:style>
  <w:style w:type="character" w:customStyle="1" w:styleId="102">
    <w:name w:val="Знак Знак102"/>
    <w:uiPriority w:val="99"/>
    <w:locked/>
    <w:rsid w:val="00F836C2"/>
    <w:rPr>
      <w:b/>
      <w:sz w:val="40"/>
    </w:rPr>
  </w:style>
  <w:style w:type="character" w:customStyle="1" w:styleId="93">
    <w:name w:val="Знак Знак93"/>
    <w:uiPriority w:val="99"/>
    <w:locked/>
    <w:rsid w:val="00F836C2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F836C2"/>
    <w:rPr>
      <w:b/>
      <w:i/>
      <w:sz w:val="26"/>
    </w:rPr>
  </w:style>
  <w:style w:type="character" w:customStyle="1" w:styleId="72">
    <w:name w:val="Знак Знак72"/>
    <w:uiPriority w:val="99"/>
    <w:locked/>
    <w:rsid w:val="00F836C2"/>
    <w:rPr>
      <w:b/>
      <w:sz w:val="22"/>
    </w:rPr>
  </w:style>
  <w:style w:type="character" w:customStyle="1" w:styleId="65">
    <w:name w:val="Знак Знак65"/>
    <w:uiPriority w:val="99"/>
    <w:locked/>
    <w:rsid w:val="00F836C2"/>
  </w:style>
  <w:style w:type="character" w:customStyle="1" w:styleId="540">
    <w:name w:val="Знак Знак54"/>
    <w:uiPriority w:val="99"/>
    <w:locked/>
    <w:rsid w:val="00F836C2"/>
  </w:style>
  <w:style w:type="character" w:customStyle="1" w:styleId="330">
    <w:name w:val="Знак Знак33"/>
    <w:uiPriority w:val="99"/>
    <w:locked/>
    <w:rsid w:val="00F836C2"/>
    <w:rPr>
      <w:sz w:val="28"/>
    </w:rPr>
  </w:style>
  <w:style w:type="character" w:customStyle="1" w:styleId="220">
    <w:name w:val="Знак Знак22"/>
    <w:uiPriority w:val="99"/>
    <w:locked/>
    <w:rsid w:val="00F836C2"/>
    <w:rPr>
      <w:sz w:val="24"/>
    </w:rPr>
  </w:style>
  <w:style w:type="character" w:customStyle="1" w:styleId="170">
    <w:name w:val="Знак Знак17"/>
    <w:uiPriority w:val="99"/>
    <w:locked/>
    <w:rsid w:val="00F836C2"/>
  </w:style>
  <w:style w:type="character" w:customStyle="1" w:styleId="160">
    <w:name w:val="Знак Знак16"/>
    <w:uiPriority w:val="99"/>
    <w:locked/>
    <w:rsid w:val="00F836C2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F836C2"/>
    <w:rPr>
      <w:sz w:val="24"/>
    </w:rPr>
  </w:style>
  <w:style w:type="character" w:customStyle="1" w:styleId="1130">
    <w:name w:val="Знак Знак113"/>
    <w:uiPriority w:val="99"/>
    <w:locked/>
    <w:rsid w:val="00F836C2"/>
    <w:rPr>
      <w:sz w:val="24"/>
    </w:rPr>
  </w:style>
  <w:style w:type="character" w:customStyle="1" w:styleId="103">
    <w:name w:val="Знак Знак103"/>
    <w:uiPriority w:val="99"/>
    <w:locked/>
    <w:rsid w:val="00F836C2"/>
    <w:rPr>
      <w:b/>
      <w:sz w:val="40"/>
    </w:rPr>
  </w:style>
  <w:style w:type="character" w:customStyle="1" w:styleId="94">
    <w:name w:val="Знак Знак94"/>
    <w:uiPriority w:val="99"/>
    <w:locked/>
    <w:rsid w:val="00F836C2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F836C2"/>
    <w:rPr>
      <w:b/>
      <w:i/>
      <w:sz w:val="26"/>
    </w:rPr>
  </w:style>
  <w:style w:type="character" w:customStyle="1" w:styleId="73">
    <w:name w:val="Знак Знак73"/>
    <w:uiPriority w:val="99"/>
    <w:locked/>
    <w:rsid w:val="00F836C2"/>
    <w:rPr>
      <w:b/>
      <w:sz w:val="22"/>
    </w:rPr>
  </w:style>
  <w:style w:type="character" w:customStyle="1" w:styleId="66">
    <w:name w:val="Знак Знак66"/>
    <w:uiPriority w:val="99"/>
    <w:locked/>
    <w:rsid w:val="00F836C2"/>
  </w:style>
  <w:style w:type="character" w:customStyle="1" w:styleId="550">
    <w:name w:val="Знак Знак55"/>
    <w:uiPriority w:val="99"/>
    <w:locked/>
    <w:rsid w:val="00F836C2"/>
  </w:style>
  <w:style w:type="character" w:customStyle="1" w:styleId="340">
    <w:name w:val="Знак Знак34"/>
    <w:uiPriority w:val="99"/>
    <w:locked/>
    <w:rsid w:val="00F836C2"/>
    <w:rPr>
      <w:sz w:val="28"/>
    </w:rPr>
  </w:style>
  <w:style w:type="character" w:customStyle="1" w:styleId="230">
    <w:name w:val="Знак Знак23"/>
    <w:uiPriority w:val="99"/>
    <w:locked/>
    <w:rsid w:val="00F836C2"/>
    <w:rPr>
      <w:sz w:val="24"/>
    </w:rPr>
  </w:style>
  <w:style w:type="character" w:customStyle="1" w:styleId="190">
    <w:name w:val="Знак Знак19"/>
    <w:uiPriority w:val="99"/>
    <w:locked/>
    <w:rsid w:val="00F836C2"/>
  </w:style>
  <w:style w:type="character" w:customStyle="1" w:styleId="180">
    <w:name w:val="Знак Знак18"/>
    <w:uiPriority w:val="99"/>
    <w:locked/>
    <w:rsid w:val="00F836C2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F836C2"/>
  </w:style>
  <w:style w:type="character" w:customStyle="1" w:styleId="45">
    <w:name w:val="Знак Знак4"/>
    <w:uiPriority w:val="99"/>
    <w:semiHidden/>
    <w:locked/>
    <w:rsid w:val="00F836C2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F836C2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F836C2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F836C2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F836C2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F836C2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F836C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F836C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F836C2"/>
    <w:rPr>
      <w:b/>
      <w:i/>
      <w:color w:val="4F81BD"/>
    </w:rPr>
  </w:style>
  <w:style w:type="table" w:customStyle="1" w:styleId="1121">
    <w:name w:val="Сетка таблицы112"/>
    <w:uiPriority w:val="99"/>
    <w:rsid w:val="00F836C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F836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F83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F836C2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F836C2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F836C2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F836C2"/>
  </w:style>
  <w:style w:type="character" w:customStyle="1" w:styleId="affff8">
    <w:name w:val="Текст концевой сноски Знак"/>
    <w:basedOn w:val="a1"/>
    <w:link w:val="affff7"/>
    <w:uiPriority w:val="99"/>
    <w:rsid w:val="00F836C2"/>
  </w:style>
  <w:style w:type="character" w:styleId="affff9">
    <w:name w:val="endnote reference"/>
    <w:basedOn w:val="a1"/>
    <w:rsid w:val="00F836C2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F836C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F836C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F836C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F836C2"/>
  </w:style>
  <w:style w:type="numbering" w:customStyle="1" w:styleId="2f4">
    <w:name w:val="Нет списка2"/>
    <w:next w:val="a3"/>
    <w:uiPriority w:val="99"/>
    <w:semiHidden/>
    <w:unhideWhenUsed/>
    <w:rsid w:val="00F836C2"/>
  </w:style>
  <w:style w:type="numbering" w:customStyle="1" w:styleId="116">
    <w:name w:val="Нет списка11"/>
    <w:next w:val="a3"/>
    <w:uiPriority w:val="99"/>
    <w:semiHidden/>
    <w:unhideWhenUsed/>
    <w:rsid w:val="00F836C2"/>
  </w:style>
  <w:style w:type="table" w:customStyle="1" w:styleId="67">
    <w:name w:val="Сетка таблицы6"/>
    <w:basedOn w:val="a2"/>
    <w:next w:val="ab"/>
    <w:uiPriority w:val="59"/>
    <w:rsid w:val="00F836C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F836C2"/>
  </w:style>
  <w:style w:type="table" w:customStyle="1" w:styleId="74">
    <w:name w:val="Сетка таблицы7"/>
    <w:basedOn w:val="a2"/>
    <w:next w:val="ab"/>
    <w:uiPriority w:val="59"/>
    <w:rsid w:val="00F836C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F836C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Неразрешенное упоминание1"/>
    <w:basedOn w:val="a1"/>
    <w:uiPriority w:val="99"/>
    <w:semiHidden/>
    <w:unhideWhenUsed/>
    <w:rsid w:val="00F83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52</Pages>
  <Words>9925</Words>
  <Characters>56575</Characters>
  <Application>Microsoft Office Word</Application>
  <DocSecurity>4</DocSecurity>
  <Lines>471</Lines>
  <Paragraphs>132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/>
      <vt:lpstr/>
      <vt:lpstr/>
    </vt:vector>
  </TitlesOfParts>
  <Company>Elcom Ltd</Company>
  <LinksUpToDate>false</LinksUpToDate>
  <CharactersWithSpaces>66368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Шорохова Е. Г.</cp:lastModifiedBy>
  <cp:revision>2</cp:revision>
  <cp:lastPrinted>2021-01-18T11:58:00Z</cp:lastPrinted>
  <dcterms:created xsi:type="dcterms:W3CDTF">2021-01-21T08:45:00Z</dcterms:created>
  <dcterms:modified xsi:type="dcterms:W3CDTF">2021-01-21T08:45:00Z</dcterms:modified>
</cp:coreProperties>
</file>